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F10" w:rsidRPr="00245F10" w:rsidRDefault="00245F10" w:rsidP="00245F10">
      <w:pPr>
        <w:spacing w:after="0" w:line="24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 w:rsidRPr="00245F10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казенное </w:t>
      </w:r>
      <w:r w:rsidRPr="00245F10">
        <w:rPr>
          <w:rFonts w:ascii="Times New Roman" w:hAnsi="Times New Roman" w:cs="Times New Roman"/>
          <w:sz w:val="28"/>
          <w:szCs w:val="28"/>
        </w:rPr>
        <w:t>общеобразовательное учреждение</w:t>
      </w:r>
    </w:p>
    <w:p w:rsidR="00245F10" w:rsidRPr="00245F10" w:rsidRDefault="00245F10" w:rsidP="00245F10">
      <w:pPr>
        <w:spacing w:after="0" w:line="240" w:lineRule="auto"/>
        <w:ind w:left="780"/>
        <w:jc w:val="center"/>
        <w:rPr>
          <w:rFonts w:ascii="Times New Roman" w:hAnsi="Times New Roman" w:cs="Times New Roman"/>
        </w:rPr>
      </w:pPr>
      <w:r w:rsidRPr="00245F10">
        <w:rPr>
          <w:rFonts w:ascii="Times New Roman" w:hAnsi="Times New Roman" w:cs="Times New Roman"/>
          <w:sz w:val="28"/>
          <w:szCs w:val="28"/>
        </w:rPr>
        <w:t>«Варгашинская средняя общеобразовательная школа № 3</w:t>
      </w:r>
      <w:r w:rsidRPr="00245F10">
        <w:rPr>
          <w:rFonts w:ascii="Times New Roman" w:hAnsi="Times New Roman" w:cs="Times New Roman"/>
        </w:rPr>
        <w:t>».</w:t>
      </w:r>
    </w:p>
    <w:p w:rsidR="00245F10" w:rsidRPr="00245F10" w:rsidRDefault="00245F10" w:rsidP="00245F10">
      <w:pPr>
        <w:spacing w:after="0" w:line="240" w:lineRule="auto"/>
        <w:ind w:left="780"/>
        <w:jc w:val="center"/>
        <w:rPr>
          <w:rFonts w:ascii="Times New Roman" w:hAnsi="Times New Roman" w:cs="Times New Roman"/>
        </w:rPr>
      </w:pPr>
    </w:p>
    <w:p w:rsidR="00245F10" w:rsidRDefault="00245F10" w:rsidP="00245F10">
      <w:pPr>
        <w:spacing w:after="0"/>
        <w:ind w:left="780"/>
        <w:jc w:val="center"/>
      </w:pPr>
    </w:p>
    <w:p w:rsidR="00245F10" w:rsidRDefault="00245F10" w:rsidP="00245F10">
      <w:pPr>
        <w:spacing w:after="0"/>
        <w:ind w:left="780"/>
        <w:jc w:val="center"/>
      </w:pPr>
    </w:p>
    <w:p w:rsidR="00245F10" w:rsidRDefault="00245F10" w:rsidP="00245F10">
      <w:pPr>
        <w:spacing w:after="0"/>
        <w:ind w:left="780"/>
        <w:jc w:val="center"/>
      </w:pPr>
    </w:p>
    <w:p w:rsidR="00245F10" w:rsidRDefault="00245F10" w:rsidP="00245F10">
      <w:pPr>
        <w:spacing w:after="0"/>
        <w:ind w:left="780"/>
        <w:jc w:val="center"/>
      </w:pPr>
    </w:p>
    <w:p w:rsidR="00245F10" w:rsidRDefault="00245F10" w:rsidP="00245F10">
      <w:pPr>
        <w:spacing w:after="0"/>
        <w:ind w:left="780"/>
        <w:jc w:val="center"/>
      </w:pPr>
    </w:p>
    <w:p w:rsidR="00245F10" w:rsidRDefault="00245F10" w:rsidP="00245F10">
      <w:pPr>
        <w:spacing w:after="0"/>
        <w:ind w:left="780"/>
        <w:jc w:val="center"/>
      </w:pPr>
    </w:p>
    <w:p w:rsidR="00245F10" w:rsidRDefault="00245F10" w:rsidP="00245F10">
      <w:pPr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45F10">
        <w:rPr>
          <w:rFonts w:ascii="Times New Roman" w:hAnsi="Times New Roman" w:cs="Times New Roman"/>
          <w:b/>
          <w:sz w:val="40"/>
          <w:szCs w:val="40"/>
        </w:rPr>
        <w:t>Рабочая программа</w:t>
      </w:r>
    </w:p>
    <w:p w:rsidR="00245F10" w:rsidRPr="00245F10" w:rsidRDefault="00245F10" w:rsidP="00245F10">
      <w:pPr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5F10" w:rsidRDefault="00245F10" w:rsidP="00245F10">
      <w:pPr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45F10">
        <w:rPr>
          <w:rFonts w:ascii="Times New Roman" w:hAnsi="Times New Roman" w:cs="Times New Roman"/>
          <w:b/>
          <w:sz w:val="40"/>
          <w:szCs w:val="40"/>
        </w:rPr>
        <w:t>по предмету</w:t>
      </w:r>
    </w:p>
    <w:p w:rsidR="00245F10" w:rsidRPr="00245F10" w:rsidRDefault="00245F10" w:rsidP="00245F10">
      <w:pPr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5F10" w:rsidRDefault="00245F10" w:rsidP="00245F10">
      <w:pPr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45F10">
        <w:rPr>
          <w:rFonts w:ascii="Times New Roman" w:hAnsi="Times New Roman" w:cs="Times New Roman"/>
          <w:b/>
          <w:sz w:val="44"/>
          <w:szCs w:val="44"/>
        </w:rPr>
        <w:t>«</w:t>
      </w:r>
      <w:r>
        <w:rPr>
          <w:rFonts w:ascii="Times New Roman" w:hAnsi="Times New Roman" w:cs="Times New Roman"/>
          <w:b/>
          <w:sz w:val="44"/>
          <w:szCs w:val="44"/>
        </w:rPr>
        <w:t>Химия</w:t>
      </w:r>
      <w:r w:rsidRPr="00245F10">
        <w:rPr>
          <w:rFonts w:ascii="Times New Roman" w:hAnsi="Times New Roman" w:cs="Times New Roman"/>
          <w:b/>
          <w:sz w:val="44"/>
          <w:szCs w:val="44"/>
        </w:rPr>
        <w:t>»</w:t>
      </w:r>
    </w:p>
    <w:p w:rsidR="00245F10" w:rsidRDefault="00245F10" w:rsidP="00245F10">
      <w:pPr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45F10" w:rsidRPr="00245F10" w:rsidRDefault="00245F10" w:rsidP="00245F10">
      <w:pPr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10 класс</w:t>
      </w:r>
    </w:p>
    <w:p w:rsidR="00245F10" w:rsidRPr="00245F10" w:rsidRDefault="00245F10" w:rsidP="00245F10">
      <w:pPr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45F10">
        <w:rPr>
          <w:rFonts w:ascii="Times New Roman" w:hAnsi="Times New Roman" w:cs="Times New Roman"/>
          <w:b/>
          <w:sz w:val="36"/>
          <w:szCs w:val="36"/>
        </w:rPr>
        <w:t>( профильный уровень)</w:t>
      </w:r>
    </w:p>
    <w:p w:rsidR="00245F10" w:rsidRPr="00245F10" w:rsidRDefault="00245F10" w:rsidP="00245F10">
      <w:pPr>
        <w:spacing w:after="0" w:line="240" w:lineRule="auto"/>
        <w:ind w:left="780"/>
        <w:jc w:val="center"/>
        <w:rPr>
          <w:rFonts w:ascii="Times New Roman" w:hAnsi="Times New Roman" w:cs="Times New Roman"/>
        </w:rPr>
      </w:pPr>
    </w:p>
    <w:p w:rsidR="00245F10" w:rsidRPr="00CD0382" w:rsidRDefault="00CD0382" w:rsidP="00245F10">
      <w:pPr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0382">
        <w:rPr>
          <w:rFonts w:ascii="Times New Roman" w:hAnsi="Times New Roman" w:cs="Times New Roman"/>
          <w:b/>
          <w:sz w:val="36"/>
          <w:szCs w:val="36"/>
        </w:rPr>
        <w:t>102 часа</w:t>
      </w:r>
    </w:p>
    <w:p w:rsidR="00245F10" w:rsidRPr="00CD0382" w:rsidRDefault="00245F10" w:rsidP="00245F10">
      <w:pPr>
        <w:spacing w:after="0" w:line="240" w:lineRule="auto"/>
        <w:ind w:left="78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45F10" w:rsidRPr="00F373DA" w:rsidRDefault="00245F10" w:rsidP="00245F10">
      <w:pPr>
        <w:spacing w:after="0" w:line="240" w:lineRule="auto"/>
        <w:ind w:left="780"/>
        <w:jc w:val="center"/>
        <w:rPr>
          <w:i/>
        </w:rPr>
      </w:pPr>
    </w:p>
    <w:p w:rsidR="00245F10" w:rsidRDefault="00245F10" w:rsidP="00245F10">
      <w:pPr>
        <w:spacing w:line="240" w:lineRule="auto"/>
        <w:ind w:left="780"/>
        <w:jc w:val="both"/>
        <w:rPr>
          <w:sz w:val="20"/>
          <w:szCs w:val="20"/>
        </w:rPr>
      </w:pPr>
    </w:p>
    <w:p w:rsidR="00245F10" w:rsidRDefault="00245F10" w:rsidP="00245F10">
      <w:pPr>
        <w:spacing w:line="240" w:lineRule="auto"/>
        <w:ind w:left="780"/>
        <w:jc w:val="both"/>
        <w:rPr>
          <w:sz w:val="20"/>
          <w:szCs w:val="20"/>
        </w:rPr>
      </w:pPr>
    </w:p>
    <w:p w:rsidR="00245F10" w:rsidRDefault="00245F10" w:rsidP="00245F10">
      <w:pPr>
        <w:ind w:left="360"/>
        <w:jc w:val="both"/>
        <w:rPr>
          <w:sz w:val="20"/>
          <w:szCs w:val="20"/>
        </w:rPr>
      </w:pPr>
    </w:p>
    <w:p w:rsidR="00245F10" w:rsidRDefault="00245F10" w:rsidP="00245F10">
      <w:pPr>
        <w:ind w:left="360"/>
        <w:jc w:val="both"/>
        <w:rPr>
          <w:sz w:val="20"/>
          <w:szCs w:val="20"/>
        </w:rPr>
      </w:pPr>
    </w:p>
    <w:p w:rsidR="00245F10" w:rsidRDefault="00245F10" w:rsidP="00245F10">
      <w:pPr>
        <w:ind w:left="360"/>
        <w:jc w:val="both"/>
        <w:rPr>
          <w:sz w:val="20"/>
          <w:szCs w:val="20"/>
        </w:rPr>
      </w:pPr>
    </w:p>
    <w:p w:rsidR="00245F10" w:rsidRDefault="00245F10" w:rsidP="00245F10">
      <w:pPr>
        <w:ind w:left="780"/>
        <w:jc w:val="both"/>
        <w:rPr>
          <w:sz w:val="20"/>
          <w:szCs w:val="20"/>
        </w:rPr>
      </w:pPr>
    </w:p>
    <w:p w:rsidR="00245F10" w:rsidRDefault="00245F10" w:rsidP="00245F10">
      <w:pPr>
        <w:ind w:left="780"/>
        <w:jc w:val="both"/>
        <w:rPr>
          <w:sz w:val="20"/>
          <w:szCs w:val="20"/>
        </w:rPr>
      </w:pPr>
    </w:p>
    <w:p w:rsidR="00245F10" w:rsidRDefault="00245F10" w:rsidP="00245F10">
      <w:pPr>
        <w:ind w:left="780"/>
        <w:jc w:val="both"/>
        <w:rPr>
          <w:sz w:val="20"/>
          <w:szCs w:val="20"/>
        </w:rPr>
      </w:pPr>
    </w:p>
    <w:p w:rsidR="00245F10" w:rsidRDefault="00245F10" w:rsidP="00245F10">
      <w:pPr>
        <w:ind w:left="780"/>
        <w:jc w:val="both"/>
        <w:rPr>
          <w:sz w:val="20"/>
          <w:szCs w:val="20"/>
        </w:rPr>
      </w:pPr>
    </w:p>
    <w:p w:rsidR="00245F10" w:rsidRDefault="00245F10" w:rsidP="00245F10">
      <w:pPr>
        <w:ind w:left="780"/>
        <w:jc w:val="both"/>
        <w:rPr>
          <w:sz w:val="20"/>
          <w:szCs w:val="20"/>
        </w:rPr>
      </w:pPr>
    </w:p>
    <w:p w:rsidR="00245F10" w:rsidRDefault="00245F10" w:rsidP="00245F10">
      <w:pPr>
        <w:ind w:left="780"/>
        <w:jc w:val="both"/>
        <w:rPr>
          <w:sz w:val="20"/>
          <w:szCs w:val="20"/>
        </w:rPr>
      </w:pPr>
    </w:p>
    <w:p w:rsidR="00245F10" w:rsidRDefault="00245F10" w:rsidP="00245F10">
      <w:pPr>
        <w:ind w:left="780"/>
        <w:jc w:val="both"/>
        <w:rPr>
          <w:sz w:val="20"/>
          <w:szCs w:val="20"/>
        </w:rPr>
      </w:pPr>
    </w:p>
    <w:p w:rsidR="00245F10" w:rsidRPr="00245F10" w:rsidRDefault="00245F10" w:rsidP="00245F10">
      <w:pPr>
        <w:jc w:val="center"/>
        <w:rPr>
          <w:rFonts w:ascii="Times New Roman" w:hAnsi="Times New Roman" w:cs="Times New Roman"/>
          <w:sz w:val="28"/>
          <w:szCs w:val="28"/>
        </w:rPr>
      </w:pPr>
      <w:r w:rsidRPr="00245F10">
        <w:rPr>
          <w:rFonts w:ascii="Times New Roman" w:hAnsi="Times New Roman" w:cs="Times New Roman"/>
          <w:sz w:val="28"/>
          <w:szCs w:val="28"/>
        </w:rPr>
        <w:t>р.п.Варгаши</w:t>
      </w:r>
    </w:p>
    <w:p w:rsidR="00245F10" w:rsidRDefault="00245F10" w:rsidP="00245F10">
      <w:pPr>
        <w:jc w:val="center"/>
        <w:rPr>
          <w:rFonts w:ascii="Times New Roman" w:hAnsi="Times New Roman" w:cs="Times New Roman"/>
          <w:sz w:val="28"/>
          <w:szCs w:val="28"/>
        </w:rPr>
      </w:pPr>
      <w:r w:rsidRPr="00245F10">
        <w:rPr>
          <w:rFonts w:ascii="Times New Roman" w:hAnsi="Times New Roman" w:cs="Times New Roman"/>
          <w:sz w:val="28"/>
          <w:szCs w:val="28"/>
        </w:rPr>
        <w:t xml:space="preserve">  201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45F1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F325C" w:rsidRPr="00245F10" w:rsidRDefault="00EF325C" w:rsidP="00245F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84385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3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0D31" w:rsidRPr="00DC0D31" w:rsidRDefault="00DC0D31" w:rsidP="00DC0D31">
      <w:pPr>
        <w:tabs>
          <w:tab w:val="left" w:pos="180"/>
        </w:tabs>
        <w:ind w:left="180"/>
        <w:rPr>
          <w:rFonts w:ascii="Times New Roman" w:hAnsi="Times New Roman" w:cs="Times New Roman"/>
          <w:sz w:val="28"/>
          <w:szCs w:val="28"/>
        </w:rPr>
      </w:pPr>
      <w:r w:rsidRPr="00DC0D31">
        <w:rPr>
          <w:rFonts w:ascii="Times New Roman" w:hAnsi="Times New Roman" w:cs="Times New Roman"/>
          <w:sz w:val="28"/>
          <w:szCs w:val="28"/>
        </w:rPr>
        <w:lastRenderedPageBreak/>
        <w:t xml:space="preserve">Составитель: Е.В.Борисова – учитель биологии  </w:t>
      </w:r>
      <w:r>
        <w:rPr>
          <w:rFonts w:ascii="Times New Roman" w:hAnsi="Times New Roman" w:cs="Times New Roman"/>
          <w:sz w:val="28"/>
          <w:szCs w:val="28"/>
        </w:rPr>
        <w:t xml:space="preserve"> и химии </w:t>
      </w:r>
      <w:r w:rsidRPr="00DC0D31">
        <w:rPr>
          <w:rFonts w:ascii="Times New Roman" w:hAnsi="Times New Roman" w:cs="Times New Roman"/>
          <w:sz w:val="28"/>
          <w:szCs w:val="28"/>
        </w:rPr>
        <w:t>высшей         квалификационной категории  М</w:t>
      </w:r>
      <w:r w:rsidR="001910CC">
        <w:rPr>
          <w:rFonts w:ascii="Times New Roman" w:hAnsi="Times New Roman" w:cs="Times New Roman"/>
          <w:sz w:val="28"/>
          <w:szCs w:val="28"/>
        </w:rPr>
        <w:t>К</w:t>
      </w:r>
      <w:r w:rsidRPr="00DC0D31">
        <w:rPr>
          <w:rFonts w:ascii="Times New Roman" w:hAnsi="Times New Roman" w:cs="Times New Roman"/>
          <w:sz w:val="28"/>
          <w:szCs w:val="28"/>
        </w:rPr>
        <w:t>ОУ «Варгашинская средняя общеобразовательная школа № 3»</w:t>
      </w:r>
    </w:p>
    <w:p w:rsidR="00DC0D31" w:rsidRPr="00DC0D31" w:rsidRDefault="00DC0D31" w:rsidP="00DC0D31">
      <w:pPr>
        <w:rPr>
          <w:rFonts w:ascii="Times New Roman" w:hAnsi="Times New Roman" w:cs="Times New Roman"/>
          <w:sz w:val="28"/>
          <w:szCs w:val="28"/>
        </w:rPr>
      </w:pPr>
    </w:p>
    <w:p w:rsidR="00DC0D31" w:rsidRPr="00DC0D31" w:rsidRDefault="00DC0D31" w:rsidP="00DC0D31">
      <w:pPr>
        <w:tabs>
          <w:tab w:val="left" w:pos="180"/>
        </w:tabs>
        <w:ind w:left="180"/>
        <w:rPr>
          <w:rFonts w:ascii="Times New Roman" w:hAnsi="Times New Roman" w:cs="Times New Roman"/>
          <w:sz w:val="28"/>
          <w:szCs w:val="28"/>
        </w:rPr>
      </w:pPr>
      <w:r w:rsidRPr="00DC0D31">
        <w:rPr>
          <w:rFonts w:ascii="Times New Roman" w:hAnsi="Times New Roman" w:cs="Times New Roman"/>
          <w:sz w:val="28"/>
          <w:szCs w:val="28"/>
        </w:rPr>
        <w:t>Рассмотрено на заседании методического объединения учителей естественно-научного цикла М</w:t>
      </w:r>
      <w:r w:rsidR="001910CC">
        <w:rPr>
          <w:rFonts w:ascii="Times New Roman" w:hAnsi="Times New Roman" w:cs="Times New Roman"/>
          <w:sz w:val="28"/>
          <w:szCs w:val="28"/>
        </w:rPr>
        <w:t>К</w:t>
      </w:r>
      <w:r w:rsidRPr="00DC0D31">
        <w:rPr>
          <w:rFonts w:ascii="Times New Roman" w:hAnsi="Times New Roman" w:cs="Times New Roman"/>
          <w:sz w:val="28"/>
          <w:szCs w:val="28"/>
        </w:rPr>
        <w:t>ОУ «Варгашинская средняя общеобразовательная школа № 3»  «___»  _</w:t>
      </w:r>
      <w:r w:rsidRPr="00DC0D31">
        <w:rPr>
          <w:rFonts w:ascii="Times New Roman" w:hAnsi="Times New Roman" w:cs="Times New Roman"/>
          <w:sz w:val="28"/>
          <w:szCs w:val="28"/>
          <w:u w:val="single"/>
        </w:rPr>
        <w:t>августа</w:t>
      </w:r>
      <w:r w:rsidRPr="00DC0D31">
        <w:rPr>
          <w:rFonts w:ascii="Times New Roman" w:hAnsi="Times New Roman" w:cs="Times New Roman"/>
          <w:sz w:val="28"/>
          <w:szCs w:val="28"/>
        </w:rPr>
        <w:t>______201</w:t>
      </w:r>
      <w:r w:rsidR="001910CC">
        <w:rPr>
          <w:rFonts w:ascii="Times New Roman" w:hAnsi="Times New Roman" w:cs="Times New Roman"/>
          <w:sz w:val="28"/>
          <w:szCs w:val="28"/>
        </w:rPr>
        <w:t>4</w:t>
      </w:r>
      <w:r w:rsidRPr="00DC0D31">
        <w:rPr>
          <w:rFonts w:ascii="Times New Roman" w:hAnsi="Times New Roman" w:cs="Times New Roman"/>
          <w:sz w:val="28"/>
          <w:szCs w:val="28"/>
        </w:rPr>
        <w:t>г.</w:t>
      </w:r>
    </w:p>
    <w:p w:rsidR="00DC0D31" w:rsidRPr="00DC0D31" w:rsidRDefault="00DC0D31" w:rsidP="00DC0D31">
      <w:pPr>
        <w:tabs>
          <w:tab w:val="left" w:pos="180"/>
        </w:tabs>
        <w:ind w:left="180"/>
        <w:rPr>
          <w:rFonts w:ascii="Times New Roman" w:hAnsi="Times New Roman" w:cs="Times New Roman"/>
          <w:sz w:val="28"/>
          <w:szCs w:val="28"/>
        </w:rPr>
      </w:pPr>
      <w:r w:rsidRPr="00DC0D31"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Pr="00DC0D31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DC0D31">
        <w:rPr>
          <w:rFonts w:ascii="Times New Roman" w:hAnsi="Times New Roman" w:cs="Times New Roman"/>
          <w:sz w:val="28"/>
          <w:szCs w:val="28"/>
        </w:rPr>
        <w:t>__</w:t>
      </w:r>
    </w:p>
    <w:p w:rsidR="00DC0D31" w:rsidRPr="00DC0D31" w:rsidRDefault="00DC0D31" w:rsidP="00DC0D31">
      <w:pPr>
        <w:tabs>
          <w:tab w:val="left" w:pos="180"/>
        </w:tabs>
        <w:ind w:left="180"/>
        <w:rPr>
          <w:rFonts w:ascii="Times New Roman" w:hAnsi="Times New Roman" w:cs="Times New Roman"/>
          <w:sz w:val="28"/>
          <w:szCs w:val="28"/>
        </w:rPr>
      </w:pPr>
    </w:p>
    <w:p w:rsidR="00DC0D31" w:rsidRPr="00DC0D31" w:rsidRDefault="00DC0D31" w:rsidP="00DC0D31">
      <w:pPr>
        <w:tabs>
          <w:tab w:val="left" w:pos="180"/>
        </w:tabs>
        <w:ind w:left="180"/>
        <w:rPr>
          <w:rFonts w:ascii="Times New Roman" w:hAnsi="Times New Roman" w:cs="Times New Roman"/>
          <w:sz w:val="28"/>
          <w:szCs w:val="28"/>
        </w:rPr>
      </w:pPr>
      <w:r w:rsidRPr="00DC0D31">
        <w:rPr>
          <w:rFonts w:ascii="Times New Roman" w:hAnsi="Times New Roman" w:cs="Times New Roman"/>
          <w:sz w:val="28"/>
          <w:szCs w:val="28"/>
        </w:rPr>
        <w:t>Руководитель МО:_____________ /__</w:t>
      </w:r>
      <w:r w:rsidRPr="00DC0D31">
        <w:rPr>
          <w:rFonts w:ascii="Times New Roman" w:hAnsi="Times New Roman" w:cs="Times New Roman"/>
          <w:sz w:val="28"/>
          <w:szCs w:val="28"/>
          <w:u w:val="single"/>
        </w:rPr>
        <w:t>Кондратьева М.Н.</w:t>
      </w:r>
      <w:r w:rsidRPr="00DC0D31">
        <w:rPr>
          <w:rFonts w:ascii="Times New Roman" w:hAnsi="Times New Roman" w:cs="Times New Roman"/>
          <w:sz w:val="28"/>
          <w:szCs w:val="28"/>
        </w:rPr>
        <w:t>__/</w:t>
      </w:r>
    </w:p>
    <w:p w:rsidR="00DC0D31" w:rsidRPr="00DC0D31" w:rsidRDefault="00DC0D31" w:rsidP="00DC0D31">
      <w:pPr>
        <w:tabs>
          <w:tab w:val="left" w:pos="180"/>
        </w:tabs>
        <w:ind w:left="180"/>
        <w:rPr>
          <w:rFonts w:ascii="Times New Roman" w:hAnsi="Times New Roman" w:cs="Times New Roman"/>
          <w:sz w:val="28"/>
          <w:szCs w:val="28"/>
        </w:rPr>
      </w:pPr>
    </w:p>
    <w:p w:rsidR="00DC0D31" w:rsidRPr="00DC0D31" w:rsidRDefault="00DC0D31" w:rsidP="00DC0D31">
      <w:pPr>
        <w:tabs>
          <w:tab w:val="left" w:pos="180"/>
        </w:tabs>
        <w:ind w:left="180"/>
        <w:rPr>
          <w:rFonts w:ascii="Times New Roman" w:hAnsi="Times New Roman" w:cs="Times New Roman"/>
          <w:sz w:val="28"/>
          <w:szCs w:val="28"/>
        </w:rPr>
      </w:pPr>
      <w:r w:rsidRPr="00DC0D31">
        <w:rPr>
          <w:rFonts w:ascii="Times New Roman" w:hAnsi="Times New Roman" w:cs="Times New Roman"/>
          <w:sz w:val="28"/>
          <w:szCs w:val="28"/>
        </w:rPr>
        <w:t>Согласовано на заседании методического совета – «__</w:t>
      </w:r>
      <w:r w:rsidRPr="00DC0D31">
        <w:rPr>
          <w:rFonts w:ascii="Times New Roman" w:hAnsi="Times New Roman" w:cs="Times New Roman"/>
          <w:sz w:val="28"/>
          <w:szCs w:val="28"/>
          <w:u w:val="single"/>
        </w:rPr>
        <w:t>_</w:t>
      </w:r>
      <w:r w:rsidRPr="00DC0D31">
        <w:rPr>
          <w:rFonts w:ascii="Times New Roman" w:hAnsi="Times New Roman" w:cs="Times New Roman"/>
          <w:sz w:val="28"/>
          <w:szCs w:val="28"/>
        </w:rPr>
        <w:t>___»__</w:t>
      </w:r>
      <w:r w:rsidRPr="00DC0D31">
        <w:rPr>
          <w:rFonts w:ascii="Times New Roman" w:hAnsi="Times New Roman" w:cs="Times New Roman"/>
          <w:sz w:val="28"/>
          <w:szCs w:val="28"/>
          <w:u w:val="single"/>
        </w:rPr>
        <w:t>августа</w:t>
      </w:r>
      <w:r w:rsidRPr="00DC0D31">
        <w:rPr>
          <w:rFonts w:ascii="Times New Roman" w:hAnsi="Times New Roman" w:cs="Times New Roman"/>
          <w:sz w:val="28"/>
          <w:szCs w:val="28"/>
        </w:rPr>
        <w:t>__201</w:t>
      </w:r>
      <w:r w:rsidR="00633F54">
        <w:rPr>
          <w:rFonts w:ascii="Times New Roman" w:hAnsi="Times New Roman" w:cs="Times New Roman"/>
          <w:sz w:val="28"/>
          <w:szCs w:val="28"/>
        </w:rPr>
        <w:t>4</w:t>
      </w:r>
      <w:r w:rsidRPr="00DC0D31">
        <w:rPr>
          <w:rFonts w:ascii="Times New Roman" w:hAnsi="Times New Roman" w:cs="Times New Roman"/>
          <w:sz w:val="28"/>
          <w:szCs w:val="28"/>
        </w:rPr>
        <w:t>г.</w:t>
      </w:r>
    </w:p>
    <w:p w:rsidR="00DC0D31" w:rsidRPr="00DC0D31" w:rsidRDefault="00DC0D31" w:rsidP="00DC0D31">
      <w:pPr>
        <w:tabs>
          <w:tab w:val="left" w:pos="180"/>
        </w:tabs>
        <w:ind w:left="180"/>
        <w:rPr>
          <w:rFonts w:ascii="Times New Roman" w:hAnsi="Times New Roman" w:cs="Times New Roman"/>
          <w:sz w:val="28"/>
          <w:szCs w:val="28"/>
        </w:rPr>
      </w:pPr>
      <w:r w:rsidRPr="00DC0D31">
        <w:rPr>
          <w:rFonts w:ascii="Times New Roman" w:hAnsi="Times New Roman" w:cs="Times New Roman"/>
          <w:sz w:val="28"/>
          <w:szCs w:val="28"/>
        </w:rPr>
        <w:t>Протокол №__</w:t>
      </w:r>
    </w:p>
    <w:p w:rsidR="00DC0D31" w:rsidRPr="00DC0D31" w:rsidRDefault="00DC0D31" w:rsidP="00DC0D31">
      <w:pPr>
        <w:tabs>
          <w:tab w:val="left" w:pos="180"/>
        </w:tabs>
        <w:ind w:left="180"/>
        <w:rPr>
          <w:rFonts w:ascii="Times New Roman" w:hAnsi="Times New Roman" w:cs="Times New Roman"/>
          <w:sz w:val="28"/>
          <w:szCs w:val="28"/>
        </w:rPr>
      </w:pPr>
      <w:r w:rsidRPr="00DC0D31">
        <w:rPr>
          <w:rFonts w:ascii="Times New Roman" w:hAnsi="Times New Roman" w:cs="Times New Roman"/>
          <w:sz w:val="28"/>
          <w:szCs w:val="28"/>
        </w:rPr>
        <w:t>Заместитель директора по научно-методической работе:</w:t>
      </w:r>
    </w:p>
    <w:p w:rsidR="00DC0D31" w:rsidRPr="00DC0D31" w:rsidRDefault="00DC0D31" w:rsidP="00DC0D31">
      <w:pPr>
        <w:tabs>
          <w:tab w:val="left" w:pos="180"/>
        </w:tabs>
        <w:ind w:left="180"/>
        <w:rPr>
          <w:rFonts w:ascii="Times New Roman" w:hAnsi="Times New Roman" w:cs="Times New Roman"/>
          <w:sz w:val="28"/>
          <w:szCs w:val="28"/>
        </w:rPr>
      </w:pPr>
      <w:r w:rsidRPr="00DC0D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_________________/_</w:t>
      </w:r>
      <w:r w:rsidR="001910CC" w:rsidRPr="001910CC">
        <w:rPr>
          <w:rFonts w:ascii="Times New Roman" w:hAnsi="Times New Roman" w:cs="Times New Roman"/>
          <w:sz w:val="28"/>
          <w:szCs w:val="28"/>
          <w:u w:val="single"/>
        </w:rPr>
        <w:t xml:space="preserve">Осинцева </w:t>
      </w:r>
      <w:r w:rsidRPr="001910C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C0D31">
        <w:rPr>
          <w:rFonts w:ascii="Times New Roman" w:hAnsi="Times New Roman" w:cs="Times New Roman"/>
          <w:sz w:val="28"/>
          <w:szCs w:val="28"/>
          <w:u w:val="single"/>
        </w:rPr>
        <w:t>Н.В.</w:t>
      </w:r>
      <w:r w:rsidRPr="00DC0D31">
        <w:rPr>
          <w:rFonts w:ascii="Times New Roman" w:hAnsi="Times New Roman" w:cs="Times New Roman"/>
          <w:sz w:val="28"/>
          <w:szCs w:val="28"/>
        </w:rPr>
        <w:t>_/</w:t>
      </w:r>
    </w:p>
    <w:p w:rsidR="00DC0D31" w:rsidRPr="00DC0D31" w:rsidRDefault="00DC0D31" w:rsidP="00DC0D31">
      <w:pPr>
        <w:tabs>
          <w:tab w:val="left" w:pos="180"/>
        </w:tabs>
        <w:ind w:left="180"/>
        <w:rPr>
          <w:rFonts w:ascii="Times New Roman" w:hAnsi="Times New Roman" w:cs="Times New Roman"/>
          <w:sz w:val="28"/>
          <w:szCs w:val="28"/>
        </w:rPr>
      </w:pPr>
    </w:p>
    <w:p w:rsidR="00DC0D31" w:rsidRPr="00DC0D31" w:rsidRDefault="00DC0D31" w:rsidP="00DC0D31">
      <w:pPr>
        <w:tabs>
          <w:tab w:val="left" w:pos="180"/>
        </w:tabs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DC0D31">
        <w:rPr>
          <w:rFonts w:ascii="Times New Roman" w:hAnsi="Times New Roman" w:cs="Times New Roman"/>
          <w:sz w:val="28"/>
          <w:szCs w:val="28"/>
        </w:rPr>
        <w:t>тверждено на заседании педагогического совета  «_</w:t>
      </w:r>
      <w:r w:rsidR="00633F54">
        <w:rPr>
          <w:rFonts w:ascii="Times New Roman" w:hAnsi="Times New Roman" w:cs="Times New Roman"/>
          <w:sz w:val="28"/>
          <w:szCs w:val="28"/>
          <w:u w:val="single"/>
        </w:rPr>
        <w:t>29</w:t>
      </w:r>
      <w:r w:rsidRPr="00DC0D31">
        <w:rPr>
          <w:rFonts w:ascii="Times New Roman" w:hAnsi="Times New Roman" w:cs="Times New Roman"/>
          <w:sz w:val="28"/>
          <w:szCs w:val="28"/>
        </w:rPr>
        <w:t>__»_</w:t>
      </w:r>
      <w:r w:rsidRPr="00DC0D31">
        <w:rPr>
          <w:rFonts w:ascii="Times New Roman" w:hAnsi="Times New Roman" w:cs="Times New Roman"/>
          <w:sz w:val="28"/>
          <w:szCs w:val="28"/>
          <w:u w:val="single"/>
        </w:rPr>
        <w:t>августа</w:t>
      </w:r>
      <w:r w:rsidRPr="00DC0D31">
        <w:rPr>
          <w:rFonts w:ascii="Times New Roman" w:hAnsi="Times New Roman" w:cs="Times New Roman"/>
          <w:sz w:val="28"/>
          <w:szCs w:val="28"/>
        </w:rPr>
        <w:t>____201</w:t>
      </w:r>
      <w:r w:rsidR="00633F54">
        <w:rPr>
          <w:rFonts w:ascii="Times New Roman" w:hAnsi="Times New Roman" w:cs="Times New Roman"/>
          <w:sz w:val="28"/>
          <w:szCs w:val="28"/>
        </w:rPr>
        <w:t>4</w:t>
      </w:r>
      <w:r w:rsidRPr="00DC0D31">
        <w:rPr>
          <w:rFonts w:ascii="Times New Roman" w:hAnsi="Times New Roman" w:cs="Times New Roman"/>
          <w:sz w:val="28"/>
          <w:szCs w:val="28"/>
        </w:rPr>
        <w:t>г.</w:t>
      </w:r>
    </w:p>
    <w:p w:rsidR="00DC0D31" w:rsidRPr="00DC0D31" w:rsidRDefault="00DC0D31" w:rsidP="00DC0D31">
      <w:pPr>
        <w:rPr>
          <w:rFonts w:ascii="Times New Roman" w:hAnsi="Times New Roman" w:cs="Times New Roman"/>
          <w:sz w:val="28"/>
          <w:szCs w:val="28"/>
        </w:rPr>
      </w:pPr>
      <w:r w:rsidRPr="00DC0D31">
        <w:rPr>
          <w:rFonts w:ascii="Times New Roman" w:hAnsi="Times New Roman" w:cs="Times New Roman"/>
          <w:sz w:val="28"/>
          <w:szCs w:val="28"/>
        </w:rPr>
        <w:t xml:space="preserve">   Протокол №_</w:t>
      </w:r>
      <w:r w:rsidRPr="00DC0D31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DC0D31">
        <w:rPr>
          <w:rFonts w:ascii="Times New Roman" w:hAnsi="Times New Roman" w:cs="Times New Roman"/>
          <w:sz w:val="28"/>
          <w:szCs w:val="28"/>
        </w:rPr>
        <w:t>_____</w:t>
      </w:r>
    </w:p>
    <w:p w:rsidR="00DC0D31" w:rsidRPr="00DC0D31" w:rsidRDefault="00DC0D31" w:rsidP="00DC0D31">
      <w:pPr>
        <w:rPr>
          <w:rFonts w:ascii="Times New Roman" w:hAnsi="Times New Roman" w:cs="Times New Roman"/>
          <w:sz w:val="28"/>
          <w:szCs w:val="28"/>
        </w:rPr>
      </w:pPr>
    </w:p>
    <w:p w:rsidR="00DC0D31" w:rsidRPr="00DC0D31" w:rsidRDefault="00E07C94" w:rsidP="00DC0D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 д</w:t>
      </w:r>
      <w:r w:rsidR="00DC0D31" w:rsidRPr="00DC0D31">
        <w:rPr>
          <w:rFonts w:ascii="Times New Roman" w:hAnsi="Times New Roman" w:cs="Times New Roman"/>
          <w:sz w:val="28"/>
          <w:szCs w:val="28"/>
        </w:rPr>
        <w:t>иректор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DC0D31" w:rsidRPr="00DC0D31">
        <w:rPr>
          <w:rFonts w:ascii="Times New Roman" w:hAnsi="Times New Roman" w:cs="Times New Roman"/>
          <w:sz w:val="28"/>
          <w:szCs w:val="28"/>
        </w:rPr>
        <w:t xml:space="preserve"> школы                                       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C0D31" w:rsidRPr="00DC0D31">
        <w:rPr>
          <w:rFonts w:ascii="Times New Roman" w:hAnsi="Times New Roman" w:cs="Times New Roman"/>
          <w:sz w:val="28"/>
          <w:szCs w:val="28"/>
        </w:rPr>
        <w:t>.В.</w:t>
      </w:r>
      <w:r>
        <w:rPr>
          <w:rFonts w:ascii="Times New Roman" w:hAnsi="Times New Roman" w:cs="Times New Roman"/>
          <w:sz w:val="28"/>
          <w:szCs w:val="28"/>
        </w:rPr>
        <w:t>Борис</w:t>
      </w:r>
      <w:r w:rsidR="00DC0D31" w:rsidRPr="00DC0D31">
        <w:rPr>
          <w:rFonts w:ascii="Times New Roman" w:hAnsi="Times New Roman" w:cs="Times New Roman"/>
          <w:sz w:val="28"/>
          <w:szCs w:val="28"/>
        </w:rPr>
        <w:t>ова</w:t>
      </w:r>
    </w:p>
    <w:p w:rsidR="00DC0D31" w:rsidRPr="00DC0D31" w:rsidRDefault="00DC0D31" w:rsidP="00DC0D31">
      <w:pPr>
        <w:rPr>
          <w:rFonts w:ascii="Times New Roman" w:hAnsi="Times New Roman" w:cs="Times New Roman"/>
          <w:sz w:val="28"/>
          <w:szCs w:val="28"/>
        </w:rPr>
      </w:pPr>
    </w:p>
    <w:p w:rsidR="00DC0D31" w:rsidRDefault="00DC0D31" w:rsidP="00DC0D31"/>
    <w:p w:rsidR="00DC0D31" w:rsidRPr="00245F10" w:rsidRDefault="00DC0D31" w:rsidP="00265E0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DC0D31" w:rsidRPr="00245F10" w:rsidRDefault="00DC0D31" w:rsidP="00265E0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DC0D31" w:rsidRPr="00245F10" w:rsidRDefault="00DC0D31" w:rsidP="00265E0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DC0D31" w:rsidRPr="00245F10" w:rsidRDefault="00DC0D31" w:rsidP="00265E0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DC0D31" w:rsidRPr="00245F10" w:rsidRDefault="00DC0D31" w:rsidP="00265E0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DC0D31" w:rsidRPr="00245F10" w:rsidRDefault="00DC0D31" w:rsidP="00265E0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65E01" w:rsidRPr="00265E01" w:rsidRDefault="00265E01" w:rsidP="00265E0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65E01">
        <w:rPr>
          <w:rFonts w:ascii="Times New Roman" w:hAnsi="Times New Roman"/>
          <w:b/>
          <w:sz w:val="28"/>
          <w:szCs w:val="28"/>
        </w:rPr>
        <w:lastRenderedPageBreak/>
        <w:t xml:space="preserve">Пояснительная записка к рабочей учебной программе по химии </w:t>
      </w:r>
    </w:p>
    <w:p w:rsidR="00265E01" w:rsidRDefault="00265E01" w:rsidP="00265E0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65E01">
        <w:rPr>
          <w:rFonts w:ascii="Times New Roman" w:hAnsi="Times New Roman"/>
          <w:b/>
          <w:sz w:val="28"/>
          <w:szCs w:val="28"/>
        </w:rPr>
        <w:t>10 класса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65E01">
        <w:rPr>
          <w:rFonts w:ascii="Times New Roman" w:hAnsi="Times New Roman"/>
          <w:b/>
          <w:sz w:val="28"/>
          <w:szCs w:val="28"/>
        </w:rPr>
        <w:t>(профильный уровень)</w:t>
      </w:r>
    </w:p>
    <w:p w:rsidR="00265E01" w:rsidRDefault="00265E01" w:rsidP="00265E0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65E01" w:rsidRPr="00B46FF0" w:rsidRDefault="009E5081" w:rsidP="00265E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46FF0">
        <w:rPr>
          <w:rFonts w:ascii="Times New Roman" w:hAnsi="Times New Roman"/>
          <w:sz w:val="24"/>
          <w:szCs w:val="24"/>
        </w:rPr>
        <w:t xml:space="preserve">                </w:t>
      </w:r>
      <w:r w:rsidR="00265E01" w:rsidRPr="00B46FF0">
        <w:rPr>
          <w:rFonts w:ascii="Times New Roman" w:hAnsi="Times New Roman"/>
          <w:sz w:val="24"/>
          <w:szCs w:val="24"/>
        </w:rPr>
        <w:t>Рабочая программа учебного предмета «Химия» для 10 класса составлена в соответствии с требованиями федерального компонента государственного стандарта общего образования, примерной программы по химии и на основе авторской программы, разработанной О.С.Габриеляном. Данный учебный предмет изучается с использованием учебника «Химия. 10 класс. О.С.Габриелян, Ф.Н. Маскаев, С.Ю. Пономарев, В. И. Теренин М.: Дрофа, 2008 г.</w:t>
      </w:r>
    </w:p>
    <w:p w:rsidR="009E5081" w:rsidRPr="00B46FF0" w:rsidRDefault="009E5081" w:rsidP="00265E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46FF0">
        <w:rPr>
          <w:rFonts w:ascii="Times New Roman" w:hAnsi="Times New Roman"/>
          <w:sz w:val="24"/>
          <w:szCs w:val="24"/>
        </w:rPr>
        <w:t xml:space="preserve">               Данный учебный предмет имеет своей целью:</w:t>
      </w:r>
    </w:p>
    <w:p w:rsidR="009E5081" w:rsidRPr="00B46FF0" w:rsidRDefault="009E5081" w:rsidP="00265E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46FF0">
        <w:rPr>
          <w:rFonts w:ascii="Times New Roman" w:hAnsi="Times New Roman"/>
          <w:sz w:val="24"/>
          <w:szCs w:val="24"/>
        </w:rPr>
        <w:t>освоение знаний о химической составляющей естественнонаучной картины мира,  важнейших химических понятиях, законах и теориях</w:t>
      </w:r>
      <w:r w:rsidR="00935245" w:rsidRPr="00B46FF0">
        <w:rPr>
          <w:rFonts w:ascii="Times New Roman" w:hAnsi="Times New Roman"/>
          <w:sz w:val="24"/>
          <w:szCs w:val="24"/>
        </w:rPr>
        <w:t>.</w:t>
      </w:r>
    </w:p>
    <w:p w:rsidR="00935245" w:rsidRPr="00B46FF0" w:rsidRDefault="00935245" w:rsidP="00265E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46FF0">
        <w:rPr>
          <w:rFonts w:ascii="Times New Roman" w:hAnsi="Times New Roman"/>
          <w:sz w:val="24"/>
          <w:szCs w:val="24"/>
        </w:rPr>
        <w:t xml:space="preserve">              Изучение предмета «химия» способствует решению следующих задач:</w:t>
      </w:r>
    </w:p>
    <w:p w:rsidR="00935245" w:rsidRPr="00B46FF0" w:rsidRDefault="00935245" w:rsidP="00265E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46FF0">
        <w:rPr>
          <w:rFonts w:ascii="Times New Roman" w:hAnsi="Times New Roman"/>
          <w:sz w:val="24"/>
          <w:szCs w:val="24"/>
        </w:rPr>
        <w:t>1) овладение умениями применять полученные знания для объяснения разнообразных химических явлений и свойств простых веществ, оценки роли химии в развитии современных технологий и получения новых материалов;</w:t>
      </w:r>
    </w:p>
    <w:p w:rsidR="00935245" w:rsidRPr="00B46FF0" w:rsidRDefault="00935245" w:rsidP="00265E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46FF0">
        <w:rPr>
          <w:rFonts w:ascii="Times New Roman" w:hAnsi="Times New Roman"/>
          <w:sz w:val="24"/>
          <w:szCs w:val="24"/>
        </w:rPr>
        <w:t>2) 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информации, в том числе компьютерных;</w:t>
      </w:r>
    </w:p>
    <w:p w:rsidR="00935245" w:rsidRPr="00B46FF0" w:rsidRDefault="00935245" w:rsidP="00265E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46FF0">
        <w:rPr>
          <w:rFonts w:ascii="Times New Roman" w:hAnsi="Times New Roman"/>
          <w:sz w:val="24"/>
          <w:szCs w:val="24"/>
        </w:rPr>
        <w:t>3) воспитание убежденности в позитивной роли химии в жизни современного общества, необходимости химически грамотного отношения к своему здоровью и окружающей среде;</w:t>
      </w:r>
    </w:p>
    <w:p w:rsidR="00935245" w:rsidRPr="00B46FF0" w:rsidRDefault="00935245" w:rsidP="00265E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46FF0">
        <w:rPr>
          <w:rFonts w:ascii="Times New Roman" w:hAnsi="Times New Roman"/>
          <w:sz w:val="24"/>
          <w:szCs w:val="24"/>
        </w:rPr>
        <w:t>4) применение полученных знаний и умений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935245" w:rsidRPr="00B46FF0" w:rsidRDefault="00935245" w:rsidP="00265E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46FF0">
        <w:rPr>
          <w:rFonts w:ascii="Times New Roman" w:hAnsi="Times New Roman"/>
          <w:sz w:val="24"/>
          <w:szCs w:val="24"/>
        </w:rPr>
        <w:t xml:space="preserve">                Данная программа содержит все темы, включенные в федеральный компонент содержания образования. Органическая химия рассматривается в 10 классе и строится с учетом знаний, полученных обучающимися</w:t>
      </w:r>
      <w:r w:rsidR="003A5E05" w:rsidRPr="00B46FF0">
        <w:rPr>
          <w:rFonts w:ascii="Times New Roman" w:hAnsi="Times New Roman"/>
          <w:sz w:val="24"/>
          <w:szCs w:val="24"/>
        </w:rPr>
        <w:t xml:space="preserve"> в основной школе. Поэтому ее изучение начинается с повторения важнейших понятий  органической химии. Теоретические знания обучающихся затем закрепляются и развиваются на богатом фактическом материале химии классов органических соединений, которые рассматриваются в порядке усложнения от более простых до наиболее сложных – биополимеров.</w:t>
      </w:r>
    </w:p>
    <w:p w:rsidR="003A5E05" w:rsidRPr="00B46FF0" w:rsidRDefault="003A5E05" w:rsidP="00265E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46FF0">
        <w:rPr>
          <w:rFonts w:ascii="Times New Roman" w:hAnsi="Times New Roman"/>
          <w:sz w:val="24"/>
          <w:szCs w:val="24"/>
        </w:rPr>
        <w:t xml:space="preserve">               Учебный предмет изучается углубленно  в 10 классе, рассчитан на 102 часа, в том числе на практические работы – 10 часов. На контрольные работы – 7 часов.</w:t>
      </w:r>
    </w:p>
    <w:p w:rsidR="003A5E05" w:rsidRPr="00B46FF0" w:rsidRDefault="00A724FC" w:rsidP="00265E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46FF0">
        <w:rPr>
          <w:rFonts w:ascii="Times New Roman" w:hAnsi="Times New Roman"/>
          <w:sz w:val="24"/>
          <w:szCs w:val="24"/>
        </w:rPr>
        <w:t xml:space="preserve">                Содержание программы носит обучающий, развивающий и воспитывающий характер. При проведении уроков используются беседы, работа в группе, лекции, семинары, практикумы, деловая игра, конференция. </w:t>
      </w:r>
    </w:p>
    <w:p w:rsidR="00A724FC" w:rsidRPr="00B46FF0" w:rsidRDefault="00A724FC" w:rsidP="00265E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46FF0">
        <w:rPr>
          <w:rFonts w:ascii="Times New Roman" w:hAnsi="Times New Roman"/>
          <w:sz w:val="24"/>
          <w:szCs w:val="24"/>
        </w:rPr>
        <w:t xml:space="preserve">                Важнейшие особенности программы:</w:t>
      </w:r>
    </w:p>
    <w:p w:rsidR="00A724FC" w:rsidRPr="00B46FF0" w:rsidRDefault="00A724FC" w:rsidP="00265E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46FF0">
        <w:rPr>
          <w:rFonts w:ascii="Times New Roman" w:hAnsi="Times New Roman"/>
          <w:sz w:val="24"/>
          <w:szCs w:val="24"/>
        </w:rPr>
        <w:t>- структура изложения мат</w:t>
      </w:r>
      <w:r w:rsidR="00B17F5C" w:rsidRPr="00B46FF0">
        <w:rPr>
          <w:rFonts w:ascii="Times New Roman" w:hAnsi="Times New Roman"/>
          <w:sz w:val="24"/>
          <w:szCs w:val="24"/>
        </w:rPr>
        <w:t>е</w:t>
      </w:r>
      <w:r w:rsidRPr="00B46FF0">
        <w:rPr>
          <w:rFonts w:ascii="Times New Roman" w:hAnsi="Times New Roman"/>
          <w:sz w:val="24"/>
          <w:szCs w:val="24"/>
        </w:rPr>
        <w:t>риала позвол</w:t>
      </w:r>
      <w:r w:rsidR="00B17F5C" w:rsidRPr="00B46FF0">
        <w:rPr>
          <w:rFonts w:ascii="Times New Roman" w:hAnsi="Times New Roman"/>
          <w:sz w:val="24"/>
          <w:szCs w:val="24"/>
        </w:rPr>
        <w:t>яет выделить значение функциональной группы как главного фактора, определяющего свойства органических веществ;</w:t>
      </w:r>
    </w:p>
    <w:p w:rsidR="00B17F5C" w:rsidRPr="00B46FF0" w:rsidRDefault="00B17F5C" w:rsidP="00265E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46FF0">
        <w:rPr>
          <w:rFonts w:ascii="Times New Roman" w:hAnsi="Times New Roman"/>
          <w:sz w:val="24"/>
          <w:szCs w:val="24"/>
        </w:rPr>
        <w:t>- фактический материал раскрывает практическую значимость органических веществ;</w:t>
      </w:r>
    </w:p>
    <w:p w:rsidR="00B17F5C" w:rsidRPr="00B46FF0" w:rsidRDefault="00B17F5C" w:rsidP="00265E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46FF0">
        <w:rPr>
          <w:rFonts w:ascii="Times New Roman" w:hAnsi="Times New Roman"/>
          <w:sz w:val="24"/>
          <w:szCs w:val="24"/>
        </w:rPr>
        <w:t>- особое внимание уделено генетической связи не только между классами органических соединений, но и между всеми веществами в природе;</w:t>
      </w:r>
    </w:p>
    <w:p w:rsidR="00B17F5C" w:rsidRPr="00B46FF0" w:rsidRDefault="00B17F5C" w:rsidP="00265E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46FF0">
        <w:rPr>
          <w:rFonts w:ascii="Times New Roman" w:hAnsi="Times New Roman"/>
          <w:sz w:val="24"/>
          <w:szCs w:val="24"/>
        </w:rPr>
        <w:t>- усиление внимания на факты взаимного влияния атомов в молекуле и вопросы, касающиеся механизмов химических реакций;</w:t>
      </w:r>
    </w:p>
    <w:p w:rsidR="00B17F5C" w:rsidRPr="00B46FF0" w:rsidRDefault="00B17F5C" w:rsidP="00265E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46FF0">
        <w:rPr>
          <w:rFonts w:ascii="Times New Roman" w:hAnsi="Times New Roman"/>
          <w:sz w:val="24"/>
          <w:szCs w:val="24"/>
        </w:rPr>
        <w:t>- ведущая роль химического эксперимента, причем не только демонстрационная функция, но и стимулирующая, проблемная.</w:t>
      </w:r>
    </w:p>
    <w:p w:rsidR="00B17F5C" w:rsidRPr="00B46FF0" w:rsidRDefault="00B17F5C" w:rsidP="00265E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46FF0">
        <w:rPr>
          <w:rFonts w:ascii="Times New Roman" w:hAnsi="Times New Roman"/>
          <w:sz w:val="24"/>
          <w:szCs w:val="24"/>
        </w:rPr>
        <w:t>Вообще все практические работы проводятся не в отдельном практикуме, как предлагает О.С.Габриелян, а включены в отдельные темы.</w:t>
      </w:r>
    </w:p>
    <w:p w:rsidR="00B17F5C" w:rsidRPr="00B46FF0" w:rsidRDefault="00B17F5C" w:rsidP="00265E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46FF0">
        <w:rPr>
          <w:rFonts w:ascii="Times New Roman" w:hAnsi="Times New Roman"/>
          <w:sz w:val="24"/>
          <w:szCs w:val="24"/>
        </w:rPr>
        <w:t>Промежуточная аттестация обучающихся проводится устно в форме экзамена по билетам в конце 1 и 2 полугодия.</w:t>
      </w:r>
    </w:p>
    <w:p w:rsidR="002C3FD2" w:rsidRPr="002C3FD2" w:rsidRDefault="002C3FD2" w:rsidP="000E61D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C3FD2">
        <w:rPr>
          <w:rFonts w:ascii="Times New Roman" w:hAnsi="Times New Roman"/>
          <w:b/>
          <w:sz w:val="24"/>
          <w:szCs w:val="24"/>
        </w:rPr>
        <w:lastRenderedPageBreak/>
        <w:t>Требования к уровню подготовки выпускников</w:t>
      </w:r>
    </w:p>
    <w:p w:rsidR="002C3FD2" w:rsidRPr="002C3FD2" w:rsidRDefault="002C3FD2" w:rsidP="002C3FD2">
      <w:pPr>
        <w:pStyle w:val="a3"/>
        <w:rPr>
          <w:rFonts w:ascii="Times New Roman" w:hAnsi="Times New Roman"/>
          <w:b/>
          <w:sz w:val="24"/>
          <w:szCs w:val="24"/>
        </w:rPr>
      </w:pPr>
      <w:r w:rsidRPr="002C3FD2">
        <w:rPr>
          <w:rFonts w:ascii="Times New Roman" w:hAnsi="Times New Roman"/>
          <w:b/>
          <w:sz w:val="24"/>
          <w:szCs w:val="24"/>
        </w:rPr>
        <w:t xml:space="preserve">      В результате изучения химии на профильном уровне ученик должен  знать/ понимать</w:t>
      </w:r>
    </w:p>
    <w:p w:rsidR="002C3FD2" w:rsidRPr="002C3FD2" w:rsidRDefault="002C3FD2" w:rsidP="002C3FD2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2C3FD2">
        <w:rPr>
          <w:rFonts w:ascii="Times New Roman" w:hAnsi="Times New Roman"/>
          <w:b/>
          <w:sz w:val="24"/>
          <w:szCs w:val="24"/>
        </w:rPr>
        <w:t>Роль химии в естествознании,</w:t>
      </w:r>
      <w:r w:rsidRPr="002C3FD2">
        <w:rPr>
          <w:rFonts w:ascii="Times New Roman" w:hAnsi="Times New Roman"/>
          <w:sz w:val="24"/>
          <w:szCs w:val="24"/>
        </w:rPr>
        <w:t xml:space="preserve"> ее связь с другими естественными науками, значение в жизни современного общества;</w:t>
      </w:r>
    </w:p>
    <w:p w:rsidR="002C3FD2" w:rsidRPr="002C3FD2" w:rsidRDefault="002C3FD2" w:rsidP="002C3FD2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2C3FD2">
        <w:rPr>
          <w:rFonts w:ascii="Times New Roman" w:hAnsi="Times New Roman"/>
          <w:b/>
          <w:sz w:val="24"/>
          <w:szCs w:val="24"/>
        </w:rPr>
        <w:t>Важнейшие химические понятия:</w:t>
      </w:r>
      <w:r w:rsidRPr="002C3FD2">
        <w:rPr>
          <w:rFonts w:ascii="Times New Roman" w:hAnsi="Times New Roman"/>
          <w:sz w:val="24"/>
          <w:szCs w:val="24"/>
        </w:rPr>
        <w:t xml:space="preserve">   вещество, химический элемент, атом, молекула, масса атомов и молекул, ион, радикал, аллотропия, нуклиды и  изотопы, атомные </w:t>
      </w:r>
      <w:r w:rsidRPr="002C3FD2">
        <w:rPr>
          <w:rFonts w:ascii="Times New Roman" w:hAnsi="Times New Roman"/>
          <w:sz w:val="24"/>
          <w:szCs w:val="24"/>
          <w:lang w:val="en-US"/>
        </w:rPr>
        <w:t>s</w:t>
      </w:r>
      <w:r w:rsidRPr="002C3FD2">
        <w:rPr>
          <w:rFonts w:ascii="Times New Roman" w:hAnsi="Times New Roman"/>
          <w:sz w:val="24"/>
          <w:szCs w:val="24"/>
        </w:rPr>
        <w:t xml:space="preserve">-, р-, </w:t>
      </w:r>
      <w:r w:rsidRPr="002C3FD2">
        <w:rPr>
          <w:rFonts w:ascii="Times New Roman" w:hAnsi="Times New Roman"/>
          <w:sz w:val="24"/>
          <w:szCs w:val="24"/>
          <w:lang w:val="en-US"/>
        </w:rPr>
        <w:t>d</w:t>
      </w:r>
      <w:r w:rsidRPr="002C3FD2">
        <w:rPr>
          <w:rFonts w:ascii="Times New Roman" w:hAnsi="Times New Roman"/>
          <w:sz w:val="24"/>
          <w:szCs w:val="24"/>
        </w:rPr>
        <w:t>-орбитали, химическая связь, электроотрицательность,  валентность, степень окисления, гибридизация орбиталей, пространственное строение молекул, моль, молярная масса, молярный объем, вещества молекулярного и немолекулярного строения, комплексные соединения, дисперсные  системы, истинные растворы, электролитическая диссоциация, кислотно – основные реакции в водных растворах, гидролиз, окисление и восстановление, электролиз, скорость химической реакции, механизм реакции, катализ, тепловой эффект реакции, энтальпия, теплота образования, энтропия, химическое равновесие, константа равновесия, углеродный скелет, функциональная  группа, гомология, структурная и пространственная изомерия, индуктивный и  мезомерный эффекты,  электро-фил, нуклеофил, основные типы реакций в неорганической и органической химии;</w:t>
      </w:r>
    </w:p>
    <w:p w:rsidR="002C3FD2" w:rsidRPr="002C3FD2" w:rsidRDefault="002C3FD2" w:rsidP="002C3FD2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2C3FD2">
        <w:rPr>
          <w:rFonts w:ascii="Times New Roman" w:hAnsi="Times New Roman"/>
          <w:b/>
          <w:sz w:val="24"/>
          <w:szCs w:val="24"/>
        </w:rPr>
        <w:t>Основные законы химии:</w:t>
      </w:r>
      <w:r w:rsidRPr="002C3FD2">
        <w:rPr>
          <w:rFonts w:ascii="Times New Roman" w:hAnsi="Times New Roman"/>
          <w:sz w:val="24"/>
          <w:szCs w:val="24"/>
        </w:rPr>
        <w:t xml:space="preserve"> закон сохранения массы веществ, периодический закон, закон постоянства состава, закон Авогадро, закон Гесса, закон действующих масс в кинетике и термодинамики;</w:t>
      </w:r>
    </w:p>
    <w:p w:rsidR="002C3FD2" w:rsidRPr="002C3FD2" w:rsidRDefault="002C3FD2" w:rsidP="002C3FD2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2C3FD2">
        <w:rPr>
          <w:rFonts w:ascii="Times New Roman" w:hAnsi="Times New Roman"/>
          <w:b/>
          <w:sz w:val="24"/>
          <w:szCs w:val="24"/>
        </w:rPr>
        <w:t xml:space="preserve">Основные теории химии: </w:t>
      </w:r>
      <w:r w:rsidRPr="002C3FD2">
        <w:rPr>
          <w:rFonts w:ascii="Times New Roman" w:hAnsi="Times New Roman"/>
          <w:sz w:val="24"/>
          <w:szCs w:val="24"/>
        </w:rPr>
        <w:t xml:space="preserve"> строение атома, химической связи, электролитической диссоциации, кислот и оснований, строения органических соединений (включая стереохимию),  химическую кинетику и химическую термодинамику;</w:t>
      </w:r>
    </w:p>
    <w:p w:rsidR="002C3FD2" w:rsidRPr="002C3FD2" w:rsidRDefault="002C3FD2" w:rsidP="002C3FD2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2C3FD2">
        <w:rPr>
          <w:rFonts w:ascii="Times New Roman" w:hAnsi="Times New Roman"/>
          <w:b/>
          <w:sz w:val="24"/>
          <w:szCs w:val="24"/>
        </w:rPr>
        <w:t>Классификацию и номенклатуру</w:t>
      </w:r>
      <w:r w:rsidRPr="002C3FD2">
        <w:rPr>
          <w:rFonts w:ascii="Times New Roman" w:hAnsi="Times New Roman"/>
          <w:sz w:val="24"/>
          <w:szCs w:val="24"/>
        </w:rPr>
        <w:t xml:space="preserve"> неорганических и органических соединений;</w:t>
      </w:r>
    </w:p>
    <w:p w:rsidR="002C3FD2" w:rsidRPr="002C3FD2" w:rsidRDefault="002C3FD2" w:rsidP="002C3FD2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2C3FD2">
        <w:rPr>
          <w:rFonts w:ascii="Times New Roman" w:hAnsi="Times New Roman"/>
          <w:b/>
          <w:sz w:val="24"/>
          <w:szCs w:val="24"/>
        </w:rPr>
        <w:t>Природные источники</w:t>
      </w:r>
      <w:r w:rsidRPr="002C3FD2">
        <w:rPr>
          <w:rFonts w:ascii="Times New Roman" w:hAnsi="Times New Roman"/>
          <w:sz w:val="24"/>
          <w:szCs w:val="24"/>
        </w:rPr>
        <w:t xml:space="preserve"> углеводородов и способы их переработки;</w:t>
      </w:r>
    </w:p>
    <w:p w:rsidR="002C3FD2" w:rsidRPr="002C3FD2" w:rsidRDefault="002C3FD2" w:rsidP="002C3FD2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2C3FD2">
        <w:rPr>
          <w:rFonts w:ascii="Times New Roman" w:hAnsi="Times New Roman"/>
          <w:b/>
          <w:sz w:val="24"/>
          <w:szCs w:val="24"/>
        </w:rPr>
        <w:t>Вещества и материалы, широко используемые в практике:</w:t>
      </w:r>
      <w:r w:rsidRPr="002C3FD2">
        <w:rPr>
          <w:rFonts w:ascii="Times New Roman" w:hAnsi="Times New Roman"/>
          <w:sz w:val="24"/>
          <w:szCs w:val="24"/>
        </w:rPr>
        <w:t xml:space="preserve"> основные металлы и сплавы, графит, кварц, стекло, цемент, минеральные удобрения, минеральные  и  органические  кислоты, щелочки, аммиак, углеводороды, фенол, анилин, метанол, этанол, этиленгликоль, глицерин, формальдегид, ацетальдегид, ацетон, глюкоза, сахароза, крахмал, клетчатка, аминокислоты, белки, искусственные волокна, каучуки, пластмассы, жиры, мыла и моющие средства; уметь называть изученные вещества по «тривиальной» и международной номенклатура;</w:t>
      </w:r>
    </w:p>
    <w:p w:rsidR="002C3FD2" w:rsidRPr="002C3FD2" w:rsidRDefault="002C3FD2" w:rsidP="002C3FD2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2C3FD2">
        <w:rPr>
          <w:rFonts w:ascii="Times New Roman" w:hAnsi="Times New Roman"/>
          <w:b/>
          <w:i/>
          <w:sz w:val="24"/>
          <w:szCs w:val="24"/>
        </w:rPr>
        <w:t>Определять</w:t>
      </w:r>
      <w:r w:rsidRPr="002C3FD2">
        <w:rPr>
          <w:rFonts w:ascii="Times New Roman" w:hAnsi="Times New Roman"/>
          <w:sz w:val="24"/>
          <w:szCs w:val="24"/>
        </w:rPr>
        <w:t>: валентность и  степень окисления химических элементов, заряд иона , тип химической связи ,пространственное строение молекул, тип кристаллической решетки, характер  среды в водных растворах, окислитель и восстановитель, направление  смещения равновесия под влиянием  различных факторов, изомеры и   гомологи, принадлежность веществ к различным классам органических соединений, характер взаимного влияния атомов в молекулах, типы реакций в неорганической и органической химии;</w:t>
      </w:r>
    </w:p>
    <w:p w:rsidR="002C3FD2" w:rsidRPr="002C3FD2" w:rsidRDefault="002C3FD2" w:rsidP="002C3FD2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2C3FD2">
        <w:rPr>
          <w:rFonts w:ascii="Times New Roman" w:hAnsi="Times New Roman"/>
          <w:b/>
          <w:sz w:val="24"/>
          <w:szCs w:val="24"/>
        </w:rPr>
        <w:t>Характеризовать:</w:t>
      </w:r>
      <w:r w:rsidRPr="002C3FD2">
        <w:rPr>
          <w:rFonts w:ascii="Times New Roman" w:hAnsi="Times New Roman"/>
          <w:sz w:val="24"/>
          <w:szCs w:val="24"/>
        </w:rPr>
        <w:t xml:space="preserve"> </w:t>
      </w:r>
      <w:r w:rsidRPr="002C3FD2">
        <w:rPr>
          <w:rFonts w:ascii="Times New Roman" w:hAnsi="Times New Roman"/>
          <w:sz w:val="24"/>
          <w:szCs w:val="24"/>
          <w:lang w:val="en-US"/>
        </w:rPr>
        <w:t>s</w:t>
      </w:r>
      <w:r w:rsidRPr="002C3FD2">
        <w:rPr>
          <w:rFonts w:ascii="Times New Roman" w:hAnsi="Times New Roman"/>
          <w:sz w:val="24"/>
          <w:szCs w:val="24"/>
        </w:rPr>
        <w:t xml:space="preserve">-, </w:t>
      </w:r>
      <w:r w:rsidRPr="002C3FD2">
        <w:rPr>
          <w:rFonts w:ascii="Times New Roman" w:hAnsi="Times New Roman"/>
          <w:sz w:val="24"/>
          <w:szCs w:val="24"/>
          <w:lang w:val="en-US"/>
        </w:rPr>
        <w:t>p</w:t>
      </w:r>
      <w:r w:rsidRPr="002C3FD2">
        <w:rPr>
          <w:rFonts w:ascii="Times New Roman" w:hAnsi="Times New Roman"/>
          <w:sz w:val="24"/>
          <w:szCs w:val="24"/>
        </w:rPr>
        <w:t xml:space="preserve">- и </w:t>
      </w:r>
      <w:r w:rsidRPr="002C3FD2">
        <w:rPr>
          <w:rFonts w:ascii="Times New Roman" w:hAnsi="Times New Roman"/>
          <w:sz w:val="24"/>
          <w:szCs w:val="24"/>
          <w:lang w:val="en-US"/>
        </w:rPr>
        <w:t>d</w:t>
      </w:r>
      <w:r w:rsidRPr="002C3FD2">
        <w:rPr>
          <w:rFonts w:ascii="Times New Roman" w:hAnsi="Times New Roman"/>
          <w:sz w:val="24"/>
          <w:szCs w:val="24"/>
        </w:rPr>
        <w:t>- элементы по их положению в периодической системе Д.И.Менделеева; общие химические свойства металлов, неметаллов, основных классов неорганических соединений; строение и свойства органических соединений (углеводородов, спиртов, фенолов, альдегидов и кетонов, карбоновых кислот, аминов, аминокислот и углеводов);</w:t>
      </w:r>
    </w:p>
    <w:p w:rsidR="002C3FD2" w:rsidRPr="002C3FD2" w:rsidRDefault="002C3FD2" w:rsidP="002C3FD2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2C3FD2">
        <w:rPr>
          <w:rFonts w:ascii="Times New Roman" w:hAnsi="Times New Roman"/>
          <w:b/>
          <w:sz w:val="24"/>
          <w:szCs w:val="24"/>
        </w:rPr>
        <w:t>Объяснять:</w:t>
      </w:r>
      <w:r w:rsidRPr="002C3FD2">
        <w:rPr>
          <w:rFonts w:ascii="Times New Roman" w:hAnsi="Times New Roman"/>
          <w:sz w:val="24"/>
          <w:szCs w:val="24"/>
        </w:rPr>
        <w:t xml:space="preserve"> зависимость свойств химического элемента и образованных им веществ от положения в периодической системе Д.И.Менделеева; зависимость свойств неорганических веществ от их состава и строения; природу и способы образования химической связи;  зависимость скорости химической реакции от различных факторов, реакционной способности органических соединений от  строения их молекул;</w:t>
      </w:r>
    </w:p>
    <w:p w:rsidR="002C3FD2" w:rsidRPr="002C3FD2" w:rsidRDefault="002C3FD2" w:rsidP="002C3FD2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2C3FD2">
        <w:rPr>
          <w:rFonts w:ascii="Times New Roman" w:hAnsi="Times New Roman"/>
          <w:b/>
          <w:sz w:val="24"/>
          <w:szCs w:val="24"/>
        </w:rPr>
        <w:lastRenderedPageBreak/>
        <w:t xml:space="preserve">Выполнять химический эксперимент  </w:t>
      </w:r>
      <w:r w:rsidRPr="002C3FD2">
        <w:rPr>
          <w:rFonts w:ascii="Times New Roman" w:hAnsi="Times New Roman"/>
          <w:sz w:val="24"/>
          <w:szCs w:val="24"/>
        </w:rPr>
        <w:t>по распознаванию важнейших неорганических и органических веществ; получению конкретных веществ, относящихся к изученным  классам соединений;</w:t>
      </w:r>
    </w:p>
    <w:p w:rsidR="002C3FD2" w:rsidRPr="002C3FD2" w:rsidRDefault="002C3FD2" w:rsidP="002C3FD2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2C3FD2">
        <w:rPr>
          <w:rFonts w:ascii="Times New Roman" w:hAnsi="Times New Roman"/>
          <w:b/>
          <w:sz w:val="24"/>
          <w:szCs w:val="24"/>
        </w:rPr>
        <w:t xml:space="preserve">Проводить расчет </w:t>
      </w:r>
      <w:r w:rsidRPr="002C3FD2">
        <w:rPr>
          <w:rFonts w:ascii="Times New Roman" w:hAnsi="Times New Roman"/>
          <w:sz w:val="24"/>
          <w:szCs w:val="24"/>
        </w:rPr>
        <w:t>по химическим формулам и уравнениям реакций;</w:t>
      </w:r>
    </w:p>
    <w:p w:rsidR="002C3FD2" w:rsidRPr="002C3FD2" w:rsidRDefault="002C3FD2" w:rsidP="002C3FD2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2C3FD2">
        <w:rPr>
          <w:rFonts w:ascii="Times New Roman" w:hAnsi="Times New Roman"/>
          <w:b/>
          <w:sz w:val="24"/>
          <w:szCs w:val="24"/>
        </w:rPr>
        <w:t>Осуществлять</w:t>
      </w:r>
      <w:r w:rsidRPr="002C3FD2">
        <w:rPr>
          <w:rFonts w:ascii="Times New Roman" w:hAnsi="Times New Roman"/>
          <w:sz w:val="24"/>
          <w:szCs w:val="24"/>
        </w:rPr>
        <w:t xml:space="preserve"> самостоятельный поиск химической информации  с использованием различных источников (справочных, научных и научно-популярных  изданий, компьютерных баз данных, ресурсов Интернета); использовать компьютерные технологии для обработки и передачи информации и ее представления в различных формах;</w:t>
      </w:r>
    </w:p>
    <w:p w:rsidR="002C3FD2" w:rsidRPr="002C3FD2" w:rsidRDefault="002C3FD2" w:rsidP="002C3FD2">
      <w:pPr>
        <w:pStyle w:val="a3"/>
        <w:ind w:left="360"/>
        <w:rPr>
          <w:rFonts w:ascii="Times New Roman" w:hAnsi="Times New Roman"/>
          <w:sz w:val="24"/>
          <w:szCs w:val="24"/>
        </w:rPr>
      </w:pPr>
      <w:r w:rsidRPr="002C3FD2">
        <w:rPr>
          <w:rFonts w:ascii="Times New Roman" w:hAnsi="Times New Roman"/>
          <w:b/>
          <w:sz w:val="24"/>
          <w:szCs w:val="24"/>
        </w:rPr>
        <w:t xml:space="preserve">Использовать </w:t>
      </w:r>
      <w:r w:rsidRPr="002C3FD2">
        <w:rPr>
          <w:rFonts w:ascii="Times New Roman" w:hAnsi="Times New Roman"/>
          <w:sz w:val="24"/>
          <w:szCs w:val="24"/>
        </w:rPr>
        <w:t xml:space="preserve">приобретенные  </w:t>
      </w:r>
      <w:r w:rsidRPr="002C3FD2">
        <w:rPr>
          <w:rFonts w:ascii="Times New Roman" w:hAnsi="Times New Roman"/>
          <w:b/>
          <w:sz w:val="24"/>
          <w:szCs w:val="24"/>
        </w:rPr>
        <w:t>знания и умения в практической деятельности и повседневной жизни для</w:t>
      </w:r>
      <w:r w:rsidRPr="002C3FD2">
        <w:rPr>
          <w:rFonts w:ascii="Times New Roman" w:hAnsi="Times New Roman"/>
          <w:sz w:val="24"/>
          <w:szCs w:val="24"/>
        </w:rPr>
        <w:t>:</w:t>
      </w:r>
    </w:p>
    <w:p w:rsidR="002C3FD2" w:rsidRPr="002C3FD2" w:rsidRDefault="002C3FD2" w:rsidP="002C3FD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C3FD2">
        <w:rPr>
          <w:rFonts w:ascii="Times New Roman" w:hAnsi="Times New Roman"/>
          <w:sz w:val="24"/>
          <w:szCs w:val="24"/>
        </w:rPr>
        <w:t>Понимания глобальных проблем, стоящих перед человечеством: экологических, энергетических и сырьевых;</w:t>
      </w:r>
    </w:p>
    <w:p w:rsidR="002C3FD2" w:rsidRPr="002C3FD2" w:rsidRDefault="002C3FD2" w:rsidP="002C3FD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C3FD2">
        <w:rPr>
          <w:rFonts w:ascii="Times New Roman" w:hAnsi="Times New Roman"/>
          <w:sz w:val="24"/>
          <w:szCs w:val="24"/>
        </w:rPr>
        <w:t>Объяснения химических явлений, происходящих в природе, быту и на производстве;</w:t>
      </w:r>
    </w:p>
    <w:p w:rsidR="002C3FD2" w:rsidRPr="002C3FD2" w:rsidRDefault="002C3FD2" w:rsidP="002C3FD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C3FD2">
        <w:rPr>
          <w:rFonts w:ascii="Times New Roman" w:hAnsi="Times New Roman"/>
          <w:sz w:val="24"/>
          <w:szCs w:val="24"/>
        </w:rPr>
        <w:t>Экологически грамотного поведения в окружающей среде; оценки влияния химического загрязнения окружающей среды на организм человека и другие живые организмы;</w:t>
      </w:r>
    </w:p>
    <w:p w:rsidR="002C3FD2" w:rsidRPr="002C3FD2" w:rsidRDefault="002C3FD2" w:rsidP="002C3FD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C3FD2">
        <w:rPr>
          <w:rFonts w:ascii="Times New Roman" w:hAnsi="Times New Roman"/>
          <w:sz w:val="24"/>
          <w:szCs w:val="24"/>
        </w:rPr>
        <w:t>Безопасной работы с веществами в лаборатории, быту и на производстве; определение возможности протекания химических превращений в различных условиях и оценки их последствий;</w:t>
      </w:r>
    </w:p>
    <w:p w:rsidR="002C3FD2" w:rsidRPr="002C3FD2" w:rsidRDefault="002C3FD2" w:rsidP="002C3FD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C3FD2">
        <w:rPr>
          <w:rFonts w:ascii="Times New Roman" w:hAnsi="Times New Roman"/>
          <w:sz w:val="24"/>
          <w:szCs w:val="24"/>
        </w:rPr>
        <w:t xml:space="preserve">Распознавания и идентификации важнейших веществ и материалов; оценки качества питьевой воды и отдельных пищевых продуктов; критической оценки достоверности химической информации, поступающей из различных источников. </w:t>
      </w:r>
    </w:p>
    <w:p w:rsidR="002C3FD2" w:rsidRPr="002C3FD2" w:rsidRDefault="002C3FD2" w:rsidP="002C3FD2">
      <w:pPr>
        <w:pStyle w:val="a3"/>
        <w:rPr>
          <w:sz w:val="24"/>
          <w:szCs w:val="24"/>
        </w:rPr>
      </w:pPr>
    </w:p>
    <w:p w:rsidR="002C3FD2" w:rsidRPr="002C3FD2" w:rsidRDefault="002C3FD2" w:rsidP="002C3FD2">
      <w:pPr>
        <w:pStyle w:val="a3"/>
        <w:rPr>
          <w:sz w:val="24"/>
          <w:szCs w:val="24"/>
        </w:rPr>
      </w:pPr>
    </w:p>
    <w:p w:rsidR="002C3FD2" w:rsidRDefault="002C3FD2" w:rsidP="002C3FD2">
      <w:pPr>
        <w:pStyle w:val="a3"/>
      </w:pPr>
    </w:p>
    <w:p w:rsidR="00013550" w:rsidRPr="00CC4A5F" w:rsidRDefault="00013550"/>
    <w:p w:rsidR="00070358" w:rsidRPr="00CC4A5F" w:rsidRDefault="00070358"/>
    <w:p w:rsidR="00070358" w:rsidRPr="00CC4A5F" w:rsidRDefault="00070358"/>
    <w:p w:rsidR="00070358" w:rsidRPr="00CC4A5F" w:rsidRDefault="00070358"/>
    <w:p w:rsidR="00070358" w:rsidRPr="00CC4A5F" w:rsidRDefault="00070358"/>
    <w:p w:rsidR="00070358" w:rsidRPr="00CC4A5F" w:rsidRDefault="00070358"/>
    <w:p w:rsidR="00070358" w:rsidRPr="00CC4A5F" w:rsidRDefault="00070358"/>
    <w:p w:rsidR="00070358" w:rsidRPr="00CC4A5F" w:rsidRDefault="00070358"/>
    <w:p w:rsidR="00070358" w:rsidRPr="00CC4A5F" w:rsidRDefault="00070358"/>
    <w:p w:rsidR="00070358" w:rsidRPr="00CC4A5F" w:rsidRDefault="00070358"/>
    <w:p w:rsidR="00070358" w:rsidRPr="00CC4A5F" w:rsidRDefault="00070358"/>
    <w:p w:rsidR="00070358" w:rsidRPr="00CC4A5F" w:rsidRDefault="00070358"/>
    <w:p w:rsidR="00070358" w:rsidRPr="00CC4A5F" w:rsidRDefault="00070358"/>
    <w:p w:rsidR="00070358" w:rsidRPr="00CC4A5F" w:rsidRDefault="00070358"/>
    <w:p w:rsidR="000E61D1" w:rsidRDefault="00070358" w:rsidP="00070358">
      <w:pPr>
        <w:pStyle w:val="a3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033CEE">
        <w:rPr>
          <w:rFonts w:ascii="Times New Roman" w:hAnsi="Times New Roman"/>
          <w:b/>
          <w:sz w:val="28"/>
          <w:szCs w:val="28"/>
        </w:rPr>
        <w:lastRenderedPageBreak/>
        <w:t xml:space="preserve">Учебно-тематический план </w:t>
      </w:r>
    </w:p>
    <w:p w:rsidR="00070358" w:rsidRPr="00033CEE" w:rsidRDefault="00070358" w:rsidP="00070358">
      <w:pPr>
        <w:pStyle w:val="a3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033CEE">
        <w:rPr>
          <w:rFonts w:ascii="Times New Roman" w:hAnsi="Times New Roman"/>
          <w:b/>
          <w:sz w:val="28"/>
          <w:szCs w:val="28"/>
        </w:rPr>
        <w:t>10 класс</w:t>
      </w:r>
    </w:p>
    <w:p w:rsidR="00070358" w:rsidRPr="00033CEE" w:rsidRDefault="00070358" w:rsidP="00070358">
      <w:pPr>
        <w:pStyle w:val="a3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2877"/>
        <w:gridCol w:w="1617"/>
        <w:gridCol w:w="1933"/>
        <w:gridCol w:w="1857"/>
      </w:tblGrid>
      <w:tr w:rsidR="00070358" w:rsidRPr="00033CEE" w:rsidTr="00120A7E">
        <w:tc>
          <w:tcPr>
            <w:tcW w:w="567" w:type="dxa"/>
          </w:tcPr>
          <w:p w:rsidR="00070358" w:rsidRPr="00033CEE" w:rsidRDefault="00070358" w:rsidP="0029591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77" w:type="dxa"/>
          </w:tcPr>
          <w:p w:rsidR="00070358" w:rsidRPr="00033CEE" w:rsidRDefault="00070358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033CEE">
              <w:rPr>
                <w:rFonts w:ascii="Times New Roman" w:hAnsi="Times New Roman"/>
                <w:sz w:val="28"/>
                <w:szCs w:val="28"/>
              </w:rPr>
              <w:t>ема</w:t>
            </w:r>
          </w:p>
        </w:tc>
        <w:tc>
          <w:tcPr>
            <w:tcW w:w="1617" w:type="dxa"/>
          </w:tcPr>
          <w:p w:rsidR="00070358" w:rsidRPr="00033CEE" w:rsidRDefault="00070358" w:rsidP="0029591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3790" w:type="dxa"/>
            <w:gridSpan w:val="2"/>
          </w:tcPr>
          <w:p w:rsidR="00070358" w:rsidRPr="00033CEE" w:rsidRDefault="00070358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В том числе</w:t>
            </w:r>
          </w:p>
        </w:tc>
      </w:tr>
      <w:tr w:rsidR="00070358" w:rsidRPr="00033CEE" w:rsidTr="00120A7E">
        <w:tc>
          <w:tcPr>
            <w:tcW w:w="567" w:type="dxa"/>
          </w:tcPr>
          <w:p w:rsidR="00070358" w:rsidRPr="00033CEE" w:rsidRDefault="00070358" w:rsidP="0029591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77" w:type="dxa"/>
          </w:tcPr>
          <w:p w:rsidR="00070358" w:rsidRPr="00033CEE" w:rsidRDefault="00070358" w:rsidP="0029591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070358" w:rsidRPr="00033CEE" w:rsidRDefault="00070358" w:rsidP="0029591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070358" w:rsidRPr="00033CEE" w:rsidRDefault="00070358" w:rsidP="0029591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Практических работ</w:t>
            </w:r>
          </w:p>
        </w:tc>
        <w:tc>
          <w:tcPr>
            <w:tcW w:w="1857" w:type="dxa"/>
          </w:tcPr>
          <w:p w:rsidR="00070358" w:rsidRPr="00033CEE" w:rsidRDefault="00070358" w:rsidP="0029591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Контрольных работ</w:t>
            </w:r>
          </w:p>
        </w:tc>
      </w:tr>
      <w:tr w:rsidR="00070358" w:rsidRPr="00033CEE" w:rsidTr="00120A7E">
        <w:tc>
          <w:tcPr>
            <w:tcW w:w="567" w:type="dxa"/>
          </w:tcPr>
          <w:p w:rsidR="00070358" w:rsidRPr="00033CEE" w:rsidRDefault="00070358" w:rsidP="0029591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 xml:space="preserve">1. </w:t>
            </w:r>
          </w:p>
        </w:tc>
        <w:tc>
          <w:tcPr>
            <w:tcW w:w="2877" w:type="dxa"/>
          </w:tcPr>
          <w:p w:rsidR="00070358" w:rsidRPr="00033CEE" w:rsidRDefault="00070358" w:rsidP="001E26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 xml:space="preserve">Предмет органической химии. </w:t>
            </w:r>
            <w:r w:rsidR="001E263E">
              <w:rPr>
                <w:rFonts w:ascii="Times New Roman" w:hAnsi="Times New Roman"/>
                <w:sz w:val="28"/>
                <w:szCs w:val="28"/>
              </w:rPr>
              <w:t>Строение и классификация органических соединений</w:t>
            </w:r>
            <w:r w:rsidRPr="00033CE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</w:tcPr>
          <w:p w:rsidR="00070358" w:rsidRPr="00033CEE" w:rsidRDefault="00070358" w:rsidP="001E263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1</w:t>
            </w:r>
            <w:r w:rsidR="001E263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33" w:type="dxa"/>
          </w:tcPr>
          <w:p w:rsidR="00070358" w:rsidRPr="00033CEE" w:rsidRDefault="00070358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57" w:type="dxa"/>
          </w:tcPr>
          <w:p w:rsidR="00070358" w:rsidRPr="00033CEE" w:rsidRDefault="00032B99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0358" w:rsidRPr="00033CEE" w:rsidTr="00120A7E">
        <w:tc>
          <w:tcPr>
            <w:tcW w:w="567" w:type="dxa"/>
          </w:tcPr>
          <w:p w:rsidR="00070358" w:rsidRPr="00033CEE" w:rsidRDefault="00070358" w:rsidP="0029591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877" w:type="dxa"/>
          </w:tcPr>
          <w:p w:rsidR="001E263E" w:rsidRPr="001E263E" w:rsidRDefault="001E263E" w:rsidP="001E26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E263E">
              <w:rPr>
                <w:rFonts w:ascii="Times New Roman" w:hAnsi="Times New Roman"/>
                <w:sz w:val="28"/>
                <w:szCs w:val="28"/>
              </w:rPr>
              <w:t xml:space="preserve">Химические реакции в органической химии. </w:t>
            </w:r>
          </w:p>
          <w:p w:rsidR="00070358" w:rsidRPr="00033CEE" w:rsidRDefault="00070358" w:rsidP="0029591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070358" w:rsidRPr="00033CEE" w:rsidRDefault="001E263E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33" w:type="dxa"/>
          </w:tcPr>
          <w:p w:rsidR="00070358" w:rsidRPr="00033CEE" w:rsidRDefault="00032B99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57" w:type="dxa"/>
          </w:tcPr>
          <w:p w:rsidR="00070358" w:rsidRPr="00033CEE" w:rsidRDefault="00032B99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0358" w:rsidRPr="00033CEE" w:rsidTr="00120A7E">
        <w:tc>
          <w:tcPr>
            <w:tcW w:w="567" w:type="dxa"/>
          </w:tcPr>
          <w:p w:rsidR="00070358" w:rsidRPr="00033CEE" w:rsidRDefault="00070358" w:rsidP="0029591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877" w:type="dxa"/>
          </w:tcPr>
          <w:p w:rsidR="00070358" w:rsidRPr="00033CEE" w:rsidRDefault="00996161" w:rsidP="0029591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070358" w:rsidRPr="00033CEE">
              <w:rPr>
                <w:rFonts w:ascii="Times New Roman" w:hAnsi="Times New Roman"/>
                <w:sz w:val="28"/>
                <w:szCs w:val="28"/>
              </w:rPr>
              <w:t>глеводороды.</w:t>
            </w:r>
          </w:p>
        </w:tc>
        <w:tc>
          <w:tcPr>
            <w:tcW w:w="1617" w:type="dxa"/>
          </w:tcPr>
          <w:p w:rsidR="00070358" w:rsidRPr="00033CEE" w:rsidRDefault="00996161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933" w:type="dxa"/>
          </w:tcPr>
          <w:p w:rsidR="00070358" w:rsidRPr="00033CEE" w:rsidRDefault="00996161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57" w:type="dxa"/>
          </w:tcPr>
          <w:p w:rsidR="00070358" w:rsidRPr="00033CEE" w:rsidRDefault="00CE02EC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70358" w:rsidRPr="00033CEE" w:rsidTr="00120A7E">
        <w:tc>
          <w:tcPr>
            <w:tcW w:w="567" w:type="dxa"/>
          </w:tcPr>
          <w:p w:rsidR="00070358" w:rsidRPr="00033CEE" w:rsidRDefault="00120A7E" w:rsidP="0029591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070358" w:rsidRPr="00033CE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77" w:type="dxa"/>
          </w:tcPr>
          <w:p w:rsidR="00070358" w:rsidRPr="00033CEE" w:rsidRDefault="00120A7E" w:rsidP="0029591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Спирты и фенолы</w:t>
            </w:r>
          </w:p>
        </w:tc>
        <w:tc>
          <w:tcPr>
            <w:tcW w:w="1617" w:type="dxa"/>
          </w:tcPr>
          <w:p w:rsidR="00070358" w:rsidRPr="00033CEE" w:rsidRDefault="001A4BF6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33" w:type="dxa"/>
          </w:tcPr>
          <w:p w:rsidR="00070358" w:rsidRPr="00033CEE" w:rsidRDefault="00070358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57" w:type="dxa"/>
          </w:tcPr>
          <w:p w:rsidR="00070358" w:rsidRPr="00CC4A5F" w:rsidRDefault="00CC4A5F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</w:tr>
      <w:tr w:rsidR="00070358" w:rsidRPr="00033CEE" w:rsidTr="00120A7E">
        <w:tc>
          <w:tcPr>
            <w:tcW w:w="567" w:type="dxa"/>
          </w:tcPr>
          <w:p w:rsidR="00070358" w:rsidRPr="00033CEE" w:rsidRDefault="00D57432" w:rsidP="0029591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070358" w:rsidRPr="00033CE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77" w:type="dxa"/>
          </w:tcPr>
          <w:p w:rsidR="00070358" w:rsidRPr="00033CEE" w:rsidRDefault="00D57432" w:rsidP="0029591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070358" w:rsidRPr="00033CEE">
              <w:rPr>
                <w:rFonts w:ascii="Times New Roman" w:hAnsi="Times New Roman"/>
                <w:sz w:val="28"/>
                <w:szCs w:val="28"/>
              </w:rPr>
              <w:t>льдегиды и кетоны.</w:t>
            </w:r>
          </w:p>
        </w:tc>
        <w:tc>
          <w:tcPr>
            <w:tcW w:w="1617" w:type="dxa"/>
          </w:tcPr>
          <w:p w:rsidR="00070358" w:rsidRPr="00033CEE" w:rsidRDefault="00D57432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33" w:type="dxa"/>
          </w:tcPr>
          <w:p w:rsidR="00070358" w:rsidRPr="00033CEE" w:rsidRDefault="00070358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57" w:type="dxa"/>
          </w:tcPr>
          <w:p w:rsidR="00070358" w:rsidRPr="00CC4A5F" w:rsidRDefault="00CC4A5F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070358" w:rsidRPr="00033CEE" w:rsidTr="00120A7E">
        <w:tc>
          <w:tcPr>
            <w:tcW w:w="567" w:type="dxa"/>
          </w:tcPr>
          <w:p w:rsidR="00070358" w:rsidRPr="00033CEE" w:rsidRDefault="00070358" w:rsidP="0029591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 xml:space="preserve">8. </w:t>
            </w:r>
          </w:p>
        </w:tc>
        <w:tc>
          <w:tcPr>
            <w:tcW w:w="2877" w:type="dxa"/>
          </w:tcPr>
          <w:p w:rsidR="00070358" w:rsidRPr="00033CEE" w:rsidRDefault="00070358" w:rsidP="00D5743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Карбоновые кислоты</w:t>
            </w:r>
            <w:r w:rsidR="00D57432">
              <w:rPr>
                <w:rFonts w:ascii="Times New Roman" w:hAnsi="Times New Roman"/>
                <w:sz w:val="28"/>
                <w:szCs w:val="28"/>
              </w:rPr>
              <w:t>,</w:t>
            </w:r>
            <w:r w:rsidR="00D5743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57432" w:rsidRPr="00D57432">
              <w:rPr>
                <w:rFonts w:ascii="Times New Roman" w:hAnsi="Times New Roman"/>
                <w:sz w:val="28"/>
                <w:szCs w:val="28"/>
              </w:rPr>
              <w:t>сложные эфиры и жиры</w:t>
            </w:r>
            <w:r w:rsidRPr="00033CE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17" w:type="dxa"/>
          </w:tcPr>
          <w:p w:rsidR="00070358" w:rsidRPr="00033CEE" w:rsidRDefault="00D57432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933" w:type="dxa"/>
          </w:tcPr>
          <w:p w:rsidR="00070358" w:rsidRPr="00033CEE" w:rsidRDefault="00070358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57" w:type="dxa"/>
          </w:tcPr>
          <w:p w:rsidR="00070358" w:rsidRPr="00033CEE" w:rsidRDefault="00070358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0358" w:rsidRPr="00033CEE" w:rsidTr="00120A7E">
        <w:tc>
          <w:tcPr>
            <w:tcW w:w="567" w:type="dxa"/>
          </w:tcPr>
          <w:p w:rsidR="00070358" w:rsidRPr="00033CEE" w:rsidRDefault="00070358" w:rsidP="0029591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877" w:type="dxa"/>
          </w:tcPr>
          <w:p w:rsidR="00070358" w:rsidRPr="00033CEE" w:rsidRDefault="00070358" w:rsidP="0029591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Углеводы</w:t>
            </w:r>
          </w:p>
        </w:tc>
        <w:tc>
          <w:tcPr>
            <w:tcW w:w="1617" w:type="dxa"/>
          </w:tcPr>
          <w:p w:rsidR="00070358" w:rsidRPr="00033CEE" w:rsidRDefault="00D57432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33" w:type="dxa"/>
          </w:tcPr>
          <w:p w:rsidR="00070358" w:rsidRPr="00033CEE" w:rsidRDefault="00070358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57" w:type="dxa"/>
          </w:tcPr>
          <w:p w:rsidR="00070358" w:rsidRPr="00033CEE" w:rsidRDefault="00070358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70358" w:rsidRPr="00033CEE" w:rsidTr="00120A7E">
        <w:tc>
          <w:tcPr>
            <w:tcW w:w="567" w:type="dxa"/>
          </w:tcPr>
          <w:p w:rsidR="00070358" w:rsidRPr="00033CEE" w:rsidRDefault="00070358" w:rsidP="0029591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877" w:type="dxa"/>
          </w:tcPr>
          <w:p w:rsidR="00070358" w:rsidRPr="00CC4A5F" w:rsidRDefault="00CC4A5F" w:rsidP="00CC4A5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Азотсодержащие органические соединения.</w:t>
            </w:r>
          </w:p>
        </w:tc>
        <w:tc>
          <w:tcPr>
            <w:tcW w:w="1617" w:type="dxa"/>
          </w:tcPr>
          <w:p w:rsidR="00070358" w:rsidRPr="00033CEE" w:rsidRDefault="00070358" w:rsidP="00D5743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1</w:t>
            </w:r>
            <w:r w:rsidR="00D5743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33" w:type="dxa"/>
          </w:tcPr>
          <w:p w:rsidR="00070358" w:rsidRPr="00033CEE" w:rsidRDefault="00070358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57" w:type="dxa"/>
          </w:tcPr>
          <w:p w:rsidR="00070358" w:rsidRPr="00033CEE" w:rsidRDefault="00070358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0358" w:rsidRPr="00033CEE" w:rsidTr="00120A7E">
        <w:tc>
          <w:tcPr>
            <w:tcW w:w="567" w:type="dxa"/>
          </w:tcPr>
          <w:p w:rsidR="00070358" w:rsidRPr="00033CEE" w:rsidRDefault="00070358" w:rsidP="0029591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877" w:type="dxa"/>
          </w:tcPr>
          <w:p w:rsidR="00070358" w:rsidRPr="00033CEE" w:rsidRDefault="00070358" w:rsidP="0029591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Биологически активные соединения.</w:t>
            </w:r>
          </w:p>
        </w:tc>
        <w:tc>
          <w:tcPr>
            <w:tcW w:w="1617" w:type="dxa"/>
          </w:tcPr>
          <w:p w:rsidR="00070358" w:rsidRPr="00033CEE" w:rsidRDefault="00070358" w:rsidP="001A4BF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1</w:t>
            </w:r>
            <w:r w:rsidR="001A4B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33" w:type="dxa"/>
          </w:tcPr>
          <w:p w:rsidR="00070358" w:rsidRPr="00033CEE" w:rsidRDefault="00070358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57" w:type="dxa"/>
          </w:tcPr>
          <w:p w:rsidR="00070358" w:rsidRPr="00033CEE" w:rsidRDefault="00070358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70358" w:rsidRPr="00033CEE" w:rsidTr="00120A7E">
        <w:tc>
          <w:tcPr>
            <w:tcW w:w="567" w:type="dxa"/>
          </w:tcPr>
          <w:p w:rsidR="00070358" w:rsidRPr="00033CEE" w:rsidRDefault="00070358" w:rsidP="0029591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77" w:type="dxa"/>
          </w:tcPr>
          <w:p w:rsidR="00070358" w:rsidRPr="00033CEE" w:rsidRDefault="00070358" w:rsidP="0029591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617" w:type="dxa"/>
          </w:tcPr>
          <w:p w:rsidR="00070358" w:rsidRPr="00033CEE" w:rsidRDefault="00070358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1933" w:type="dxa"/>
          </w:tcPr>
          <w:p w:rsidR="00070358" w:rsidRPr="00033CEE" w:rsidRDefault="00070358" w:rsidP="002959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57" w:type="dxa"/>
          </w:tcPr>
          <w:p w:rsidR="00070358" w:rsidRPr="00033CEE" w:rsidRDefault="00070358" w:rsidP="0029591E">
            <w:pPr>
              <w:pStyle w:val="a3"/>
              <w:tabs>
                <w:tab w:val="left" w:pos="883"/>
                <w:tab w:val="center" w:pos="962"/>
              </w:tabs>
              <w:rPr>
                <w:rFonts w:ascii="Times New Roman" w:hAnsi="Times New Roman"/>
                <w:sz w:val="28"/>
                <w:szCs w:val="28"/>
              </w:rPr>
            </w:pPr>
            <w:r w:rsidRPr="00033CEE">
              <w:rPr>
                <w:rFonts w:ascii="Times New Roman" w:hAnsi="Times New Roman"/>
                <w:sz w:val="28"/>
                <w:szCs w:val="28"/>
              </w:rPr>
              <w:tab/>
              <w:t>7</w:t>
            </w:r>
          </w:p>
        </w:tc>
      </w:tr>
    </w:tbl>
    <w:p w:rsidR="00070358" w:rsidRDefault="00070358" w:rsidP="00070358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70358" w:rsidRDefault="00070358" w:rsidP="00070358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70358" w:rsidRDefault="00070358" w:rsidP="00070358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70358" w:rsidRDefault="00070358">
      <w:pPr>
        <w:rPr>
          <w:lang w:val="en-US"/>
        </w:rPr>
      </w:pPr>
    </w:p>
    <w:p w:rsidR="00070358" w:rsidRDefault="00070358">
      <w:pPr>
        <w:rPr>
          <w:lang w:val="en-US"/>
        </w:rPr>
      </w:pPr>
    </w:p>
    <w:p w:rsidR="00070358" w:rsidRDefault="00070358">
      <w:pPr>
        <w:rPr>
          <w:lang w:val="en-US"/>
        </w:rPr>
      </w:pPr>
    </w:p>
    <w:p w:rsidR="00070358" w:rsidRDefault="00070358">
      <w:pPr>
        <w:rPr>
          <w:lang w:val="en-US"/>
        </w:rPr>
      </w:pPr>
    </w:p>
    <w:p w:rsidR="00070358" w:rsidRDefault="00070358"/>
    <w:p w:rsidR="00120A7E" w:rsidRDefault="00120A7E"/>
    <w:p w:rsidR="00120A7E" w:rsidRDefault="00120A7E"/>
    <w:p w:rsidR="00DE273C" w:rsidRDefault="00DE273C"/>
    <w:p w:rsidR="00070358" w:rsidRPr="009F589F" w:rsidRDefault="00070358" w:rsidP="00070358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9F589F">
        <w:rPr>
          <w:rFonts w:ascii="Times New Roman" w:hAnsi="Times New Roman"/>
          <w:b/>
          <w:sz w:val="24"/>
          <w:szCs w:val="24"/>
        </w:rPr>
        <w:lastRenderedPageBreak/>
        <w:t>10 класс</w:t>
      </w:r>
    </w:p>
    <w:p w:rsidR="00070358" w:rsidRPr="009F589F" w:rsidRDefault="00070358" w:rsidP="00070358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9F589F">
        <w:rPr>
          <w:rFonts w:ascii="Times New Roman" w:hAnsi="Times New Roman"/>
          <w:b/>
          <w:sz w:val="24"/>
          <w:szCs w:val="24"/>
        </w:rPr>
        <w:t>Органическая химия (профильный уровень)</w:t>
      </w:r>
    </w:p>
    <w:p w:rsidR="00070358" w:rsidRPr="009F589F" w:rsidRDefault="00070358" w:rsidP="00070358">
      <w:pPr>
        <w:pStyle w:val="a3"/>
        <w:ind w:left="720"/>
        <w:jc w:val="center"/>
        <w:rPr>
          <w:rFonts w:ascii="Times New Roman" w:hAnsi="Times New Roman"/>
          <w:sz w:val="24"/>
          <w:szCs w:val="24"/>
        </w:rPr>
      </w:pPr>
      <w:r w:rsidRPr="009F589F">
        <w:rPr>
          <w:rFonts w:ascii="Times New Roman" w:hAnsi="Times New Roman"/>
          <w:sz w:val="24"/>
          <w:szCs w:val="24"/>
        </w:rPr>
        <w:t>(3 часа в неделю, всего 102 часа)</w:t>
      </w:r>
    </w:p>
    <w:p w:rsidR="00070358" w:rsidRDefault="00070358" w:rsidP="0007035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9F589F">
        <w:rPr>
          <w:rFonts w:ascii="Times New Roman" w:hAnsi="Times New Roman"/>
          <w:b/>
          <w:sz w:val="24"/>
          <w:szCs w:val="24"/>
        </w:rPr>
        <w:t xml:space="preserve">Тема 1. Предмет органической химии. </w:t>
      </w:r>
      <w:r w:rsidR="006E6430">
        <w:rPr>
          <w:rFonts w:ascii="Times New Roman" w:hAnsi="Times New Roman"/>
          <w:b/>
          <w:sz w:val="24"/>
          <w:szCs w:val="24"/>
        </w:rPr>
        <w:t>Строение и классификация органических соединений</w:t>
      </w:r>
      <w:r w:rsidR="006E5D5B">
        <w:rPr>
          <w:rFonts w:ascii="Times New Roman" w:hAnsi="Times New Roman"/>
          <w:b/>
          <w:sz w:val="24"/>
          <w:szCs w:val="24"/>
        </w:rPr>
        <w:t xml:space="preserve"> </w:t>
      </w:r>
      <w:r w:rsidRPr="00070358">
        <w:rPr>
          <w:rFonts w:ascii="Times New Roman" w:hAnsi="Times New Roman"/>
          <w:b/>
          <w:sz w:val="24"/>
          <w:szCs w:val="24"/>
        </w:rPr>
        <w:t>(</w:t>
      </w:r>
      <w:r w:rsidRPr="009F589F">
        <w:rPr>
          <w:rFonts w:ascii="Times New Roman" w:hAnsi="Times New Roman"/>
          <w:b/>
          <w:sz w:val="24"/>
          <w:szCs w:val="24"/>
        </w:rPr>
        <w:t>1</w:t>
      </w:r>
      <w:r w:rsidR="006E6430">
        <w:rPr>
          <w:rFonts w:ascii="Times New Roman" w:hAnsi="Times New Roman"/>
          <w:b/>
          <w:sz w:val="24"/>
          <w:szCs w:val="24"/>
        </w:rPr>
        <w:t>0</w:t>
      </w:r>
      <w:r w:rsidRPr="009F589F">
        <w:rPr>
          <w:rFonts w:ascii="Times New Roman" w:hAnsi="Times New Roman"/>
          <w:b/>
          <w:sz w:val="24"/>
          <w:szCs w:val="24"/>
        </w:rPr>
        <w:t xml:space="preserve"> ч.).</w:t>
      </w:r>
    </w:p>
    <w:p w:rsidR="00070358" w:rsidRPr="009F589F" w:rsidRDefault="00070358" w:rsidP="0007035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070358" w:rsidRPr="009F589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589F">
        <w:rPr>
          <w:rFonts w:ascii="Times New Roman" w:hAnsi="Times New Roman"/>
          <w:sz w:val="24"/>
          <w:szCs w:val="24"/>
        </w:rPr>
        <w:t xml:space="preserve">      Предмет  органической химии. Особенности строения и свойства органических  соединений. Значение и роль органической химии в системе естественных наук и в жизни общества. Краткий очерк истории развития органической химии. </w:t>
      </w:r>
    </w:p>
    <w:p w:rsidR="00070358" w:rsidRPr="009F589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589F">
        <w:rPr>
          <w:rFonts w:ascii="Times New Roman" w:hAnsi="Times New Roman"/>
          <w:sz w:val="24"/>
          <w:szCs w:val="24"/>
        </w:rPr>
        <w:t xml:space="preserve">     Предпосылки создания теории строения: теория радикалов и теория типов, работы А.Кекуле; Э. Франкланда и А.М.Бутлерова, съезд врачей и естествоиспытателей в городе  Шпейере. Основные положения теории строения органических  соединений А.М. Бутлерова. Химическое строение и свойства  органических веществ. Изомерия на  примере н- бутана и изобутана.</w:t>
      </w:r>
    </w:p>
    <w:p w:rsidR="00070358" w:rsidRPr="009F589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589F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Строение атома углерода. </w:t>
      </w:r>
      <w:r w:rsidRPr="009F589F">
        <w:rPr>
          <w:rFonts w:ascii="Times New Roman" w:hAnsi="Times New Roman"/>
          <w:sz w:val="24"/>
          <w:szCs w:val="24"/>
        </w:rPr>
        <w:t xml:space="preserve">Электронное облако и орбиталь, их формы: </w:t>
      </w:r>
      <w:r w:rsidRPr="009F589F">
        <w:rPr>
          <w:rFonts w:ascii="Times New Roman" w:hAnsi="Times New Roman"/>
          <w:sz w:val="24"/>
          <w:szCs w:val="24"/>
          <w:lang w:val="en-US"/>
        </w:rPr>
        <w:t>s</w:t>
      </w:r>
      <w:r w:rsidRPr="009F589F">
        <w:rPr>
          <w:rFonts w:ascii="Times New Roman" w:hAnsi="Times New Roman"/>
          <w:sz w:val="24"/>
          <w:szCs w:val="24"/>
        </w:rPr>
        <w:t xml:space="preserve"> и р.  Электронные и электрон</w:t>
      </w:r>
      <w:r>
        <w:rPr>
          <w:rFonts w:ascii="Times New Roman" w:hAnsi="Times New Roman"/>
          <w:sz w:val="24"/>
          <w:szCs w:val="24"/>
        </w:rPr>
        <w:t>н</w:t>
      </w:r>
      <w:r w:rsidRPr="009F589F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-</w:t>
      </w:r>
      <w:r w:rsidRPr="009F589F">
        <w:rPr>
          <w:rFonts w:ascii="Times New Roman" w:hAnsi="Times New Roman"/>
          <w:sz w:val="24"/>
          <w:szCs w:val="24"/>
        </w:rPr>
        <w:t xml:space="preserve">графические формулы атома углерода в нормальном </w:t>
      </w:r>
      <w:r>
        <w:rPr>
          <w:rFonts w:ascii="Times New Roman" w:hAnsi="Times New Roman"/>
          <w:sz w:val="24"/>
          <w:szCs w:val="24"/>
        </w:rPr>
        <w:t xml:space="preserve"> возбужденном </w:t>
      </w:r>
      <w:r w:rsidRPr="009F589F">
        <w:rPr>
          <w:rFonts w:ascii="Times New Roman" w:hAnsi="Times New Roman"/>
          <w:sz w:val="24"/>
          <w:szCs w:val="24"/>
        </w:rPr>
        <w:t>состояниях. Ковалентная химическая связь и ее разновидности:  сигма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070358">
        <w:rPr>
          <w:rFonts w:ascii="Times New Roman" w:hAnsi="Times New Roman"/>
          <w:sz w:val="24"/>
          <w:szCs w:val="24"/>
        </w:rPr>
        <w:t xml:space="preserve"> </w:t>
      </w:r>
      <w:r w:rsidRPr="009F589F">
        <w:rPr>
          <w:rFonts w:ascii="Times New Roman" w:hAnsi="Times New Roman"/>
          <w:sz w:val="24"/>
          <w:szCs w:val="24"/>
        </w:rPr>
        <w:t xml:space="preserve">п. Водородная связь.  Сравнение обменного и донорно – акцепторного механизмов образования  ковалентной связи.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589F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Валентные состояния атома углерода. </w:t>
      </w:r>
      <w:r w:rsidRPr="009F589F">
        <w:rPr>
          <w:rFonts w:ascii="Times New Roman" w:hAnsi="Times New Roman"/>
          <w:sz w:val="24"/>
          <w:szCs w:val="24"/>
        </w:rPr>
        <w:t xml:space="preserve"> Первое валентное состояние –</w:t>
      </w:r>
      <w:r w:rsidR="009F7F77">
        <w:rPr>
          <w:rFonts w:ascii="Times New Roman" w:hAnsi="Times New Roman"/>
          <w:sz w:val="24"/>
          <w:szCs w:val="24"/>
        </w:rPr>
        <w:t xml:space="preserve"> </w:t>
      </w:r>
      <w:r w:rsidRPr="009F589F">
        <w:rPr>
          <w:rFonts w:ascii="Times New Roman" w:hAnsi="Times New Roman"/>
          <w:sz w:val="24"/>
          <w:szCs w:val="24"/>
          <w:lang w:val="en-US"/>
        </w:rPr>
        <w:t>sp</w:t>
      </w:r>
      <w:r w:rsidRPr="009F589F">
        <w:rPr>
          <w:rFonts w:ascii="Times New Roman" w:hAnsi="Times New Roman"/>
          <w:sz w:val="24"/>
          <w:szCs w:val="24"/>
          <w:vertAlign w:val="superscript"/>
        </w:rPr>
        <w:t>3</w:t>
      </w:r>
      <w:r w:rsidRPr="009F589F">
        <w:rPr>
          <w:rFonts w:ascii="Times New Roman" w:hAnsi="Times New Roman"/>
          <w:sz w:val="24"/>
          <w:szCs w:val="24"/>
        </w:rPr>
        <w:t xml:space="preserve"> –гибридизация – на примере молекулы метана и других алканов. Второе валентное состояние –</w:t>
      </w:r>
      <w:r w:rsidRPr="009F589F">
        <w:rPr>
          <w:rFonts w:ascii="Times New Roman" w:hAnsi="Times New Roman"/>
          <w:sz w:val="24"/>
          <w:szCs w:val="24"/>
          <w:lang w:val="en-US"/>
        </w:rPr>
        <w:t>sp</w:t>
      </w:r>
      <w:r w:rsidRPr="009F589F">
        <w:rPr>
          <w:rFonts w:ascii="Times New Roman" w:hAnsi="Times New Roman"/>
          <w:sz w:val="24"/>
          <w:szCs w:val="24"/>
          <w:vertAlign w:val="superscript"/>
        </w:rPr>
        <w:t>2</w:t>
      </w:r>
      <w:r w:rsidRPr="009F589F">
        <w:rPr>
          <w:rFonts w:ascii="Times New Roman" w:hAnsi="Times New Roman"/>
          <w:sz w:val="24"/>
          <w:szCs w:val="24"/>
        </w:rPr>
        <w:t xml:space="preserve">- гибридизация – на примере  молекулы этилена. Третье валентное состояние – </w:t>
      </w:r>
      <w:r w:rsidRPr="009F589F">
        <w:rPr>
          <w:rFonts w:ascii="Times New Roman" w:hAnsi="Times New Roman"/>
          <w:sz w:val="24"/>
          <w:szCs w:val="24"/>
          <w:lang w:val="en-US"/>
        </w:rPr>
        <w:t>sp</w:t>
      </w:r>
      <w:r w:rsidRPr="009F589F">
        <w:rPr>
          <w:rFonts w:ascii="Times New Roman" w:hAnsi="Times New Roman"/>
          <w:sz w:val="24"/>
          <w:szCs w:val="24"/>
        </w:rPr>
        <w:t xml:space="preserve">- гибридизация на примере молекулы ацетилена. Геометрия молекул рассмотренных веществ и характеристика видов  ковалентной связи в них. Модель Гиллеспи для объяснения взаимного отталкивания гибридных орбиталей и их расположения в пространстве с минимумом энергии. </w:t>
      </w:r>
    </w:p>
    <w:p w:rsidR="00070358" w:rsidRPr="009F589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9F589F">
        <w:rPr>
          <w:rFonts w:ascii="Times New Roman" w:hAnsi="Times New Roman"/>
          <w:sz w:val="24"/>
          <w:szCs w:val="24"/>
        </w:rPr>
        <w:t>Классификация органических соединений по строения «углеродного скелета»: ациклические ( алканы, алкены, алкины, алкадиены), карбоциклические (циклоа</w:t>
      </w:r>
      <w:r>
        <w:rPr>
          <w:rFonts w:ascii="Times New Roman" w:hAnsi="Times New Roman"/>
          <w:sz w:val="24"/>
          <w:szCs w:val="24"/>
        </w:rPr>
        <w:t>л</w:t>
      </w:r>
      <w:r w:rsidRPr="009F589F">
        <w:rPr>
          <w:rFonts w:ascii="Times New Roman" w:hAnsi="Times New Roman"/>
          <w:sz w:val="24"/>
          <w:szCs w:val="24"/>
        </w:rPr>
        <w:t>каны и арены) и гетероциклические. Классификация органических соединений по  функциональным группам: спирты, фенолы, простые эфиры, альдегиды, кетоны,  карбоновые кислоты, сложные эфиры.</w:t>
      </w:r>
    </w:p>
    <w:p w:rsidR="00070358" w:rsidRPr="009F589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589F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Основы номенклатуры органических соединений. </w:t>
      </w:r>
      <w:r w:rsidRPr="009F589F">
        <w:rPr>
          <w:rFonts w:ascii="Times New Roman" w:hAnsi="Times New Roman"/>
          <w:sz w:val="24"/>
          <w:szCs w:val="24"/>
        </w:rPr>
        <w:t>Номенклатура тривиальная</w:t>
      </w:r>
      <w:r w:rsidR="009F7F77">
        <w:rPr>
          <w:rFonts w:ascii="Times New Roman" w:hAnsi="Times New Roman"/>
          <w:sz w:val="24"/>
          <w:szCs w:val="24"/>
        </w:rPr>
        <w:t xml:space="preserve">, рациональная </w:t>
      </w:r>
      <w:r w:rsidRPr="009F589F">
        <w:rPr>
          <w:rFonts w:ascii="Times New Roman" w:hAnsi="Times New Roman"/>
          <w:sz w:val="24"/>
          <w:szCs w:val="24"/>
        </w:rPr>
        <w:t xml:space="preserve"> и ИЮПАК. Рациональная номенклатура как предшественник номенклатуры  ИЮПАК. Принципы образования названий  органических соединений по ИЮПАК: замещения, родоначальной структуры, старш</w:t>
      </w:r>
      <w:r>
        <w:rPr>
          <w:rFonts w:ascii="Times New Roman" w:hAnsi="Times New Roman"/>
          <w:sz w:val="24"/>
          <w:szCs w:val="24"/>
        </w:rPr>
        <w:t>и</w:t>
      </w:r>
      <w:r w:rsidRPr="009F589F">
        <w:rPr>
          <w:rFonts w:ascii="Times New Roman" w:hAnsi="Times New Roman"/>
          <w:sz w:val="24"/>
          <w:szCs w:val="24"/>
        </w:rPr>
        <w:t>нства характеристических групп (алфавитный порядок).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589F">
        <w:rPr>
          <w:rFonts w:ascii="Times New Roman" w:hAnsi="Times New Roman"/>
          <w:sz w:val="24"/>
          <w:szCs w:val="24"/>
        </w:rPr>
        <w:t xml:space="preserve">     Структурная  изомерия и ее виды: изомерия «углеродного скелета», изомерия положения (кратной связи и функциональной группы), межклассовая изомерия. Пространственная изомерия и ее виды: геометрическая и оптическая. Отражение особенностей  строения молекул геометрических и оптических изомеров в их названиях. </w:t>
      </w:r>
    </w:p>
    <w:p w:rsidR="006E6430" w:rsidRDefault="006E6430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E6430" w:rsidRDefault="00070358" w:rsidP="006E643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6E6430" w:rsidRPr="009F589F">
        <w:rPr>
          <w:rFonts w:ascii="Times New Roman" w:hAnsi="Times New Roman"/>
          <w:b/>
          <w:sz w:val="24"/>
          <w:szCs w:val="24"/>
        </w:rPr>
        <w:t>Демонстрации.</w:t>
      </w:r>
      <w:r w:rsidR="006E6430" w:rsidRPr="009F589F">
        <w:rPr>
          <w:rFonts w:ascii="Times New Roman" w:hAnsi="Times New Roman"/>
          <w:sz w:val="24"/>
          <w:szCs w:val="24"/>
        </w:rPr>
        <w:t xml:space="preserve"> </w:t>
      </w:r>
      <w:r w:rsidR="006E6430">
        <w:rPr>
          <w:rFonts w:ascii="Times New Roman" w:hAnsi="Times New Roman"/>
          <w:sz w:val="24"/>
          <w:szCs w:val="24"/>
        </w:rPr>
        <w:t xml:space="preserve"> Д №1. </w:t>
      </w:r>
      <w:r w:rsidR="006E6430" w:rsidRPr="009F589F">
        <w:rPr>
          <w:rFonts w:ascii="Times New Roman" w:hAnsi="Times New Roman"/>
          <w:sz w:val="24"/>
          <w:szCs w:val="24"/>
        </w:rPr>
        <w:t>Коллекция органических веществ, материалов и издел</w:t>
      </w:r>
      <w:r w:rsidR="006E6430">
        <w:rPr>
          <w:rFonts w:ascii="Times New Roman" w:hAnsi="Times New Roman"/>
          <w:sz w:val="24"/>
          <w:szCs w:val="24"/>
        </w:rPr>
        <w:t>и</w:t>
      </w:r>
      <w:r w:rsidR="006E6430" w:rsidRPr="009F589F">
        <w:rPr>
          <w:rFonts w:ascii="Times New Roman" w:hAnsi="Times New Roman"/>
          <w:sz w:val="24"/>
          <w:szCs w:val="24"/>
        </w:rPr>
        <w:t>й из них</w:t>
      </w:r>
      <w:r w:rsidR="006E6430">
        <w:rPr>
          <w:rFonts w:ascii="Times New Roman" w:hAnsi="Times New Roman"/>
          <w:sz w:val="24"/>
          <w:szCs w:val="24"/>
        </w:rPr>
        <w:t>,</w:t>
      </w:r>
      <w:r w:rsidR="006E6430" w:rsidRPr="009F589F">
        <w:rPr>
          <w:rFonts w:ascii="Times New Roman" w:hAnsi="Times New Roman"/>
          <w:sz w:val="24"/>
          <w:szCs w:val="24"/>
        </w:rPr>
        <w:t xml:space="preserve"> модели молекул СН</w:t>
      </w:r>
      <w:r w:rsidR="006E6430" w:rsidRPr="009F589F">
        <w:rPr>
          <w:rFonts w:ascii="Times New Roman" w:hAnsi="Times New Roman"/>
          <w:sz w:val="24"/>
          <w:szCs w:val="24"/>
          <w:vertAlign w:val="subscript"/>
        </w:rPr>
        <w:t>4</w:t>
      </w:r>
      <w:r w:rsidR="006E6430" w:rsidRPr="009F589F">
        <w:rPr>
          <w:rFonts w:ascii="Times New Roman" w:hAnsi="Times New Roman"/>
          <w:sz w:val="24"/>
          <w:szCs w:val="24"/>
        </w:rPr>
        <w:t xml:space="preserve"> и СН</w:t>
      </w:r>
      <w:r w:rsidR="006E6430" w:rsidRPr="009F589F">
        <w:rPr>
          <w:rFonts w:ascii="Times New Roman" w:hAnsi="Times New Roman"/>
          <w:sz w:val="24"/>
          <w:szCs w:val="24"/>
          <w:vertAlign w:val="subscript"/>
        </w:rPr>
        <w:t>3</w:t>
      </w:r>
      <w:r w:rsidR="006E6430" w:rsidRPr="009F589F">
        <w:rPr>
          <w:rFonts w:ascii="Times New Roman" w:hAnsi="Times New Roman"/>
          <w:sz w:val="24"/>
          <w:szCs w:val="24"/>
        </w:rPr>
        <w:t>ОН; С</w:t>
      </w:r>
      <w:r w:rsidR="006E6430" w:rsidRPr="009F589F">
        <w:rPr>
          <w:rFonts w:ascii="Times New Roman" w:hAnsi="Times New Roman"/>
          <w:sz w:val="24"/>
          <w:szCs w:val="24"/>
          <w:vertAlign w:val="subscript"/>
        </w:rPr>
        <w:t>2</w:t>
      </w:r>
      <w:r w:rsidR="006E6430" w:rsidRPr="009F589F">
        <w:rPr>
          <w:rFonts w:ascii="Times New Roman" w:hAnsi="Times New Roman"/>
          <w:sz w:val="24"/>
          <w:szCs w:val="24"/>
        </w:rPr>
        <w:t>Н</w:t>
      </w:r>
      <w:r w:rsidR="006E6430" w:rsidRPr="009F589F">
        <w:rPr>
          <w:rFonts w:ascii="Times New Roman" w:hAnsi="Times New Roman"/>
          <w:sz w:val="24"/>
          <w:szCs w:val="24"/>
          <w:vertAlign w:val="subscript"/>
        </w:rPr>
        <w:t>2</w:t>
      </w:r>
      <w:r w:rsidR="006E6430" w:rsidRPr="009F589F">
        <w:rPr>
          <w:rFonts w:ascii="Times New Roman" w:hAnsi="Times New Roman"/>
          <w:sz w:val="24"/>
          <w:szCs w:val="24"/>
        </w:rPr>
        <w:t>, С</w:t>
      </w:r>
      <w:r w:rsidR="006E6430" w:rsidRPr="009F589F">
        <w:rPr>
          <w:rFonts w:ascii="Times New Roman" w:hAnsi="Times New Roman"/>
          <w:sz w:val="24"/>
          <w:szCs w:val="24"/>
          <w:vertAlign w:val="subscript"/>
        </w:rPr>
        <w:t>2</w:t>
      </w:r>
      <w:r w:rsidR="006E6430" w:rsidRPr="009F589F">
        <w:rPr>
          <w:rFonts w:ascii="Times New Roman" w:hAnsi="Times New Roman"/>
          <w:sz w:val="24"/>
          <w:szCs w:val="24"/>
        </w:rPr>
        <w:t>Н</w:t>
      </w:r>
      <w:r w:rsidR="006E6430" w:rsidRPr="009F589F">
        <w:rPr>
          <w:rFonts w:ascii="Times New Roman" w:hAnsi="Times New Roman"/>
          <w:sz w:val="24"/>
          <w:szCs w:val="24"/>
          <w:vertAlign w:val="subscript"/>
        </w:rPr>
        <w:t>4</w:t>
      </w:r>
      <w:r w:rsidR="006E6430" w:rsidRPr="009F589F">
        <w:rPr>
          <w:rFonts w:ascii="Times New Roman" w:hAnsi="Times New Roman"/>
          <w:sz w:val="24"/>
          <w:szCs w:val="24"/>
        </w:rPr>
        <w:t xml:space="preserve"> и С</w:t>
      </w:r>
      <w:r w:rsidR="006E6430" w:rsidRPr="009F589F">
        <w:rPr>
          <w:rFonts w:ascii="Times New Roman" w:hAnsi="Times New Roman"/>
          <w:sz w:val="24"/>
          <w:szCs w:val="24"/>
          <w:vertAlign w:val="subscript"/>
        </w:rPr>
        <w:t>6</w:t>
      </w:r>
      <w:r w:rsidR="006E6430" w:rsidRPr="009F589F">
        <w:rPr>
          <w:rFonts w:ascii="Times New Roman" w:hAnsi="Times New Roman"/>
          <w:sz w:val="24"/>
          <w:szCs w:val="24"/>
        </w:rPr>
        <w:t>Н</w:t>
      </w:r>
      <w:r w:rsidR="006E6430" w:rsidRPr="009F589F">
        <w:rPr>
          <w:rFonts w:ascii="Times New Roman" w:hAnsi="Times New Roman"/>
          <w:sz w:val="24"/>
          <w:szCs w:val="24"/>
          <w:vertAlign w:val="subscript"/>
        </w:rPr>
        <w:t>6</w:t>
      </w:r>
      <w:r w:rsidR="006E6430" w:rsidRPr="009F589F">
        <w:rPr>
          <w:rFonts w:ascii="Times New Roman" w:hAnsi="Times New Roman"/>
          <w:sz w:val="24"/>
          <w:szCs w:val="24"/>
        </w:rPr>
        <w:t xml:space="preserve">; н-бутана и изобутана. Коллекция полимеров, природных и синтетических каучуков, лекарственных препаратов, красителей. </w:t>
      </w:r>
    </w:p>
    <w:p w:rsidR="006E6430" w:rsidRDefault="006E6430" w:rsidP="006E643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58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Д.№2.</w:t>
      </w:r>
      <w:r w:rsidRPr="009F589F">
        <w:rPr>
          <w:rFonts w:ascii="Times New Roman" w:hAnsi="Times New Roman"/>
          <w:sz w:val="24"/>
          <w:szCs w:val="24"/>
        </w:rPr>
        <w:t>Шаростержневые и объемные модели молекул водорода, хлора, азота, воды, метана. Шаростержневые и объемные модели  метана, этана, этина.  Модель, выполненная из воздушных шаров,  демонстрирующая отталкивание  гибридных орбиталей.  Образцы представителей классов органических соединений и шаростержневые или объемные моде</w:t>
      </w:r>
      <w:r>
        <w:rPr>
          <w:rFonts w:ascii="Times New Roman" w:hAnsi="Times New Roman"/>
          <w:sz w:val="24"/>
          <w:szCs w:val="24"/>
        </w:rPr>
        <w:t>л</w:t>
      </w:r>
      <w:r w:rsidRPr="009F589F">
        <w:rPr>
          <w:rFonts w:ascii="Times New Roman" w:hAnsi="Times New Roman"/>
          <w:sz w:val="24"/>
          <w:szCs w:val="24"/>
        </w:rPr>
        <w:t>и их молекул. Таблица « Название алканов и  алкильных заместителей» и «основные  классы органических соединений». Шаростержневые модели молекул органических соединений различных классов.</w:t>
      </w:r>
    </w:p>
    <w:p w:rsidR="006E6430" w:rsidRDefault="006E6430" w:rsidP="006E643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58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Д.№3. </w:t>
      </w:r>
      <w:r w:rsidRPr="009F589F">
        <w:rPr>
          <w:rFonts w:ascii="Times New Roman" w:hAnsi="Times New Roman"/>
          <w:sz w:val="24"/>
          <w:szCs w:val="24"/>
        </w:rPr>
        <w:t xml:space="preserve">Модели  молекул изомеров различных видов изомерии. </w:t>
      </w:r>
    </w:p>
    <w:p w:rsidR="006E5D5B" w:rsidRDefault="006E5D5B" w:rsidP="006E5D5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 изучении данной темы обучающиеся должны</w:t>
      </w:r>
    </w:p>
    <w:p w:rsidR="006E5D5B" w:rsidRPr="009F589F" w:rsidRDefault="006E5D5B" w:rsidP="006E5D5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9F589F">
        <w:rPr>
          <w:rFonts w:ascii="Times New Roman" w:hAnsi="Times New Roman"/>
          <w:b/>
          <w:sz w:val="24"/>
          <w:szCs w:val="24"/>
        </w:rPr>
        <w:t>Знать:</w:t>
      </w:r>
      <w:r w:rsidRPr="009F589F">
        <w:rPr>
          <w:rFonts w:ascii="Times New Roman" w:hAnsi="Times New Roman"/>
          <w:sz w:val="24"/>
          <w:szCs w:val="24"/>
        </w:rPr>
        <w:t xml:space="preserve"> определение органической химии, основные положения теории химического строения органических веществ, валентные состояния атома углерода, определение изомеров и гомологов; классификацию и номенклатуру органических соединений, виды изомерии в органической химии,  определение изомерии</w:t>
      </w:r>
      <w:r w:rsidR="00134C2C">
        <w:rPr>
          <w:rFonts w:ascii="Times New Roman" w:hAnsi="Times New Roman"/>
          <w:sz w:val="24"/>
          <w:szCs w:val="24"/>
        </w:rPr>
        <w:t>.</w:t>
      </w:r>
      <w:r w:rsidRPr="009F589F">
        <w:rPr>
          <w:rFonts w:ascii="Times New Roman" w:hAnsi="Times New Roman"/>
          <w:sz w:val="24"/>
          <w:szCs w:val="24"/>
        </w:rPr>
        <w:t xml:space="preserve"> </w:t>
      </w:r>
    </w:p>
    <w:p w:rsidR="006E5D5B" w:rsidRPr="009F589F" w:rsidRDefault="006E5D5B" w:rsidP="006E5D5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589F">
        <w:rPr>
          <w:rFonts w:ascii="Times New Roman" w:hAnsi="Times New Roman"/>
          <w:b/>
          <w:sz w:val="24"/>
          <w:szCs w:val="24"/>
        </w:rPr>
        <w:t xml:space="preserve">Уметь: </w:t>
      </w:r>
      <w:r w:rsidRPr="009F589F">
        <w:rPr>
          <w:rFonts w:ascii="Times New Roman" w:hAnsi="Times New Roman"/>
          <w:sz w:val="24"/>
          <w:szCs w:val="24"/>
        </w:rPr>
        <w:t xml:space="preserve"> писать электронные, электрон</w:t>
      </w:r>
      <w:r>
        <w:rPr>
          <w:rFonts w:ascii="Times New Roman" w:hAnsi="Times New Roman"/>
          <w:sz w:val="24"/>
          <w:szCs w:val="24"/>
        </w:rPr>
        <w:t>н</w:t>
      </w:r>
      <w:r w:rsidRPr="009F589F">
        <w:rPr>
          <w:rFonts w:ascii="Times New Roman" w:hAnsi="Times New Roman"/>
          <w:sz w:val="24"/>
          <w:szCs w:val="24"/>
        </w:rPr>
        <w:t>о-графические формулы атома углерода,  определять вид гибридизации, писать изомерные структурные формулы углеводородов; определять принадлежность веществ к классам органических соединений,  давать названия веществам по «тривиальной» и международной номенклатуре, писать различные изомеры и давать им название</w:t>
      </w:r>
      <w:r w:rsidR="00134C2C">
        <w:rPr>
          <w:rFonts w:ascii="Times New Roman" w:hAnsi="Times New Roman"/>
          <w:sz w:val="24"/>
          <w:szCs w:val="24"/>
        </w:rPr>
        <w:t>.</w:t>
      </w:r>
      <w:r w:rsidRPr="009F589F">
        <w:rPr>
          <w:rFonts w:ascii="Times New Roman" w:hAnsi="Times New Roman"/>
          <w:sz w:val="24"/>
          <w:szCs w:val="24"/>
        </w:rPr>
        <w:t xml:space="preserve"> </w:t>
      </w:r>
    </w:p>
    <w:p w:rsidR="006E6430" w:rsidRPr="009F589F" w:rsidRDefault="006E6430" w:rsidP="006E643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E6430" w:rsidRDefault="006E6430" w:rsidP="006E643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E6430">
        <w:rPr>
          <w:rFonts w:ascii="Times New Roman" w:hAnsi="Times New Roman"/>
          <w:b/>
          <w:sz w:val="24"/>
          <w:szCs w:val="24"/>
        </w:rPr>
        <w:t>Тема № 2 Химиче</w:t>
      </w:r>
      <w:r>
        <w:rPr>
          <w:rFonts w:ascii="Times New Roman" w:hAnsi="Times New Roman"/>
          <w:b/>
          <w:sz w:val="24"/>
          <w:szCs w:val="24"/>
        </w:rPr>
        <w:t>с</w:t>
      </w:r>
      <w:r w:rsidRPr="006E6430">
        <w:rPr>
          <w:rFonts w:ascii="Times New Roman" w:hAnsi="Times New Roman"/>
          <w:b/>
          <w:sz w:val="24"/>
          <w:szCs w:val="24"/>
        </w:rPr>
        <w:t>кие реакции в органической химии.</w:t>
      </w:r>
      <w:r>
        <w:rPr>
          <w:rFonts w:ascii="Times New Roman" w:hAnsi="Times New Roman"/>
          <w:b/>
          <w:sz w:val="24"/>
          <w:szCs w:val="24"/>
        </w:rPr>
        <w:t xml:space="preserve"> (5 часов).</w:t>
      </w:r>
    </w:p>
    <w:p w:rsidR="006E6430" w:rsidRPr="006E6430" w:rsidRDefault="006E6430" w:rsidP="006E643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70358" w:rsidRPr="009F589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Типы химических реакций в органической химии.</w:t>
      </w:r>
      <w:r w:rsidRPr="009F589F">
        <w:rPr>
          <w:rFonts w:ascii="Times New Roman" w:hAnsi="Times New Roman"/>
          <w:sz w:val="24"/>
          <w:szCs w:val="24"/>
        </w:rPr>
        <w:t xml:space="preserve"> Понятие о реакциях замещения. Галогенирование   алканов и аренов, щелочной гидролиз галогеналканов.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F589F">
        <w:rPr>
          <w:rFonts w:ascii="Times New Roman" w:hAnsi="Times New Roman"/>
          <w:sz w:val="24"/>
          <w:szCs w:val="24"/>
        </w:rPr>
        <w:t xml:space="preserve">   Понятие о реакциях присоединения. Гидрирование гидрогалогенирование,  галогенирование.  Реакции полимеризации и поликонденсации. Понятие о реакциях отщепления (элиминирования). Дегидрирование алканов. Дегидр</w:t>
      </w:r>
      <w:r>
        <w:rPr>
          <w:rFonts w:ascii="Times New Roman" w:hAnsi="Times New Roman"/>
          <w:sz w:val="24"/>
          <w:szCs w:val="24"/>
        </w:rPr>
        <w:t>а</w:t>
      </w:r>
      <w:r w:rsidRPr="009F589F">
        <w:rPr>
          <w:rFonts w:ascii="Times New Roman" w:hAnsi="Times New Roman"/>
          <w:sz w:val="24"/>
          <w:szCs w:val="24"/>
        </w:rPr>
        <w:t>тация спиртов. Дегидрохлорирование  на примере галогеналканов. Понятие о крекинге алканов и деполимеризации полимеров. Реакции изомеризации.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589F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F58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Механизмы реакций в органической химии. </w:t>
      </w:r>
      <w:r w:rsidRPr="009F589F">
        <w:rPr>
          <w:rFonts w:ascii="Times New Roman" w:hAnsi="Times New Roman"/>
          <w:sz w:val="24"/>
          <w:szCs w:val="24"/>
        </w:rPr>
        <w:t xml:space="preserve">Гомолитический  и гетеролитический разрыв ковалентной химической связи; образование ковалентной связи по донорно- акцепторному механизму. 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9F589F">
        <w:rPr>
          <w:rFonts w:ascii="Times New Roman" w:hAnsi="Times New Roman"/>
          <w:sz w:val="24"/>
          <w:szCs w:val="24"/>
        </w:rPr>
        <w:t xml:space="preserve"> Классификация реакций по типу реагирующих частиц (нуклеофиле и электрофиле) и принципу изменения  состава молекулы. Взаимное  влияние атомов в молекулах органических веществ. Индуктивный и мезомерный эффекты.  Правило Марковникова.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50D18" w:rsidRDefault="00C50D18" w:rsidP="0007035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50D18">
        <w:rPr>
          <w:rFonts w:ascii="Times New Roman" w:hAnsi="Times New Roman"/>
          <w:b/>
          <w:sz w:val="24"/>
          <w:szCs w:val="24"/>
        </w:rPr>
        <w:t>Демонстрации.</w:t>
      </w:r>
    </w:p>
    <w:p w:rsidR="00C50D18" w:rsidRDefault="00C50D1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50D18">
        <w:rPr>
          <w:rFonts w:ascii="Times New Roman" w:hAnsi="Times New Roman"/>
          <w:sz w:val="24"/>
          <w:szCs w:val="24"/>
        </w:rPr>
        <w:t>Обесцвечивание бромной воды этиленом и ац</w:t>
      </w:r>
      <w:r>
        <w:rPr>
          <w:rFonts w:ascii="Times New Roman" w:hAnsi="Times New Roman"/>
          <w:sz w:val="24"/>
          <w:szCs w:val="24"/>
        </w:rPr>
        <w:t>е</w:t>
      </w:r>
      <w:r w:rsidRPr="00C50D18">
        <w:rPr>
          <w:rFonts w:ascii="Times New Roman" w:hAnsi="Times New Roman"/>
          <w:sz w:val="24"/>
          <w:szCs w:val="24"/>
        </w:rPr>
        <w:t>тиленом.</w:t>
      </w:r>
    </w:p>
    <w:p w:rsidR="00C50D18" w:rsidRPr="00C50D18" w:rsidRDefault="00C50D1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70358" w:rsidRDefault="00070358" w:rsidP="0007035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 изучении данной темы обучающиеся должны</w:t>
      </w:r>
    </w:p>
    <w:p w:rsidR="00070358" w:rsidRPr="009F589F" w:rsidRDefault="00070358" w:rsidP="0007035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9F589F">
        <w:rPr>
          <w:rFonts w:ascii="Times New Roman" w:hAnsi="Times New Roman"/>
          <w:b/>
          <w:sz w:val="24"/>
          <w:szCs w:val="24"/>
        </w:rPr>
        <w:t>Знать:</w:t>
      </w:r>
      <w:r w:rsidRPr="009F589F">
        <w:rPr>
          <w:rFonts w:ascii="Times New Roman" w:hAnsi="Times New Roman"/>
          <w:sz w:val="24"/>
          <w:szCs w:val="24"/>
        </w:rPr>
        <w:t xml:space="preserve"> типы химических реакций в органической химии и виды реагирующих частиц, правило Марковникова. </w:t>
      </w:r>
    </w:p>
    <w:p w:rsidR="00070358" w:rsidRPr="009F589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589F">
        <w:rPr>
          <w:rFonts w:ascii="Times New Roman" w:hAnsi="Times New Roman"/>
          <w:b/>
          <w:sz w:val="24"/>
          <w:szCs w:val="24"/>
        </w:rPr>
        <w:t xml:space="preserve">Уметь: </w:t>
      </w:r>
      <w:r w:rsidR="00522907" w:rsidRPr="00522907">
        <w:rPr>
          <w:rFonts w:ascii="Times New Roman" w:hAnsi="Times New Roman"/>
          <w:sz w:val="24"/>
          <w:szCs w:val="24"/>
        </w:rPr>
        <w:t>о</w:t>
      </w:r>
      <w:r w:rsidRPr="009F589F">
        <w:rPr>
          <w:rFonts w:ascii="Times New Roman" w:hAnsi="Times New Roman"/>
          <w:sz w:val="24"/>
          <w:szCs w:val="24"/>
        </w:rPr>
        <w:t>пределять  и писать различные типы химических реакций,  применять правило Марковникова</w:t>
      </w:r>
      <w:r w:rsidR="00522907">
        <w:rPr>
          <w:rFonts w:ascii="Times New Roman" w:hAnsi="Times New Roman"/>
          <w:sz w:val="24"/>
          <w:szCs w:val="24"/>
        </w:rPr>
        <w:t>.</w:t>
      </w:r>
      <w:r w:rsidRPr="009F589F">
        <w:rPr>
          <w:rFonts w:ascii="Times New Roman" w:hAnsi="Times New Roman"/>
          <w:sz w:val="24"/>
          <w:szCs w:val="24"/>
        </w:rPr>
        <w:t xml:space="preserve"> </w:t>
      </w:r>
    </w:p>
    <w:p w:rsidR="00070358" w:rsidRDefault="00070358" w:rsidP="00070358">
      <w:pPr>
        <w:pStyle w:val="a3"/>
        <w:jc w:val="both"/>
      </w:pPr>
    </w:p>
    <w:p w:rsidR="00070358" w:rsidRDefault="00070358" w:rsidP="00CD21C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046A3">
        <w:rPr>
          <w:rFonts w:ascii="Times New Roman" w:hAnsi="Times New Roman"/>
          <w:b/>
          <w:sz w:val="24"/>
          <w:szCs w:val="24"/>
        </w:rPr>
        <w:t xml:space="preserve">Тема </w:t>
      </w:r>
      <w:r w:rsidR="00CD21CD">
        <w:rPr>
          <w:rFonts w:ascii="Times New Roman" w:hAnsi="Times New Roman"/>
          <w:b/>
          <w:sz w:val="24"/>
          <w:szCs w:val="24"/>
        </w:rPr>
        <w:t>3</w:t>
      </w:r>
      <w:r w:rsidRPr="003046A3">
        <w:rPr>
          <w:rFonts w:ascii="Times New Roman" w:hAnsi="Times New Roman"/>
          <w:b/>
          <w:sz w:val="24"/>
          <w:szCs w:val="24"/>
        </w:rPr>
        <w:t xml:space="preserve">. </w:t>
      </w:r>
      <w:r w:rsidR="00936A2E">
        <w:rPr>
          <w:rFonts w:ascii="Times New Roman" w:hAnsi="Times New Roman"/>
          <w:b/>
          <w:sz w:val="24"/>
          <w:szCs w:val="24"/>
        </w:rPr>
        <w:t>У</w:t>
      </w:r>
      <w:r w:rsidRPr="003046A3">
        <w:rPr>
          <w:rFonts w:ascii="Times New Roman" w:hAnsi="Times New Roman"/>
          <w:b/>
          <w:sz w:val="24"/>
          <w:szCs w:val="24"/>
        </w:rPr>
        <w:t>глеводороды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936A2E">
        <w:rPr>
          <w:rFonts w:ascii="Times New Roman" w:hAnsi="Times New Roman"/>
          <w:b/>
          <w:sz w:val="24"/>
          <w:szCs w:val="24"/>
        </w:rPr>
        <w:t xml:space="preserve"> (</w:t>
      </w:r>
      <w:r w:rsidR="00DD09B0">
        <w:rPr>
          <w:rFonts w:ascii="Times New Roman" w:hAnsi="Times New Roman"/>
          <w:b/>
          <w:sz w:val="24"/>
          <w:szCs w:val="24"/>
        </w:rPr>
        <w:t>30</w:t>
      </w:r>
      <w:r w:rsidR="00936A2E">
        <w:rPr>
          <w:rFonts w:ascii="Times New Roman" w:hAnsi="Times New Roman"/>
          <w:b/>
          <w:sz w:val="24"/>
          <w:szCs w:val="24"/>
        </w:rPr>
        <w:t xml:space="preserve"> час</w:t>
      </w:r>
      <w:r w:rsidR="00DD09B0">
        <w:rPr>
          <w:rFonts w:ascii="Times New Roman" w:hAnsi="Times New Roman"/>
          <w:b/>
          <w:sz w:val="24"/>
          <w:szCs w:val="24"/>
        </w:rPr>
        <w:t>ов</w:t>
      </w:r>
      <w:r w:rsidR="00936A2E">
        <w:rPr>
          <w:rFonts w:ascii="Times New Roman" w:hAnsi="Times New Roman"/>
          <w:b/>
          <w:sz w:val="24"/>
          <w:szCs w:val="24"/>
        </w:rPr>
        <w:t xml:space="preserve">)  </w:t>
      </w:r>
      <w:r w:rsidR="00C50F57">
        <w:rPr>
          <w:rFonts w:ascii="Times New Roman" w:hAnsi="Times New Roman"/>
          <w:b/>
          <w:sz w:val="24"/>
          <w:szCs w:val="24"/>
        </w:rPr>
        <w:t xml:space="preserve"> </w:t>
      </w:r>
      <w:r w:rsidR="00936A2E">
        <w:rPr>
          <w:rFonts w:ascii="Times New Roman" w:hAnsi="Times New Roman"/>
          <w:b/>
          <w:sz w:val="24"/>
          <w:szCs w:val="24"/>
        </w:rPr>
        <w:t xml:space="preserve">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3046A3">
        <w:rPr>
          <w:rFonts w:ascii="Times New Roman" w:hAnsi="Times New Roman"/>
          <w:sz w:val="24"/>
          <w:szCs w:val="24"/>
        </w:rPr>
        <w:t>Понятие об  углеводородах.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046A3">
        <w:rPr>
          <w:rFonts w:ascii="Times New Roman" w:hAnsi="Times New Roman"/>
          <w:sz w:val="24"/>
          <w:szCs w:val="24"/>
        </w:rPr>
        <w:t>Промышленные способы получения</w:t>
      </w:r>
      <w:r>
        <w:rPr>
          <w:rFonts w:ascii="Times New Roman" w:hAnsi="Times New Roman"/>
          <w:sz w:val="24"/>
          <w:szCs w:val="24"/>
        </w:rPr>
        <w:t>.</w:t>
      </w:r>
      <w:r w:rsidRPr="003046A3">
        <w:rPr>
          <w:rFonts w:ascii="Times New Roman" w:hAnsi="Times New Roman"/>
          <w:sz w:val="24"/>
          <w:szCs w:val="24"/>
        </w:rPr>
        <w:t xml:space="preserve"> </w:t>
      </w:r>
      <w:r w:rsidRPr="007568BB">
        <w:rPr>
          <w:rFonts w:ascii="Times New Roman" w:hAnsi="Times New Roman"/>
          <w:sz w:val="24"/>
          <w:szCs w:val="24"/>
        </w:rPr>
        <w:t>Природные источники углеводородов. Нефть и ее промышленная переработка. Фракционная  перегонка, термический и каталитический крекинг. Природный газ, его состав и  практическое использование. Каменный уголь. Коксование каменного</w:t>
      </w:r>
      <w:r>
        <w:rPr>
          <w:rFonts w:ascii="Times New Roman" w:hAnsi="Times New Roman"/>
          <w:sz w:val="24"/>
          <w:szCs w:val="24"/>
        </w:rPr>
        <w:t xml:space="preserve"> угля.</w:t>
      </w:r>
      <w:r w:rsidR="00936A2E">
        <w:rPr>
          <w:rFonts w:ascii="Times New Roman" w:hAnsi="Times New Roman"/>
          <w:sz w:val="24"/>
          <w:szCs w:val="24"/>
        </w:rPr>
        <w:t xml:space="preserve"> Происхождение природных источников углеводородов. Риформинг, алкилирование и ароматизация нефтепродуктов. Экологические аспекты добычи, переработки и использования полезных ископаемых.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3046A3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 w:rsidRPr="003046A3">
        <w:rPr>
          <w:rFonts w:ascii="Times New Roman" w:hAnsi="Times New Roman"/>
          <w:sz w:val="24"/>
          <w:szCs w:val="24"/>
        </w:rPr>
        <w:t>каны. Гомологический  ряд и общая формула алканов. Строение  молекулы   метана и других алканов. Изомерия алканов. Физические свойства алканов. Алканы в природе. Лабораторные способы получения алканов:  синтез Вюрца,  декарбо</w:t>
      </w:r>
      <w:r>
        <w:rPr>
          <w:rFonts w:ascii="Times New Roman" w:hAnsi="Times New Roman"/>
          <w:sz w:val="24"/>
          <w:szCs w:val="24"/>
        </w:rPr>
        <w:t>к</w:t>
      </w:r>
      <w:r w:rsidRPr="003046A3">
        <w:rPr>
          <w:rFonts w:ascii="Times New Roman" w:hAnsi="Times New Roman"/>
          <w:sz w:val="24"/>
          <w:szCs w:val="24"/>
        </w:rPr>
        <w:t>силирование солей карбоновых кислот, гидролиз карбида алюминия.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Химические свойства. </w:t>
      </w:r>
      <w:r w:rsidRPr="003046A3">
        <w:rPr>
          <w:rFonts w:ascii="Times New Roman" w:hAnsi="Times New Roman"/>
          <w:sz w:val="24"/>
          <w:szCs w:val="24"/>
        </w:rPr>
        <w:t xml:space="preserve">Реакция замещения. Горение алканов в различных условиях. Термическое разложение алканов. Изомеризация алканов.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3046A3">
        <w:rPr>
          <w:rFonts w:ascii="Times New Roman" w:hAnsi="Times New Roman"/>
          <w:sz w:val="24"/>
          <w:szCs w:val="24"/>
        </w:rPr>
        <w:t>Применение алканов. Механизм реакции радикального замещения, его стадии. Практическое использование  знаний о механизме (свободно – радикальном) реакций в правилах техники безопасности в  быту и на производстве.</w:t>
      </w:r>
    </w:p>
    <w:p w:rsidR="005F2074" w:rsidRDefault="005F2074" w:rsidP="005F207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 w:rsidRPr="00F51EB5">
        <w:rPr>
          <w:rFonts w:ascii="Times New Roman" w:hAnsi="Times New Roman"/>
          <w:sz w:val="24"/>
          <w:szCs w:val="24"/>
        </w:rPr>
        <w:t xml:space="preserve">Алкены. Гомологический ряд и общая формула алкенов. Строение молекулы этилена и других алкенов. Изомерия алкенов:  структурная и пространственная.  Номенклатура и физические свойства алкенов. Получение  этиленовых углеводородов из алканов, галогеналканов и спиртов. </w:t>
      </w:r>
    </w:p>
    <w:p w:rsidR="005F2074" w:rsidRDefault="005F2074" w:rsidP="005F207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Химические свойства алкенов. </w:t>
      </w:r>
      <w:r w:rsidRPr="00F51EB5">
        <w:rPr>
          <w:rFonts w:ascii="Times New Roman" w:hAnsi="Times New Roman"/>
          <w:sz w:val="24"/>
          <w:szCs w:val="24"/>
        </w:rPr>
        <w:t>Поляризация пи-связи в молекулах алкенов на  примере пропена. Понятие об индуктивном эффекте на примере молекуле пропена.   Реакции присоединения (галогенирование, гидрогалогенирование, гидр</w:t>
      </w:r>
      <w:r>
        <w:rPr>
          <w:rFonts w:ascii="Times New Roman" w:hAnsi="Times New Roman"/>
          <w:sz w:val="24"/>
          <w:szCs w:val="24"/>
        </w:rPr>
        <w:t>а</w:t>
      </w:r>
      <w:r w:rsidRPr="00F51EB5">
        <w:rPr>
          <w:rFonts w:ascii="Times New Roman" w:hAnsi="Times New Roman"/>
          <w:sz w:val="24"/>
          <w:szCs w:val="24"/>
        </w:rPr>
        <w:t xml:space="preserve">тация, гидрирование). Реакции окисления и полимеризации алкенов. Применение алкенов на  основе их свойств. Механизм реакции электрофильного присоединения к алкенам.  Окисление алкенов в «мягких» и «жестких» условиях. </w:t>
      </w:r>
    </w:p>
    <w:p w:rsidR="005F2074" w:rsidRDefault="005F2074" w:rsidP="005F207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F86551">
        <w:rPr>
          <w:rFonts w:ascii="Times New Roman" w:hAnsi="Times New Roman"/>
          <w:sz w:val="24"/>
          <w:szCs w:val="24"/>
        </w:rPr>
        <w:t>Алкины. Гомологический  ряд  алкинов. Общая  формула. Строение молекулы  ацетилена  и  других  алкинов. Изомерия алкинов.  Номенклатура   ацетиленовых углеводородов. Получение алкинов: метановый и карбидный способы.  Физические свойства  алкинов.</w:t>
      </w:r>
    </w:p>
    <w:p w:rsidR="005F2074" w:rsidRPr="00F86551" w:rsidRDefault="005F2074" w:rsidP="005F207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F865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Химические свойства. </w:t>
      </w:r>
      <w:r w:rsidRPr="00F86551">
        <w:rPr>
          <w:rFonts w:ascii="Times New Roman" w:hAnsi="Times New Roman"/>
          <w:sz w:val="24"/>
          <w:szCs w:val="24"/>
        </w:rPr>
        <w:t>Реакции присоединения: галогенирование, гидрогалогенирование,  гидр</w:t>
      </w:r>
      <w:r>
        <w:rPr>
          <w:rFonts w:ascii="Times New Roman" w:hAnsi="Times New Roman"/>
          <w:sz w:val="24"/>
          <w:szCs w:val="24"/>
        </w:rPr>
        <w:t>а</w:t>
      </w:r>
      <w:r w:rsidRPr="00F86551">
        <w:rPr>
          <w:rFonts w:ascii="Times New Roman" w:hAnsi="Times New Roman"/>
          <w:sz w:val="24"/>
          <w:szCs w:val="24"/>
        </w:rPr>
        <w:t>тация (реакция Кучерова), гидрирование. Тримеризация ацетилена в бензол. Окисление алкинов. Особые свойства терминальных алкинов. Применение алкинов.</w:t>
      </w:r>
    </w:p>
    <w:p w:rsidR="005F2074" w:rsidRDefault="005F2074" w:rsidP="005F207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F51EB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 w:rsidRPr="00F51EB5">
        <w:rPr>
          <w:rFonts w:ascii="Times New Roman" w:hAnsi="Times New Roman"/>
          <w:sz w:val="24"/>
          <w:szCs w:val="24"/>
        </w:rPr>
        <w:t>кади</w:t>
      </w:r>
      <w:r>
        <w:rPr>
          <w:rFonts w:ascii="Times New Roman" w:hAnsi="Times New Roman"/>
          <w:sz w:val="24"/>
          <w:szCs w:val="24"/>
        </w:rPr>
        <w:t>е</w:t>
      </w:r>
      <w:r w:rsidRPr="00F51EB5">
        <w:rPr>
          <w:rFonts w:ascii="Times New Roman" w:hAnsi="Times New Roman"/>
          <w:sz w:val="24"/>
          <w:szCs w:val="24"/>
        </w:rPr>
        <w:t>ны. Общая формула алкадиенов. Строение молекул. Изомерия и номенклатура алкадиенов. Физические свойства. Взаимное расположение пи-связей в  молекулах алкадиенов: кумулированное, сопряженное, изолированное.  Особенности строения  сопряженных алкадиенов, их получение.</w:t>
      </w:r>
    </w:p>
    <w:p w:rsidR="005F2074" w:rsidRDefault="005F2074" w:rsidP="005F207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Х</w:t>
      </w:r>
      <w:r w:rsidRPr="00F51EB5">
        <w:rPr>
          <w:rFonts w:ascii="Times New Roman" w:hAnsi="Times New Roman"/>
          <w:sz w:val="24"/>
          <w:szCs w:val="24"/>
        </w:rPr>
        <w:t>имически</w:t>
      </w:r>
      <w:r>
        <w:rPr>
          <w:rFonts w:ascii="Times New Roman" w:hAnsi="Times New Roman"/>
          <w:sz w:val="24"/>
          <w:szCs w:val="24"/>
        </w:rPr>
        <w:t>е</w:t>
      </w:r>
      <w:r w:rsidRPr="00F51EB5">
        <w:rPr>
          <w:rFonts w:ascii="Times New Roman" w:hAnsi="Times New Roman"/>
          <w:sz w:val="24"/>
          <w:szCs w:val="24"/>
        </w:rPr>
        <w:t xml:space="preserve"> свойства алкадиенов. Полимеризация алкадиенов.</w:t>
      </w:r>
      <w:r w:rsidRPr="0086124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1EB5">
        <w:rPr>
          <w:rFonts w:ascii="Times New Roman" w:hAnsi="Times New Roman"/>
          <w:sz w:val="24"/>
          <w:szCs w:val="24"/>
        </w:rPr>
        <w:t xml:space="preserve">Особенности реакций присоединения к алкадиенам с сопряженными пи-связями. Натуральный и синтетический  каучуки. Вулканизация каучука. Резина. Работа С.В. Лебедева.  </w:t>
      </w:r>
    </w:p>
    <w:p w:rsidR="005F2074" w:rsidRPr="00F51EB5" w:rsidRDefault="005F2074" w:rsidP="005F207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F51EB5">
        <w:rPr>
          <w:rFonts w:ascii="Times New Roman" w:hAnsi="Times New Roman"/>
          <w:sz w:val="24"/>
          <w:szCs w:val="24"/>
        </w:rPr>
        <w:t>Циклоалканы. Понятие о циклоалканах и их свойствах. Гомологический ряд и общая формула циклоалканов. Напряжение цикла в С</w:t>
      </w:r>
      <w:r w:rsidRPr="00F51EB5">
        <w:rPr>
          <w:rFonts w:ascii="Times New Roman" w:hAnsi="Times New Roman"/>
          <w:sz w:val="24"/>
          <w:szCs w:val="24"/>
          <w:vertAlign w:val="subscript"/>
        </w:rPr>
        <w:t>3</w:t>
      </w:r>
      <w:r w:rsidRPr="00F51EB5">
        <w:rPr>
          <w:rFonts w:ascii="Times New Roman" w:hAnsi="Times New Roman"/>
          <w:sz w:val="24"/>
          <w:szCs w:val="24"/>
        </w:rPr>
        <w:t>Н</w:t>
      </w:r>
      <w:r w:rsidRPr="00F51EB5">
        <w:rPr>
          <w:rFonts w:ascii="Times New Roman" w:hAnsi="Times New Roman"/>
          <w:sz w:val="24"/>
          <w:szCs w:val="24"/>
          <w:vertAlign w:val="subscript"/>
        </w:rPr>
        <w:t>6</w:t>
      </w:r>
      <w:r w:rsidRPr="00F51EB5">
        <w:rPr>
          <w:rFonts w:ascii="Times New Roman" w:hAnsi="Times New Roman"/>
          <w:sz w:val="24"/>
          <w:szCs w:val="24"/>
        </w:rPr>
        <w:t>, С</w:t>
      </w:r>
      <w:r w:rsidRPr="00F51EB5">
        <w:rPr>
          <w:rFonts w:ascii="Times New Roman" w:hAnsi="Times New Roman"/>
          <w:sz w:val="24"/>
          <w:szCs w:val="24"/>
          <w:vertAlign w:val="subscript"/>
        </w:rPr>
        <w:t>4</w:t>
      </w:r>
      <w:r w:rsidRPr="00F51EB5">
        <w:rPr>
          <w:rFonts w:ascii="Times New Roman" w:hAnsi="Times New Roman"/>
          <w:sz w:val="24"/>
          <w:szCs w:val="24"/>
        </w:rPr>
        <w:t>Н</w:t>
      </w:r>
      <w:r w:rsidRPr="00F51EB5">
        <w:rPr>
          <w:rFonts w:ascii="Times New Roman" w:hAnsi="Times New Roman"/>
          <w:sz w:val="24"/>
          <w:szCs w:val="24"/>
          <w:vertAlign w:val="subscript"/>
        </w:rPr>
        <w:t>8</w:t>
      </w:r>
      <w:r w:rsidRPr="00F51EB5">
        <w:rPr>
          <w:rFonts w:ascii="Times New Roman" w:hAnsi="Times New Roman"/>
          <w:sz w:val="24"/>
          <w:szCs w:val="24"/>
        </w:rPr>
        <w:t xml:space="preserve"> и С</w:t>
      </w:r>
      <w:r w:rsidRPr="00F51EB5">
        <w:rPr>
          <w:rFonts w:ascii="Times New Roman" w:hAnsi="Times New Roman"/>
          <w:sz w:val="24"/>
          <w:szCs w:val="24"/>
          <w:vertAlign w:val="subscript"/>
        </w:rPr>
        <w:t>5</w:t>
      </w:r>
      <w:r w:rsidRPr="00F51EB5">
        <w:rPr>
          <w:rFonts w:ascii="Times New Roman" w:hAnsi="Times New Roman"/>
          <w:sz w:val="24"/>
          <w:szCs w:val="24"/>
        </w:rPr>
        <w:t>Н</w:t>
      </w:r>
      <w:r w:rsidRPr="00F51EB5">
        <w:rPr>
          <w:rFonts w:ascii="Times New Roman" w:hAnsi="Times New Roman"/>
          <w:sz w:val="24"/>
          <w:szCs w:val="24"/>
          <w:vertAlign w:val="subscript"/>
        </w:rPr>
        <w:t>10</w:t>
      </w:r>
      <w:r w:rsidRPr="00F51EB5">
        <w:rPr>
          <w:rFonts w:ascii="Times New Roman" w:hAnsi="Times New Roman"/>
          <w:sz w:val="24"/>
          <w:szCs w:val="24"/>
        </w:rPr>
        <w:t>,  конформации С</w:t>
      </w:r>
      <w:r w:rsidRPr="00F51EB5">
        <w:rPr>
          <w:rFonts w:ascii="Times New Roman" w:hAnsi="Times New Roman"/>
          <w:sz w:val="24"/>
          <w:szCs w:val="24"/>
          <w:vertAlign w:val="subscript"/>
        </w:rPr>
        <w:t>6</w:t>
      </w:r>
      <w:r w:rsidRPr="00F51EB5">
        <w:rPr>
          <w:rFonts w:ascii="Times New Roman" w:hAnsi="Times New Roman"/>
          <w:sz w:val="24"/>
          <w:szCs w:val="24"/>
        </w:rPr>
        <w:t>Н</w:t>
      </w:r>
      <w:r w:rsidRPr="00F51EB5">
        <w:rPr>
          <w:rFonts w:ascii="Times New Roman" w:hAnsi="Times New Roman"/>
          <w:sz w:val="24"/>
          <w:szCs w:val="24"/>
          <w:vertAlign w:val="subscript"/>
        </w:rPr>
        <w:t>12</w:t>
      </w:r>
      <w:r w:rsidRPr="00F51EB5">
        <w:rPr>
          <w:rFonts w:ascii="Times New Roman" w:hAnsi="Times New Roman"/>
          <w:sz w:val="24"/>
          <w:szCs w:val="24"/>
        </w:rPr>
        <w:t>. Изомерия циклоалканов (по «углеродному скелету», цис-, транс-,  межклассовая). Химические свойства циклоалканов: горение, разложение, радикальное  замещение, изомеризация. Особые свойства циклопропана, циклобутана.</w:t>
      </w:r>
    </w:p>
    <w:p w:rsidR="00932347" w:rsidRDefault="00932347" w:rsidP="0093234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568BB">
        <w:rPr>
          <w:rFonts w:ascii="Times New Roman" w:hAnsi="Times New Roman"/>
          <w:sz w:val="24"/>
          <w:szCs w:val="24"/>
        </w:rPr>
        <w:t>Арены. Бензол как представитель аренов. Строение молекул</w:t>
      </w:r>
      <w:r>
        <w:rPr>
          <w:rFonts w:ascii="Times New Roman" w:hAnsi="Times New Roman"/>
          <w:sz w:val="24"/>
          <w:szCs w:val="24"/>
        </w:rPr>
        <w:t>ы</w:t>
      </w:r>
      <w:r w:rsidRPr="007568BB">
        <w:rPr>
          <w:rFonts w:ascii="Times New Roman" w:hAnsi="Times New Roman"/>
          <w:sz w:val="24"/>
          <w:szCs w:val="24"/>
        </w:rPr>
        <w:t xml:space="preserve"> бензола. Сопряжение пи-связей.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7568BB">
        <w:rPr>
          <w:rFonts w:ascii="Times New Roman" w:hAnsi="Times New Roman"/>
          <w:sz w:val="24"/>
          <w:szCs w:val="24"/>
        </w:rPr>
        <w:t xml:space="preserve">Изомерия и номенклатура аренов, их получение. Гомологи бензола. Влияние боковой цепи на электронную плотность сопряженного пи-облако в молекулах  гомологов бензола на примере толуола. </w:t>
      </w:r>
    </w:p>
    <w:p w:rsidR="00932347" w:rsidRDefault="00932347" w:rsidP="0093234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568BB">
        <w:rPr>
          <w:rFonts w:ascii="Times New Roman" w:hAnsi="Times New Roman"/>
          <w:sz w:val="24"/>
          <w:szCs w:val="24"/>
        </w:rPr>
        <w:t xml:space="preserve">Химические свойства бензола. Реакции замещения с участием бензола: галогенирование, нитрование и алкилирование.  Радикальное хлорирование бензола. </w:t>
      </w:r>
      <w:r>
        <w:rPr>
          <w:rFonts w:ascii="Times New Roman" w:hAnsi="Times New Roman"/>
          <w:sz w:val="24"/>
          <w:szCs w:val="24"/>
        </w:rPr>
        <w:t xml:space="preserve">Механизм и условия  проведения реакции радикального хлорирования бензола. </w:t>
      </w:r>
      <w:r w:rsidRPr="007568BB">
        <w:rPr>
          <w:rFonts w:ascii="Times New Roman" w:hAnsi="Times New Roman"/>
          <w:sz w:val="24"/>
          <w:szCs w:val="24"/>
        </w:rPr>
        <w:t xml:space="preserve">Каталитическое  гидрирование бензола. </w:t>
      </w:r>
    </w:p>
    <w:p w:rsidR="00932347" w:rsidRDefault="00932347" w:rsidP="0093234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568BB">
        <w:rPr>
          <w:rFonts w:ascii="Times New Roman" w:hAnsi="Times New Roman"/>
          <w:sz w:val="24"/>
          <w:szCs w:val="24"/>
        </w:rPr>
        <w:t xml:space="preserve">Механизм реакций электрофильного замещения: галогенирования, нитрования  бензола и его гомологов. Сравнение реакционной способности бензола и толуола в реакциях замещения. </w:t>
      </w:r>
      <w:r>
        <w:rPr>
          <w:rFonts w:ascii="Times New Roman" w:hAnsi="Times New Roman"/>
          <w:sz w:val="24"/>
          <w:szCs w:val="24"/>
        </w:rPr>
        <w:t xml:space="preserve"> </w:t>
      </w:r>
      <w:r w:rsidR="00EC5463">
        <w:rPr>
          <w:rFonts w:ascii="Times New Roman" w:hAnsi="Times New Roman"/>
          <w:sz w:val="24"/>
          <w:szCs w:val="24"/>
        </w:rPr>
        <w:t>Ори</w:t>
      </w:r>
      <w:r w:rsidRPr="007568BB">
        <w:rPr>
          <w:rFonts w:ascii="Times New Roman" w:hAnsi="Times New Roman"/>
          <w:sz w:val="24"/>
          <w:szCs w:val="24"/>
        </w:rPr>
        <w:t>ентирующее  действие группы атомов  СН</w:t>
      </w:r>
      <w:r w:rsidRPr="007568BB">
        <w:rPr>
          <w:rFonts w:ascii="Times New Roman" w:hAnsi="Times New Roman"/>
          <w:sz w:val="24"/>
          <w:szCs w:val="24"/>
          <w:vertAlign w:val="subscript"/>
        </w:rPr>
        <w:t>3</w:t>
      </w:r>
      <w:r w:rsidRPr="007568BB">
        <w:rPr>
          <w:rFonts w:ascii="Times New Roman" w:hAnsi="Times New Roman"/>
          <w:sz w:val="24"/>
          <w:szCs w:val="24"/>
        </w:rPr>
        <w:t xml:space="preserve">-в реакциях замещения с участием толуола. Ориентанты  1 и 2 рода в реакциях  замещения с участием аренов.  </w:t>
      </w:r>
    </w:p>
    <w:p w:rsidR="00932347" w:rsidRDefault="00932347" w:rsidP="0093234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Реакции присоединения. </w:t>
      </w:r>
      <w:r w:rsidRPr="007568BB">
        <w:rPr>
          <w:rFonts w:ascii="Times New Roman" w:hAnsi="Times New Roman"/>
          <w:sz w:val="24"/>
          <w:szCs w:val="24"/>
        </w:rPr>
        <w:t>Реакции боковых  цепей алки</w:t>
      </w:r>
      <w:r>
        <w:rPr>
          <w:rFonts w:ascii="Times New Roman" w:hAnsi="Times New Roman"/>
          <w:sz w:val="24"/>
          <w:szCs w:val="24"/>
        </w:rPr>
        <w:t>л</w:t>
      </w:r>
      <w:r w:rsidRPr="007568BB">
        <w:rPr>
          <w:rFonts w:ascii="Times New Roman" w:hAnsi="Times New Roman"/>
          <w:sz w:val="24"/>
          <w:szCs w:val="24"/>
        </w:rPr>
        <w:t xml:space="preserve">бензолов. </w:t>
      </w:r>
    </w:p>
    <w:p w:rsidR="002E021C" w:rsidRDefault="00932347" w:rsidP="0093234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568BB">
        <w:rPr>
          <w:rFonts w:ascii="Times New Roman" w:hAnsi="Times New Roman"/>
          <w:sz w:val="24"/>
          <w:szCs w:val="24"/>
        </w:rPr>
        <w:t xml:space="preserve"> Применение бензола и его гомологов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932347" w:rsidRPr="007568BB" w:rsidRDefault="00932347" w:rsidP="0093234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568BB">
        <w:rPr>
          <w:rFonts w:ascii="Times New Roman" w:hAnsi="Times New Roman"/>
          <w:sz w:val="24"/>
          <w:szCs w:val="24"/>
        </w:rPr>
        <w:t xml:space="preserve"> </w:t>
      </w:r>
      <w:r w:rsidR="002E021C">
        <w:rPr>
          <w:rFonts w:ascii="Times New Roman" w:hAnsi="Times New Roman"/>
          <w:sz w:val="24"/>
          <w:szCs w:val="24"/>
        </w:rPr>
        <w:t>Генетическая связь между классами углеводородов.</w:t>
      </w:r>
    </w:p>
    <w:p w:rsidR="005F2074" w:rsidRDefault="005F2074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C3A9F" w:rsidRDefault="009C3A9F" w:rsidP="009C3A9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046A3">
        <w:rPr>
          <w:rFonts w:ascii="Times New Roman" w:hAnsi="Times New Roman"/>
          <w:b/>
          <w:sz w:val="24"/>
          <w:szCs w:val="24"/>
        </w:rPr>
        <w:t>Демонстрации:</w:t>
      </w:r>
      <w:r w:rsidRPr="003046A3">
        <w:rPr>
          <w:rFonts w:ascii="Times New Roman" w:hAnsi="Times New Roman"/>
          <w:sz w:val="24"/>
          <w:szCs w:val="24"/>
        </w:rPr>
        <w:t xml:space="preserve"> </w:t>
      </w:r>
    </w:p>
    <w:p w:rsidR="009C3A9F" w:rsidRDefault="009C3A9F" w:rsidP="009C3A9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Д. № 4. К</w:t>
      </w:r>
      <w:r w:rsidRPr="003046A3">
        <w:rPr>
          <w:rFonts w:ascii="Times New Roman" w:hAnsi="Times New Roman"/>
          <w:sz w:val="24"/>
          <w:szCs w:val="24"/>
        </w:rPr>
        <w:t>оллекция «</w:t>
      </w:r>
      <w:r>
        <w:rPr>
          <w:rFonts w:ascii="Times New Roman" w:hAnsi="Times New Roman"/>
          <w:sz w:val="24"/>
          <w:szCs w:val="24"/>
        </w:rPr>
        <w:t>Нефть</w:t>
      </w:r>
      <w:r w:rsidRPr="005909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продукты ее переработки</w:t>
      </w:r>
      <w:r w:rsidRPr="003046A3">
        <w:rPr>
          <w:rFonts w:ascii="Times New Roman" w:hAnsi="Times New Roman"/>
          <w:sz w:val="24"/>
          <w:szCs w:val="24"/>
        </w:rPr>
        <w:t xml:space="preserve">», модели молекул углеводородов. Плавление парафина и его отношение к воде. </w:t>
      </w:r>
    </w:p>
    <w:p w:rsidR="009C3A9F" w:rsidRPr="003046A3" w:rsidRDefault="009C3A9F" w:rsidP="009C3A9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Д.№ 5. </w:t>
      </w:r>
      <w:r w:rsidRPr="003046A3">
        <w:rPr>
          <w:rFonts w:ascii="Times New Roman" w:hAnsi="Times New Roman"/>
          <w:sz w:val="24"/>
          <w:szCs w:val="24"/>
        </w:rPr>
        <w:t xml:space="preserve">Отношение предельных углеводородов к растворам кислот, щелочей, перманганату калия. </w:t>
      </w:r>
    </w:p>
    <w:p w:rsidR="009C3A9F" w:rsidRDefault="009C3A9F" w:rsidP="009C3A9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B3B71">
        <w:rPr>
          <w:rFonts w:ascii="Times New Roman" w:hAnsi="Times New Roman"/>
          <w:sz w:val="24"/>
          <w:szCs w:val="24"/>
        </w:rPr>
        <w:lastRenderedPageBreak/>
        <w:t xml:space="preserve">Шаростержневые и объемные модели молекул  структурных и пространственных изомеров алкенов. </w:t>
      </w:r>
    </w:p>
    <w:p w:rsidR="009C3A9F" w:rsidRDefault="009C3A9F" w:rsidP="009C3A9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Д. № 6. </w:t>
      </w:r>
      <w:r w:rsidRPr="009B3B71">
        <w:rPr>
          <w:rFonts w:ascii="Times New Roman" w:hAnsi="Times New Roman"/>
          <w:sz w:val="24"/>
          <w:szCs w:val="24"/>
        </w:rPr>
        <w:t xml:space="preserve">Получение этена из этанола. Обесцвечивание  этеном раствора перманганата калия. </w:t>
      </w:r>
    </w:p>
    <w:p w:rsidR="009C3A9F" w:rsidRPr="009B3B71" w:rsidRDefault="009C3A9F" w:rsidP="009C3A9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Д. № 7. </w:t>
      </w:r>
      <w:r w:rsidRPr="009B3B71">
        <w:rPr>
          <w:rFonts w:ascii="Times New Roman" w:hAnsi="Times New Roman"/>
          <w:sz w:val="24"/>
          <w:szCs w:val="24"/>
        </w:rPr>
        <w:t xml:space="preserve">Горение этена. </w:t>
      </w:r>
    </w:p>
    <w:p w:rsidR="009C3A9F" w:rsidRPr="009B3B71" w:rsidRDefault="009C3A9F" w:rsidP="009C3A9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B3B71">
        <w:rPr>
          <w:rFonts w:ascii="Times New Roman" w:hAnsi="Times New Roman"/>
          <w:sz w:val="24"/>
          <w:szCs w:val="24"/>
        </w:rPr>
        <w:t xml:space="preserve"> Модели (Шаростержневые и объемные) молекул алкадиенов с различным взаимным расположением пи-связей. Коагуляция млечного сока каучуконосов (молочная, одуванчиков или фикуса). </w:t>
      </w:r>
    </w:p>
    <w:p w:rsidR="009C3A9F" w:rsidRDefault="009C3A9F" w:rsidP="009C3A9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B3B71">
        <w:rPr>
          <w:rFonts w:ascii="Times New Roman" w:hAnsi="Times New Roman"/>
          <w:sz w:val="24"/>
          <w:szCs w:val="24"/>
        </w:rPr>
        <w:t xml:space="preserve">Шаростержневые модели молекул циклоалканов и алкенов.  </w:t>
      </w:r>
    </w:p>
    <w:p w:rsidR="009B23E5" w:rsidRPr="00F86551" w:rsidRDefault="009B23E5" w:rsidP="009B23E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86551">
        <w:rPr>
          <w:rFonts w:ascii="Times New Roman" w:hAnsi="Times New Roman"/>
          <w:sz w:val="24"/>
          <w:szCs w:val="24"/>
        </w:rPr>
        <w:t>Получение ацетилена (карбидным способом), горение его, взаимодействие с бромной  водой и раствором перманганата калия.</w:t>
      </w:r>
    </w:p>
    <w:p w:rsidR="00717584" w:rsidRDefault="00717584" w:rsidP="00717584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 w:rsidRPr="007568B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№  8 </w:t>
      </w:r>
      <w:r w:rsidRPr="007568BB">
        <w:rPr>
          <w:rFonts w:ascii="Times New Roman" w:hAnsi="Times New Roman"/>
          <w:sz w:val="24"/>
          <w:szCs w:val="24"/>
        </w:rPr>
        <w:t xml:space="preserve">  Горение бензола</w:t>
      </w:r>
      <w:r>
        <w:rPr>
          <w:rFonts w:ascii="Times New Roman" w:hAnsi="Times New Roman"/>
          <w:sz w:val="24"/>
          <w:szCs w:val="24"/>
        </w:rPr>
        <w:t>, отношение бензола к раствору перманганата калия.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C3A9F" w:rsidRDefault="009C3A9F" w:rsidP="009C3A9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046A3">
        <w:rPr>
          <w:rFonts w:ascii="Times New Roman" w:hAnsi="Times New Roman"/>
          <w:b/>
          <w:sz w:val="24"/>
          <w:szCs w:val="24"/>
        </w:rPr>
        <w:t xml:space="preserve">Лабораторные опыты. </w:t>
      </w:r>
      <w:r>
        <w:rPr>
          <w:rFonts w:ascii="Times New Roman" w:hAnsi="Times New Roman"/>
          <w:b/>
          <w:sz w:val="24"/>
          <w:szCs w:val="24"/>
        </w:rPr>
        <w:t xml:space="preserve"> № 1. </w:t>
      </w:r>
      <w:r w:rsidRPr="003046A3">
        <w:rPr>
          <w:rFonts w:ascii="Times New Roman" w:hAnsi="Times New Roman"/>
          <w:sz w:val="24"/>
          <w:szCs w:val="24"/>
        </w:rPr>
        <w:t xml:space="preserve">Построение моделей алканов. </w:t>
      </w:r>
    </w:p>
    <w:p w:rsidR="009C3A9F" w:rsidRPr="009B3B71" w:rsidRDefault="009C3A9F" w:rsidP="009C3A9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Pr="00ED36EA">
        <w:rPr>
          <w:rFonts w:ascii="Times New Roman" w:hAnsi="Times New Roman"/>
          <w:sz w:val="24"/>
          <w:szCs w:val="24"/>
        </w:rPr>
        <w:t>№ 2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9B3B71">
        <w:rPr>
          <w:rFonts w:ascii="Times New Roman" w:hAnsi="Times New Roman"/>
          <w:sz w:val="24"/>
          <w:szCs w:val="24"/>
        </w:rPr>
        <w:t>Построение моделей молекул  алк</w:t>
      </w:r>
      <w:r>
        <w:rPr>
          <w:rFonts w:ascii="Times New Roman" w:hAnsi="Times New Roman"/>
          <w:sz w:val="24"/>
          <w:szCs w:val="24"/>
        </w:rPr>
        <w:t>е</w:t>
      </w:r>
      <w:r w:rsidRPr="009B3B71">
        <w:rPr>
          <w:rFonts w:ascii="Times New Roman" w:hAnsi="Times New Roman"/>
          <w:sz w:val="24"/>
          <w:szCs w:val="24"/>
        </w:rPr>
        <w:t xml:space="preserve">нов. </w:t>
      </w:r>
    </w:p>
    <w:p w:rsidR="009B23E5" w:rsidRPr="00F86551" w:rsidRDefault="009B23E5" w:rsidP="009B23E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Pr="00ED36EA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3</w:t>
      </w:r>
      <w:r w:rsidRPr="00ED36E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86551">
        <w:rPr>
          <w:rFonts w:ascii="Times New Roman" w:hAnsi="Times New Roman"/>
          <w:sz w:val="24"/>
          <w:szCs w:val="24"/>
        </w:rPr>
        <w:t xml:space="preserve">Построение моделей молекул  алкинов. </w:t>
      </w:r>
    </w:p>
    <w:p w:rsidR="009C3A9F" w:rsidRPr="003046A3" w:rsidRDefault="00CB37C7" w:rsidP="009C3A9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№ 4</w:t>
      </w:r>
      <w:r w:rsidR="00CC2A4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Получение ацетилена и его реакции с раствором перманганата калия.</w:t>
      </w:r>
    </w:p>
    <w:p w:rsidR="009C3A9F" w:rsidRDefault="009C3A9F" w:rsidP="009C3A9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046A3">
        <w:rPr>
          <w:rFonts w:ascii="Times New Roman" w:hAnsi="Times New Roman"/>
          <w:b/>
          <w:sz w:val="24"/>
          <w:szCs w:val="24"/>
        </w:rPr>
        <w:t>Практическая работа №1.</w:t>
      </w:r>
      <w:r w:rsidRPr="003046A3">
        <w:rPr>
          <w:rFonts w:ascii="Times New Roman" w:hAnsi="Times New Roman"/>
          <w:sz w:val="24"/>
          <w:szCs w:val="24"/>
        </w:rPr>
        <w:t xml:space="preserve"> Качественный анализ органических соединений</w:t>
      </w:r>
    </w:p>
    <w:p w:rsidR="009C3A9F" w:rsidRPr="009B3B71" w:rsidRDefault="009C3A9F" w:rsidP="009C3A9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B3B71">
        <w:rPr>
          <w:rFonts w:ascii="Times New Roman" w:hAnsi="Times New Roman"/>
          <w:b/>
          <w:sz w:val="24"/>
          <w:szCs w:val="24"/>
        </w:rPr>
        <w:t>Практическая работа №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B3B71">
        <w:rPr>
          <w:rFonts w:ascii="Times New Roman" w:hAnsi="Times New Roman"/>
          <w:b/>
          <w:sz w:val="24"/>
          <w:szCs w:val="24"/>
        </w:rPr>
        <w:t>2.</w:t>
      </w:r>
      <w:r w:rsidRPr="009B3B71">
        <w:rPr>
          <w:rFonts w:ascii="Times New Roman" w:hAnsi="Times New Roman"/>
          <w:sz w:val="24"/>
          <w:szCs w:val="24"/>
        </w:rPr>
        <w:t xml:space="preserve"> По теме: «</w:t>
      </w:r>
      <w:r>
        <w:rPr>
          <w:rFonts w:ascii="Times New Roman" w:hAnsi="Times New Roman"/>
          <w:sz w:val="24"/>
          <w:szCs w:val="24"/>
        </w:rPr>
        <w:t>У</w:t>
      </w:r>
      <w:r w:rsidRPr="009B3B71">
        <w:rPr>
          <w:rFonts w:ascii="Times New Roman" w:hAnsi="Times New Roman"/>
          <w:sz w:val="24"/>
          <w:szCs w:val="24"/>
        </w:rPr>
        <w:t>глеводороды».</w:t>
      </w:r>
    </w:p>
    <w:p w:rsidR="009C3A9F" w:rsidRPr="003046A3" w:rsidRDefault="009C3A9F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70358" w:rsidRDefault="00070358" w:rsidP="0007035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 изучении данной темы обучающиеся должны</w:t>
      </w:r>
    </w:p>
    <w:p w:rsidR="00276DDD" w:rsidRPr="003046A3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046A3">
        <w:rPr>
          <w:rFonts w:ascii="Times New Roman" w:hAnsi="Times New Roman"/>
          <w:b/>
          <w:sz w:val="24"/>
          <w:szCs w:val="24"/>
        </w:rPr>
        <w:t>Знать:</w:t>
      </w:r>
      <w:r w:rsidRPr="003046A3">
        <w:rPr>
          <w:rFonts w:ascii="Times New Roman" w:hAnsi="Times New Roman"/>
          <w:sz w:val="24"/>
          <w:szCs w:val="24"/>
        </w:rPr>
        <w:t xml:space="preserve"> гомологический ряд алканов,</w:t>
      </w:r>
      <w:r w:rsidR="00992FC3">
        <w:rPr>
          <w:rFonts w:ascii="Times New Roman" w:hAnsi="Times New Roman"/>
          <w:sz w:val="24"/>
          <w:szCs w:val="24"/>
        </w:rPr>
        <w:t xml:space="preserve"> алкенов, алкинов, алкадиенов, </w:t>
      </w:r>
      <w:r w:rsidR="00DD09B0">
        <w:rPr>
          <w:rFonts w:ascii="Times New Roman" w:hAnsi="Times New Roman"/>
          <w:sz w:val="24"/>
          <w:szCs w:val="24"/>
        </w:rPr>
        <w:t xml:space="preserve">циклоалканов, </w:t>
      </w:r>
      <w:r w:rsidR="00992FC3">
        <w:rPr>
          <w:rFonts w:ascii="Times New Roman" w:hAnsi="Times New Roman"/>
          <w:sz w:val="24"/>
          <w:szCs w:val="24"/>
        </w:rPr>
        <w:t>аренов,</w:t>
      </w:r>
      <w:r w:rsidRPr="003046A3">
        <w:rPr>
          <w:rFonts w:ascii="Times New Roman" w:hAnsi="Times New Roman"/>
          <w:sz w:val="24"/>
          <w:szCs w:val="24"/>
        </w:rPr>
        <w:t xml:space="preserve"> строение, химические свойства, изомерию, получение, применение</w:t>
      </w:r>
      <w:r w:rsidR="00276DDD">
        <w:rPr>
          <w:rFonts w:ascii="Times New Roman" w:hAnsi="Times New Roman"/>
          <w:sz w:val="24"/>
          <w:szCs w:val="24"/>
        </w:rPr>
        <w:t xml:space="preserve">. </w:t>
      </w:r>
    </w:p>
    <w:p w:rsidR="00276DDD" w:rsidRDefault="00070358" w:rsidP="00F22F1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046A3">
        <w:rPr>
          <w:rFonts w:ascii="Times New Roman" w:hAnsi="Times New Roman"/>
          <w:b/>
          <w:sz w:val="24"/>
          <w:szCs w:val="24"/>
        </w:rPr>
        <w:t>Уме</w:t>
      </w:r>
      <w:r>
        <w:rPr>
          <w:rFonts w:ascii="Times New Roman" w:hAnsi="Times New Roman"/>
          <w:b/>
          <w:sz w:val="24"/>
          <w:szCs w:val="24"/>
        </w:rPr>
        <w:t>ть</w:t>
      </w:r>
      <w:r w:rsidRPr="003046A3">
        <w:rPr>
          <w:rFonts w:ascii="Times New Roman" w:hAnsi="Times New Roman"/>
          <w:b/>
          <w:sz w:val="24"/>
          <w:szCs w:val="24"/>
        </w:rPr>
        <w:t>:</w:t>
      </w:r>
      <w:r w:rsidRPr="003046A3">
        <w:rPr>
          <w:rFonts w:ascii="Times New Roman" w:hAnsi="Times New Roman"/>
          <w:sz w:val="24"/>
          <w:szCs w:val="24"/>
        </w:rPr>
        <w:t xml:space="preserve"> писать уравнения химических реакций, давать названия, писать изомеры</w:t>
      </w:r>
      <w:r w:rsidR="00276DDD">
        <w:rPr>
          <w:rFonts w:ascii="Times New Roman" w:hAnsi="Times New Roman"/>
          <w:sz w:val="24"/>
          <w:szCs w:val="24"/>
        </w:rPr>
        <w:t xml:space="preserve">, </w:t>
      </w:r>
      <w:r w:rsidR="00F22F12">
        <w:rPr>
          <w:rFonts w:ascii="Times New Roman" w:hAnsi="Times New Roman"/>
          <w:sz w:val="24"/>
          <w:szCs w:val="24"/>
        </w:rPr>
        <w:t>е</w:t>
      </w:r>
      <w:r w:rsidR="00F22F12" w:rsidRPr="00F22F12">
        <w:rPr>
          <w:rFonts w:ascii="Times New Roman" w:hAnsi="Times New Roman"/>
          <w:sz w:val="24"/>
          <w:szCs w:val="24"/>
        </w:rPr>
        <w:t xml:space="preserve"> </w:t>
      </w:r>
      <w:r w:rsidR="00F22F12" w:rsidRPr="007568BB">
        <w:rPr>
          <w:rFonts w:ascii="Times New Roman" w:hAnsi="Times New Roman"/>
          <w:sz w:val="24"/>
          <w:szCs w:val="24"/>
        </w:rPr>
        <w:t>объяснять зависимость свойств от строения веществ</w:t>
      </w:r>
      <w:r w:rsidR="00F22F12">
        <w:rPr>
          <w:rFonts w:ascii="Times New Roman" w:hAnsi="Times New Roman"/>
          <w:sz w:val="24"/>
          <w:szCs w:val="24"/>
        </w:rPr>
        <w:t xml:space="preserve">, </w:t>
      </w:r>
      <w:r w:rsidR="00276DDD" w:rsidRPr="009B3B71">
        <w:rPr>
          <w:rFonts w:ascii="Times New Roman" w:hAnsi="Times New Roman"/>
          <w:sz w:val="24"/>
          <w:szCs w:val="24"/>
        </w:rPr>
        <w:t>осуществлять генетическую связь.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70358" w:rsidRPr="003046A3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6717D">
        <w:rPr>
          <w:rFonts w:ascii="Times New Roman" w:hAnsi="Times New Roman"/>
          <w:b/>
          <w:sz w:val="24"/>
          <w:szCs w:val="24"/>
        </w:rPr>
        <w:t>Расчетные задачи</w:t>
      </w:r>
      <w:r>
        <w:rPr>
          <w:rFonts w:ascii="Times New Roman" w:hAnsi="Times New Roman"/>
          <w:sz w:val="24"/>
          <w:szCs w:val="24"/>
        </w:rPr>
        <w:t>:</w:t>
      </w:r>
      <w:r w:rsidRPr="003046A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AD3AEA">
        <w:rPr>
          <w:rFonts w:ascii="Times New Roman" w:hAnsi="Times New Roman"/>
          <w:sz w:val="24"/>
          <w:szCs w:val="24"/>
        </w:rPr>
        <w:t xml:space="preserve">1. </w:t>
      </w:r>
      <w:r w:rsidRPr="009B3B71">
        <w:rPr>
          <w:rFonts w:ascii="Times New Roman" w:hAnsi="Times New Roman"/>
          <w:sz w:val="24"/>
          <w:szCs w:val="24"/>
        </w:rPr>
        <w:t xml:space="preserve">Вычисление выхода продукта реакции от теоретически возможного. </w:t>
      </w:r>
    </w:p>
    <w:p w:rsidR="00AD3AEA" w:rsidRDefault="00AD3AEA" w:rsidP="00AD3AE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9B3B71">
        <w:rPr>
          <w:rFonts w:ascii="Times New Roman" w:hAnsi="Times New Roman"/>
          <w:sz w:val="24"/>
          <w:szCs w:val="24"/>
        </w:rPr>
        <w:t xml:space="preserve">Решение задач на вывод молекулярной формулы органических  веществ по </w:t>
      </w:r>
      <w:r>
        <w:rPr>
          <w:rFonts w:ascii="Times New Roman" w:hAnsi="Times New Roman"/>
          <w:sz w:val="24"/>
          <w:szCs w:val="24"/>
        </w:rPr>
        <w:t xml:space="preserve">массе (объему) </w:t>
      </w:r>
      <w:r w:rsidRPr="009B3B71">
        <w:rPr>
          <w:rFonts w:ascii="Times New Roman" w:hAnsi="Times New Roman"/>
          <w:sz w:val="24"/>
          <w:szCs w:val="24"/>
        </w:rPr>
        <w:t>продукт</w:t>
      </w:r>
      <w:r>
        <w:rPr>
          <w:rFonts w:ascii="Times New Roman" w:hAnsi="Times New Roman"/>
          <w:sz w:val="24"/>
          <w:szCs w:val="24"/>
        </w:rPr>
        <w:t>ов</w:t>
      </w:r>
      <w:r w:rsidRPr="009B3B71">
        <w:rPr>
          <w:rFonts w:ascii="Times New Roman" w:hAnsi="Times New Roman"/>
          <w:sz w:val="24"/>
          <w:szCs w:val="24"/>
        </w:rPr>
        <w:t xml:space="preserve"> сгорания</w:t>
      </w:r>
      <w:r>
        <w:rPr>
          <w:rFonts w:ascii="Times New Roman" w:hAnsi="Times New Roman"/>
          <w:sz w:val="24"/>
          <w:szCs w:val="24"/>
        </w:rPr>
        <w:t>.</w:t>
      </w:r>
    </w:p>
    <w:p w:rsidR="00AD3AEA" w:rsidRDefault="00AD3AEA" w:rsidP="00AD3AE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9B3B71">
        <w:rPr>
          <w:rFonts w:ascii="Times New Roman" w:hAnsi="Times New Roman"/>
          <w:sz w:val="24"/>
          <w:szCs w:val="24"/>
        </w:rPr>
        <w:t xml:space="preserve">Решение задач на вывод молекулярной формулы органических  веществ по </w:t>
      </w:r>
      <w:r>
        <w:rPr>
          <w:rFonts w:ascii="Times New Roman" w:hAnsi="Times New Roman"/>
          <w:sz w:val="24"/>
          <w:szCs w:val="24"/>
        </w:rPr>
        <w:t>его относительной плотности и массовой доле элементов в соединениях.</w:t>
      </w:r>
    </w:p>
    <w:p w:rsidR="00AD3AEA" w:rsidRPr="00F86551" w:rsidRDefault="00D57B8F" w:rsidP="00AD3AE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AD3AEA" w:rsidRPr="00F86551">
        <w:rPr>
          <w:rFonts w:ascii="Times New Roman" w:hAnsi="Times New Roman"/>
          <w:sz w:val="24"/>
          <w:szCs w:val="24"/>
        </w:rPr>
        <w:t xml:space="preserve">Решение  комбинированных задач. </w:t>
      </w:r>
    </w:p>
    <w:p w:rsidR="00215747" w:rsidRDefault="00215747" w:rsidP="006159C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70358" w:rsidRDefault="006159CF" w:rsidP="006159C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Кислородсодержащие соединения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3046A3">
        <w:rPr>
          <w:rFonts w:ascii="Times New Roman" w:hAnsi="Times New Roman"/>
          <w:sz w:val="24"/>
          <w:szCs w:val="24"/>
        </w:rPr>
        <w:t xml:space="preserve"> </w:t>
      </w:r>
      <w:r>
        <w:t xml:space="preserve">                                                       </w:t>
      </w:r>
      <w:r w:rsidRPr="00F86551">
        <w:rPr>
          <w:rFonts w:ascii="Times New Roman" w:hAnsi="Times New Roman"/>
          <w:b/>
          <w:sz w:val="24"/>
          <w:szCs w:val="24"/>
        </w:rPr>
        <w:t xml:space="preserve">Тема 4. </w:t>
      </w:r>
      <w:r w:rsidR="000232F8">
        <w:rPr>
          <w:rFonts w:ascii="Times New Roman" w:hAnsi="Times New Roman"/>
          <w:b/>
          <w:sz w:val="24"/>
          <w:szCs w:val="24"/>
        </w:rPr>
        <w:t>Спирты и фенолы  (7 часов)</w:t>
      </w:r>
    </w:p>
    <w:p w:rsidR="00070358" w:rsidRDefault="00070358" w:rsidP="00906B9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86551">
        <w:rPr>
          <w:rFonts w:ascii="Times New Roman" w:hAnsi="Times New Roman"/>
          <w:sz w:val="24"/>
          <w:szCs w:val="24"/>
        </w:rPr>
        <w:t xml:space="preserve"> </w:t>
      </w:r>
      <w:r w:rsidRPr="007568BB">
        <w:rPr>
          <w:rFonts w:ascii="Times New Roman" w:hAnsi="Times New Roman"/>
          <w:sz w:val="24"/>
          <w:szCs w:val="24"/>
        </w:rPr>
        <w:t xml:space="preserve">       </w:t>
      </w:r>
      <w:r w:rsidRPr="00AA299D">
        <w:rPr>
          <w:rFonts w:ascii="Times New Roman" w:hAnsi="Times New Roman"/>
          <w:sz w:val="24"/>
          <w:szCs w:val="24"/>
        </w:rPr>
        <w:t xml:space="preserve">Спирты. Состав и классификация спиртов. Изомерия спиртов (положение гидроксильных групп, межклассовая, «углеродного скелета»).  Физические свойства спиртов. Межмолекулярная водородная связь. Особенности электронного строения молекул спиртов. </w:t>
      </w:r>
    </w:p>
    <w:p w:rsidR="00070358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AA299D">
        <w:rPr>
          <w:rFonts w:ascii="Times New Roman" w:hAnsi="Times New Roman"/>
          <w:sz w:val="24"/>
          <w:szCs w:val="24"/>
        </w:rPr>
        <w:t>Химические свойства спиртов, обусловленные наличием  в молекулах гидроксильных групп: образование алкогалятов, взаимодействие с галогеноводородами,  межмолекулярная и внутримолекулярная дегидр</w:t>
      </w:r>
      <w:r>
        <w:rPr>
          <w:rFonts w:ascii="Times New Roman" w:hAnsi="Times New Roman"/>
          <w:sz w:val="24"/>
          <w:szCs w:val="24"/>
        </w:rPr>
        <w:t>а</w:t>
      </w:r>
      <w:r w:rsidRPr="00AA299D">
        <w:rPr>
          <w:rFonts w:ascii="Times New Roman" w:hAnsi="Times New Roman"/>
          <w:sz w:val="24"/>
          <w:szCs w:val="24"/>
        </w:rPr>
        <w:t xml:space="preserve">тация, этерификация, окисление и дегидрирование спиртов. Особенности свойств многоатомных спиртов. Качественная реакция на многоатомные спирты. </w:t>
      </w:r>
      <w:r>
        <w:rPr>
          <w:rFonts w:ascii="Times New Roman" w:hAnsi="Times New Roman"/>
          <w:sz w:val="24"/>
          <w:szCs w:val="24"/>
        </w:rPr>
        <w:t xml:space="preserve"> Способы получения спиртов.</w:t>
      </w:r>
    </w:p>
    <w:p w:rsidR="00070358" w:rsidRPr="00AA299D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AA299D">
        <w:rPr>
          <w:rFonts w:ascii="Times New Roman" w:hAnsi="Times New Roman"/>
          <w:sz w:val="24"/>
          <w:szCs w:val="24"/>
        </w:rPr>
        <w:t>Важнейшие представители спиртов. Физиологическое действие метанола. Алкоголизм, его последствия. Профилактика алкоголизма.</w:t>
      </w:r>
    </w:p>
    <w:p w:rsidR="00070358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AA299D">
        <w:rPr>
          <w:rFonts w:ascii="Times New Roman" w:hAnsi="Times New Roman"/>
          <w:sz w:val="24"/>
          <w:szCs w:val="24"/>
        </w:rPr>
        <w:t>Фенолы. Фенол, его физические свойства и получение. Химические свойства фенола как функция его строения.  Кислотные свойства. Взаимное влияни</w:t>
      </w:r>
      <w:r>
        <w:rPr>
          <w:rFonts w:ascii="Times New Roman" w:hAnsi="Times New Roman"/>
          <w:sz w:val="24"/>
          <w:szCs w:val="24"/>
        </w:rPr>
        <w:t>е</w:t>
      </w:r>
      <w:r w:rsidRPr="00AA299D">
        <w:rPr>
          <w:rFonts w:ascii="Times New Roman" w:hAnsi="Times New Roman"/>
          <w:sz w:val="24"/>
          <w:szCs w:val="24"/>
        </w:rPr>
        <w:t xml:space="preserve"> атомов и групп в молекулах органических  веществ на примере фенола.   Поликонденсация фенола  с формальдегидом. Качественная реакция на фенолы.  Применение фенола. </w:t>
      </w:r>
    </w:p>
    <w:p w:rsidR="00070358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 w:rsidRPr="00AA299D">
        <w:rPr>
          <w:rFonts w:ascii="Times New Roman" w:hAnsi="Times New Roman"/>
          <w:sz w:val="24"/>
          <w:szCs w:val="24"/>
        </w:rPr>
        <w:t>Классификация  фенолов. Сравнение кислотных свойств веществ, содержащих гидроксильную группу: воды, одно- и многоатомных спиртов, фенола. Электрофильное замещение в бензольном кольце. Применение производных фенола.</w:t>
      </w:r>
    </w:p>
    <w:p w:rsidR="00070358" w:rsidRPr="00AA299D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</w:p>
    <w:p w:rsidR="00070358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 w:rsidRPr="00AA299D">
        <w:rPr>
          <w:rFonts w:ascii="Times New Roman" w:hAnsi="Times New Roman"/>
          <w:b/>
          <w:sz w:val="24"/>
          <w:szCs w:val="24"/>
        </w:rPr>
        <w:t>Демонстрации</w:t>
      </w:r>
      <w:r w:rsidRPr="00AA299D"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z w:val="24"/>
          <w:szCs w:val="24"/>
        </w:rPr>
        <w:t xml:space="preserve">Д. № 9. </w:t>
      </w:r>
      <w:r w:rsidRPr="00AA299D">
        <w:rPr>
          <w:rFonts w:ascii="Times New Roman" w:hAnsi="Times New Roman"/>
          <w:sz w:val="24"/>
          <w:szCs w:val="24"/>
        </w:rPr>
        <w:t>Физические свойства этанола, пропанола-1, бутанола-1.   Шаростержневые модели молекул  изомеров с молекулярными формулами С</w:t>
      </w:r>
      <w:r w:rsidRPr="00AA299D">
        <w:rPr>
          <w:rFonts w:ascii="Times New Roman" w:hAnsi="Times New Roman"/>
          <w:sz w:val="24"/>
          <w:szCs w:val="24"/>
          <w:vertAlign w:val="subscript"/>
        </w:rPr>
        <w:t>3</w:t>
      </w:r>
      <w:r w:rsidRPr="00AA299D">
        <w:rPr>
          <w:rFonts w:ascii="Times New Roman" w:hAnsi="Times New Roman"/>
          <w:sz w:val="24"/>
          <w:szCs w:val="24"/>
        </w:rPr>
        <w:t>Н</w:t>
      </w:r>
      <w:r w:rsidRPr="00AA299D">
        <w:rPr>
          <w:rFonts w:ascii="Times New Roman" w:hAnsi="Times New Roman"/>
          <w:sz w:val="24"/>
          <w:szCs w:val="24"/>
          <w:vertAlign w:val="subscript"/>
        </w:rPr>
        <w:t>8</w:t>
      </w:r>
      <w:r w:rsidRPr="00AA299D">
        <w:rPr>
          <w:rFonts w:ascii="Times New Roman" w:hAnsi="Times New Roman"/>
          <w:sz w:val="24"/>
          <w:szCs w:val="24"/>
        </w:rPr>
        <w:t>О и С</w:t>
      </w:r>
      <w:r w:rsidRPr="00AA299D">
        <w:rPr>
          <w:rFonts w:ascii="Times New Roman" w:hAnsi="Times New Roman"/>
          <w:sz w:val="24"/>
          <w:szCs w:val="24"/>
          <w:vertAlign w:val="subscript"/>
        </w:rPr>
        <w:t>4</w:t>
      </w:r>
      <w:r w:rsidRPr="00AA299D">
        <w:rPr>
          <w:rFonts w:ascii="Times New Roman" w:hAnsi="Times New Roman"/>
          <w:sz w:val="24"/>
          <w:szCs w:val="24"/>
        </w:rPr>
        <w:t>Н</w:t>
      </w:r>
      <w:r w:rsidRPr="00AA299D">
        <w:rPr>
          <w:rFonts w:ascii="Times New Roman" w:hAnsi="Times New Roman"/>
          <w:sz w:val="24"/>
          <w:szCs w:val="24"/>
          <w:vertAlign w:val="subscript"/>
        </w:rPr>
        <w:t>10</w:t>
      </w:r>
      <w:r w:rsidRPr="00AA299D">
        <w:rPr>
          <w:rFonts w:ascii="Times New Roman" w:hAnsi="Times New Roman"/>
          <w:sz w:val="24"/>
          <w:szCs w:val="24"/>
        </w:rPr>
        <w:t xml:space="preserve">О. </w:t>
      </w:r>
    </w:p>
    <w:p w:rsidR="00070358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 w:rsidRPr="00245205">
        <w:rPr>
          <w:rFonts w:ascii="Times New Roman" w:hAnsi="Times New Roman"/>
          <w:sz w:val="24"/>
          <w:szCs w:val="24"/>
        </w:rPr>
        <w:t>Д. № 10.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A299D">
        <w:rPr>
          <w:rFonts w:ascii="Times New Roman" w:hAnsi="Times New Roman"/>
          <w:sz w:val="24"/>
          <w:szCs w:val="24"/>
        </w:rPr>
        <w:t xml:space="preserve">Количественное вытеснение водорода из спирта натрием. Сравнение реакций горения этилового и пропилового спиртов.  Сравнение скоростей взаимодействия натрия с этанолом, пропанолом-2, глицерином. </w:t>
      </w:r>
    </w:p>
    <w:p w:rsidR="00070358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Д. № 11. </w:t>
      </w:r>
      <w:r w:rsidRPr="00AA299D">
        <w:rPr>
          <w:rFonts w:ascii="Times New Roman" w:hAnsi="Times New Roman"/>
          <w:sz w:val="24"/>
          <w:szCs w:val="24"/>
        </w:rPr>
        <w:t xml:space="preserve">Получение простого эфира.  </w:t>
      </w:r>
    </w:p>
    <w:p w:rsidR="00070358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Д. № 12</w:t>
      </w:r>
      <w:r w:rsidRPr="00AA299D">
        <w:rPr>
          <w:rFonts w:ascii="Times New Roman" w:hAnsi="Times New Roman"/>
          <w:sz w:val="24"/>
          <w:szCs w:val="24"/>
        </w:rPr>
        <w:t xml:space="preserve"> Получение сложного эфира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A299D">
        <w:rPr>
          <w:rFonts w:ascii="Times New Roman" w:hAnsi="Times New Roman"/>
          <w:sz w:val="24"/>
          <w:szCs w:val="24"/>
        </w:rPr>
        <w:t xml:space="preserve">получение этена из этанола. </w:t>
      </w:r>
    </w:p>
    <w:p w:rsidR="00070358" w:rsidRPr="00AA299D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Д.№ 13.</w:t>
      </w:r>
      <w:r w:rsidRPr="00AA299D">
        <w:rPr>
          <w:rFonts w:ascii="Times New Roman" w:hAnsi="Times New Roman"/>
          <w:sz w:val="24"/>
          <w:szCs w:val="24"/>
        </w:rPr>
        <w:t>Растворимость фенола в воде при обычной и повышенной температуре. Реакция фенола с хлоридом железа-3.</w:t>
      </w:r>
    </w:p>
    <w:p w:rsidR="00070358" w:rsidRDefault="00070358" w:rsidP="00070358">
      <w:pPr>
        <w:pStyle w:val="a3"/>
        <w:ind w:left="135"/>
        <w:jc w:val="both"/>
        <w:rPr>
          <w:rFonts w:ascii="Times New Roman" w:hAnsi="Times New Roman"/>
          <w:b/>
          <w:sz w:val="24"/>
          <w:szCs w:val="24"/>
        </w:rPr>
      </w:pPr>
    </w:p>
    <w:p w:rsidR="00070358" w:rsidRPr="00AA299D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 w:rsidRPr="00AA299D">
        <w:rPr>
          <w:rFonts w:ascii="Times New Roman" w:hAnsi="Times New Roman"/>
          <w:b/>
          <w:sz w:val="24"/>
          <w:szCs w:val="24"/>
        </w:rPr>
        <w:t>Лабораторные опыты.</w:t>
      </w:r>
    </w:p>
    <w:p w:rsidR="00070358" w:rsidRPr="00AA299D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5</w:t>
      </w:r>
      <w:r w:rsidR="005F10D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299D">
        <w:rPr>
          <w:rFonts w:ascii="Times New Roman" w:hAnsi="Times New Roman"/>
          <w:sz w:val="24"/>
          <w:szCs w:val="24"/>
        </w:rPr>
        <w:t>Растворимость спиртов с различным числом атомов углерода в воде.</w:t>
      </w:r>
    </w:p>
    <w:p w:rsidR="00070358" w:rsidRPr="00AA299D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6</w:t>
      </w:r>
      <w:r w:rsidR="005F10D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299D">
        <w:rPr>
          <w:rFonts w:ascii="Times New Roman" w:hAnsi="Times New Roman"/>
          <w:sz w:val="24"/>
          <w:szCs w:val="24"/>
        </w:rPr>
        <w:t>Растворимость многоатомных спиртов в воде.</w:t>
      </w:r>
    </w:p>
    <w:p w:rsidR="00070358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7</w:t>
      </w:r>
      <w:r w:rsidR="005F10D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299D">
        <w:rPr>
          <w:rFonts w:ascii="Times New Roman" w:hAnsi="Times New Roman"/>
          <w:sz w:val="24"/>
          <w:szCs w:val="24"/>
        </w:rPr>
        <w:t>Взаимодействие многоатомных спиртов с гидроксидом меди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299D">
        <w:rPr>
          <w:rFonts w:ascii="Times New Roman" w:hAnsi="Times New Roman"/>
          <w:sz w:val="24"/>
          <w:szCs w:val="24"/>
        </w:rPr>
        <w:t>(2).</w:t>
      </w:r>
    </w:p>
    <w:p w:rsidR="009D19C4" w:rsidRPr="00AA299D" w:rsidRDefault="009D19C4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</w:p>
    <w:p w:rsidR="009D19C4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 w:rsidRPr="00AA299D">
        <w:rPr>
          <w:rFonts w:ascii="Times New Roman" w:hAnsi="Times New Roman"/>
          <w:b/>
          <w:sz w:val="24"/>
          <w:szCs w:val="24"/>
        </w:rPr>
        <w:t>Расчетные задачи.</w:t>
      </w:r>
      <w:r w:rsidRPr="00AA299D">
        <w:rPr>
          <w:rFonts w:ascii="Times New Roman" w:hAnsi="Times New Roman"/>
          <w:sz w:val="24"/>
          <w:szCs w:val="24"/>
        </w:rPr>
        <w:t xml:space="preserve"> Вычисления по термохимическим уравнениям. </w:t>
      </w:r>
    </w:p>
    <w:p w:rsidR="00070358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 w:rsidRPr="00AA299D">
        <w:rPr>
          <w:rFonts w:ascii="Times New Roman" w:hAnsi="Times New Roman"/>
          <w:b/>
          <w:sz w:val="24"/>
          <w:szCs w:val="24"/>
        </w:rPr>
        <w:t>Практическая работа № 3.</w:t>
      </w:r>
      <w:r w:rsidRPr="00AA299D">
        <w:rPr>
          <w:rFonts w:ascii="Times New Roman" w:hAnsi="Times New Roman"/>
          <w:sz w:val="24"/>
          <w:szCs w:val="24"/>
        </w:rPr>
        <w:t xml:space="preserve"> По теме «</w:t>
      </w:r>
      <w:r>
        <w:rPr>
          <w:rFonts w:ascii="Times New Roman" w:hAnsi="Times New Roman"/>
          <w:sz w:val="24"/>
          <w:szCs w:val="24"/>
        </w:rPr>
        <w:t>С</w:t>
      </w:r>
      <w:r w:rsidRPr="00AA299D">
        <w:rPr>
          <w:rFonts w:ascii="Times New Roman" w:hAnsi="Times New Roman"/>
          <w:sz w:val="24"/>
          <w:szCs w:val="24"/>
        </w:rPr>
        <w:t>пирты».</w:t>
      </w:r>
    </w:p>
    <w:p w:rsidR="00070358" w:rsidRPr="00AA299D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</w:p>
    <w:p w:rsidR="00070358" w:rsidRDefault="00070358" w:rsidP="0007035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При изучении данной темы обучающиеся должны</w:t>
      </w:r>
    </w:p>
    <w:p w:rsidR="00070358" w:rsidRPr="00AA299D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 w:rsidRPr="00AA299D">
        <w:rPr>
          <w:rFonts w:ascii="Times New Roman" w:hAnsi="Times New Roman"/>
          <w:b/>
          <w:sz w:val="24"/>
          <w:szCs w:val="24"/>
        </w:rPr>
        <w:t>Знать:</w:t>
      </w:r>
      <w:r w:rsidRPr="00AA299D">
        <w:rPr>
          <w:rFonts w:ascii="Times New Roman" w:hAnsi="Times New Roman"/>
          <w:sz w:val="24"/>
          <w:szCs w:val="24"/>
        </w:rPr>
        <w:t xml:space="preserve"> классификацию спиртов и фенолов, виды изомерии, особенности строения,  способы получения, особенности взаимного влияния атомов, химические свойства.</w:t>
      </w:r>
    </w:p>
    <w:p w:rsidR="00070358" w:rsidRPr="00AA299D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 w:rsidRPr="00AA299D">
        <w:rPr>
          <w:rFonts w:ascii="Times New Roman" w:hAnsi="Times New Roman"/>
          <w:b/>
          <w:sz w:val="24"/>
          <w:szCs w:val="24"/>
        </w:rPr>
        <w:t>Уметь:</w:t>
      </w:r>
      <w:r w:rsidRPr="00AA299D">
        <w:rPr>
          <w:rFonts w:ascii="Times New Roman" w:hAnsi="Times New Roman"/>
          <w:sz w:val="24"/>
          <w:szCs w:val="24"/>
        </w:rPr>
        <w:t xml:space="preserve"> называть изученные вещества, определять изомеры и гомологи, характеризовать строение и свойства вещества, выполнять химический эксперимент.</w:t>
      </w:r>
    </w:p>
    <w:p w:rsidR="00070358" w:rsidRDefault="00070358" w:rsidP="00070358">
      <w:pPr>
        <w:pStyle w:val="a3"/>
        <w:ind w:left="135"/>
        <w:jc w:val="both"/>
      </w:pPr>
      <w:r>
        <w:t xml:space="preserve">                                 </w:t>
      </w:r>
    </w:p>
    <w:p w:rsidR="00070358" w:rsidRDefault="00070358" w:rsidP="00D57432">
      <w:pPr>
        <w:pStyle w:val="a3"/>
        <w:ind w:left="135"/>
        <w:jc w:val="center"/>
        <w:rPr>
          <w:rFonts w:ascii="Times New Roman" w:hAnsi="Times New Roman"/>
          <w:sz w:val="24"/>
          <w:szCs w:val="24"/>
        </w:rPr>
      </w:pPr>
      <w:r w:rsidRPr="0094348A">
        <w:rPr>
          <w:rFonts w:ascii="Times New Roman" w:hAnsi="Times New Roman"/>
          <w:b/>
          <w:sz w:val="24"/>
          <w:szCs w:val="24"/>
        </w:rPr>
        <w:t xml:space="preserve">Тема </w:t>
      </w:r>
      <w:r w:rsidR="0098006E">
        <w:rPr>
          <w:rFonts w:ascii="Times New Roman" w:hAnsi="Times New Roman"/>
          <w:b/>
          <w:sz w:val="24"/>
          <w:szCs w:val="24"/>
        </w:rPr>
        <w:t>5</w:t>
      </w:r>
      <w:r w:rsidRPr="0094348A">
        <w:rPr>
          <w:rFonts w:ascii="Times New Roman" w:hAnsi="Times New Roman"/>
          <w:b/>
          <w:sz w:val="24"/>
          <w:szCs w:val="24"/>
        </w:rPr>
        <w:t xml:space="preserve">. </w:t>
      </w:r>
      <w:r w:rsidR="0098006E">
        <w:rPr>
          <w:rFonts w:ascii="Times New Roman" w:hAnsi="Times New Roman"/>
          <w:b/>
          <w:sz w:val="24"/>
          <w:szCs w:val="24"/>
        </w:rPr>
        <w:t>А</w:t>
      </w:r>
      <w:r w:rsidRPr="0094348A">
        <w:rPr>
          <w:rFonts w:ascii="Times New Roman" w:hAnsi="Times New Roman"/>
          <w:b/>
          <w:sz w:val="24"/>
          <w:szCs w:val="24"/>
        </w:rPr>
        <w:t>льдегиды и кетоны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4348A">
        <w:rPr>
          <w:rFonts w:ascii="Times New Roman" w:hAnsi="Times New Roman"/>
          <w:b/>
          <w:sz w:val="24"/>
          <w:szCs w:val="24"/>
        </w:rPr>
        <w:t>(</w:t>
      </w:r>
      <w:r w:rsidR="0098006E">
        <w:rPr>
          <w:rFonts w:ascii="Times New Roman" w:hAnsi="Times New Roman"/>
          <w:b/>
          <w:sz w:val="24"/>
          <w:szCs w:val="24"/>
        </w:rPr>
        <w:t>8</w:t>
      </w:r>
      <w:r w:rsidRPr="0094348A">
        <w:rPr>
          <w:rFonts w:ascii="Times New Roman" w:hAnsi="Times New Roman"/>
          <w:b/>
          <w:sz w:val="24"/>
          <w:szCs w:val="24"/>
        </w:rPr>
        <w:t xml:space="preserve"> ч).</w:t>
      </w:r>
    </w:p>
    <w:p w:rsidR="00070358" w:rsidRPr="0094348A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</w:p>
    <w:p w:rsidR="00070358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94348A">
        <w:rPr>
          <w:rFonts w:ascii="Times New Roman" w:hAnsi="Times New Roman"/>
          <w:sz w:val="24"/>
          <w:szCs w:val="24"/>
        </w:rPr>
        <w:t xml:space="preserve">Строение молекул альдегидов и кетонов, их изомерия и номенклатура. Особенности строения карбонильной группы. Физические свойства формальдегида и его гомологов. Отдельные представители альдегидов и кетонов. </w:t>
      </w:r>
    </w:p>
    <w:p w:rsidR="00070358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94348A">
        <w:rPr>
          <w:rFonts w:ascii="Times New Roman" w:hAnsi="Times New Roman"/>
          <w:sz w:val="24"/>
          <w:szCs w:val="24"/>
        </w:rPr>
        <w:t>Химические свойства альдегидов, обусловленных наличием в молекуле карбонильной группы атомов( гидрирование, окисление аммиачными растворами оксида серебра и гидроксида меди</w:t>
      </w:r>
      <w:r w:rsidR="00621DC1">
        <w:rPr>
          <w:rFonts w:ascii="Times New Roman" w:hAnsi="Times New Roman"/>
          <w:sz w:val="24"/>
          <w:szCs w:val="24"/>
        </w:rPr>
        <w:t xml:space="preserve"> </w:t>
      </w:r>
      <w:r w:rsidRPr="0094348A">
        <w:rPr>
          <w:rFonts w:ascii="Times New Roman" w:hAnsi="Times New Roman"/>
          <w:sz w:val="24"/>
          <w:szCs w:val="24"/>
        </w:rPr>
        <w:t xml:space="preserve">(2). Качественные реакции на альдегиды. </w:t>
      </w:r>
    </w:p>
    <w:p w:rsidR="00070358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94348A">
        <w:rPr>
          <w:rFonts w:ascii="Times New Roman" w:hAnsi="Times New Roman"/>
          <w:sz w:val="24"/>
          <w:szCs w:val="24"/>
        </w:rPr>
        <w:t>Реакция поликонденсации формальдегида с  фенолом. Нуклеофильное присоединение к карбонильным соединениям. Присоединение циановодорода и гидросульфита натрия. Взаимное влияние атомов в молекулах. Галогенирование альдегидов и кетонов по ионному механизму на свет</w:t>
      </w:r>
      <w:r>
        <w:rPr>
          <w:rFonts w:ascii="Times New Roman" w:hAnsi="Times New Roman"/>
          <w:sz w:val="24"/>
          <w:szCs w:val="24"/>
        </w:rPr>
        <w:t>у</w:t>
      </w:r>
      <w:r w:rsidRPr="0094348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348A">
        <w:rPr>
          <w:rFonts w:ascii="Times New Roman" w:hAnsi="Times New Roman"/>
          <w:sz w:val="24"/>
          <w:szCs w:val="24"/>
        </w:rPr>
        <w:t xml:space="preserve"> Качественная реакция на метилкетоны. </w:t>
      </w:r>
    </w:p>
    <w:p w:rsidR="00070358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Способы получения альдегидов и кетонов.</w:t>
      </w:r>
    </w:p>
    <w:p w:rsidR="00070358" w:rsidRPr="0094348A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</w:p>
    <w:p w:rsidR="00070358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 w:rsidRPr="0094348A">
        <w:rPr>
          <w:rFonts w:ascii="Times New Roman" w:hAnsi="Times New Roman"/>
          <w:sz w:val="24"/>
          <w:szCs w:val="24"/>
        </w:rPr>
        <w:t xml:space="preserve"> </w:t>
      </w:r>
      <w:r w:rsidRPr="0094348A">
        <w:rPr>
          <w:rFonts w:ascii="Times New Roman" w:hAnsi="Times New Roman"/>
          <w:b/>
          <w:sz w:val="24"/>
          <w:szCs w:val="24"/>
        </w:rPr>
        <w:t>Демонстрации.</w:t>
      </w:r>
      <w:r w:rsidRPr="0094348A">
        <w:rPr>
          <w:rFonts w:ascii="Times New Roman" w:hAnsi="Times New Roman"/>
          <w:sz w:val="24"/>
          <w:szCs w:val="24"/>
        </w:rPr>
        <w:t xml:space="preserve">   Шаростержневые модели молекул   альдегидов и изомерных им кетонов. </w:t>
      </w:r>
    </w:p>
    <w:p w:rsidR="00070358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Д. </w:t>
      </w:r>
      <w:r>
        <w:rPr>
          <w:rFonts w:ascii="Times New Roman" w:hAnsi="Times New Roman"/>
          <w:sz w:val="24"/>
          <w:szCs w:val="24"/>
        </w:rPr>
        <w:t xml:space="preserve">№ 14. </w:t>
      </w:r>
      <w:r w:rsidRPr="0094348A">
        <w:rPr>
          <w:rFonts w:ascii="Times New Roman" w:hAnsi="Times New Roman"/>
          <w:sz w:val="24"/>
          <w:szCs w:val="24"/>
        </w:rPr>
        <w:t>Реакция «серебряного зеркала».  Окисление альдегидов гидроксидом меди</w:t>
      </w:r>
      <w:r>
        <w:rPr>
          <w:rFonts w:ascii="Times New Roman" w:hAnsi="Times New Roman"/>
          <w:sz w:val="24"/>
          <w:szCs w:val="24"/>
        </w:rPr>
        <w:t xml:space="preserve"> (</w:t>
      </w:r>
      <w:r w:rsidRPr="0094348A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</w:t>
      </w:r>
      <w:r w:rsidRPr="0094348A">
        <w:rPr>
          <w:rFonts w:ascii="Times New Roman" w:hAnsi="Times New Roman"/>
          <w:sz w:val="24"/>
          <w:szCs w:val="24"/>
        </w:rPr>
        <w:t>.</w:t>
      </w:r>
    </w:p>
    <w:p w:rsidR="00070358" w:rsidRPr="0094348A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 xml:space="preserve"> № 15. Окисление этилового спирта в альдегид.</w:t>
      </w:r>
      <w:r w:rsidRPr="0094348A">
        <w:rPr>
          <w:rFonts w:ascii="Times New Roman" w:hAnsi="Times New Roman"/>
          <w:sz w:val="24"/>
          <w:szCs w:val="24"/>
        </w:rPr>
        <w:t xml:space="preserve"> </w:t>
      </w:r>
    </w:p>
    <w:p w:rsidR="00D70EE0" w:rsidRDefault="00070358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 w:rsidRPr="0094348A">
        <w:rPr>
          <w:rFonts w:ascii="Times New Roman" w:hAnsi="Times New Roman"/>
          <w:sz w:val="24"/>
          <w:szCs w:val="24"/>
        </w:rPr>
        <w:t xml:space="preserve"> </w:t>
      </w:r>
      <w:r w:rsidRPr="0094348A">
        <w:rPr>
          <w:rFonts w:ascii="Times New Roman" w:hAnsi="Times New Roman"/>
          <w:b/>
          <w:sz w:val="24"/>
          <w:szCs w:val="24"/>
        </w:rPr>
        <w:t>Лабораторные опыты.</w:t>
      </w:r>
      <w:r w:rsidRPr="0094348A">
        <w:rPr>
          <w:rFonts w:ascii="Times New Roman" w:hAnsi="Times New Roman"/>
          <w:sz w:val="24"/>
          <w:szCs w:val="24"/>
        </w:rPr>
        <w:t xml:space="preserve">  </w:t>
      </w:r>
      <w:r w:rsidRPr="00D50F96">
        <w:rPr>
          <w:rFonts w:ascii="Times New Roman" w:hAnsi="Times New Roman"/>
          <w:b/>
          <w:sz w:val="24"/>
          <w:szCs w:val="24"/>
        </w:rPr>
        <w:t>№ 8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4348A">
        <w:rPr>
          <w:rFonts w:ascii="Times New Roman" w:hAnsi="Times New Roman"/>
          <w:sz w:val="24"/>
          <w:szCs w:val="24"/>
        </w:rPr>
        <w:t xml:space="preserve">Реакция «серебряного зеркала».  </w:t>
      </w:r>
    </w:p>
    <w:p w:rsidR="00070358" w:rsidRDefault="005C251F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  <w:r w:rsidR="00D70EE0">
        <w:rPr>
          <w:rFonts w:ascii="Times New Roman" w:hAnsi="Times New Roman"/>
          <w:b/>
          <w:sz w:val="24"/>
          <w:szCs w:val="24"/>
        </w:rPr>
        <w:t>№ 9.</w:t>
      </w:r>
      <w:r w:rsidR="00D70EE0">
        <w:rPr>
          <w:rFonts w:ascii="Times New Roman" w:hAnsi="Times New Roman"/>
          <w:sz w:val="24"/>
          <w:szCs w:val="24"/>
        </w:rPr>
        <w:t xml:space="preserve"> </w:t>
      </w:r>
      <w:r w:rsidR="00070358" w:rsidRPr="0094348A">
        <w:rPr>
          <w:rFonts w:ascii="Times New Roman" w:hAnsi="Times New Roman"/>
          <w:sz w:val="24"/>
          <w:szCs w:val="24"/>
        </w:rPr>
        <w:t>Окисление альдегидов гидроксидом меди</w:t>
      </w:r>
      <w:r w:rsidR="00070358">
        <w:rPr>
          <w:rFonts w:ascii="Times New Roman" w:hAnsi="Times New Roman"/>
          <w:sz w:val="24"/>
          <w:szCs w:val="24"/>
        </w:rPr>
        <w:t xml:space="preserve"> (</w:t>
      </w:r>
      <w:r w:rsidR="00070358" w:rsidRPr="0094348A">
        <w:rPr>
          <w:rFonts w:ascii="Times New Roman" w:hAnsi="Times New Roman"/>
          <w:sz w:val="24"/>
          <w:szCs w:val="24"/>
        </w:rPr>
        <w:t>2</w:t>
      </w:r>
      <w:r w:rsidR="00070358">
        <w:rPr>
          <w:rFonts w:ascii="Times New Roman" w:hAnsi="Times New Roman"/>
          <w:sz w:val="24"/>
          <w:szCs w:val="24"/>
        </w:rPr>
        <w:t>)</w:t>
      </w:r>
      <w:r w:rsidR="00070358" w:rsidRPr="0094348A">
        <w:rPr>
          <w:rFonts w:ascii="Times New Roman" w:hAnsi="Times New Roman"/>
          <w:sz w:val="24"/>
          <w:szCs w:val="24"/>
        </w:rPr>
        <w:t xml:space="preserve">. </w:t>
      </w:r>
    </w:p>
    <w:p w:rsidR="00D50F96" w:rsidRPr="0094348A" w:rsidRDefault="00D50F96" w:rsidP="00070358">
      <w:pPr>
        <w:pStyle w:val="a3"/>
        <w:ind w:left="135"/>
        <w:jc w:val="both"/>
        <w:rPr>
          <w:rFonts w:ascii="Times New Roman" w:hAnsi="Times New Roman"/>
          <w:sz w:val="24"/>
          <w:szCs w:val="24"/>
        </w:rPr>
      </w:pP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4348A">
        <w:rPr>
          <w:rFonts w:ascii="Times New Roman" w:hAnsi="Times New Roman"/>
          <w:sz w:val="24"/>
          <w:szCs w:val="24"/>
        </w:rPr>
        <w:t xml:space="preserve">    </w:t>
      </w:r>
      <w:r w:rsidRPr="0094348A">
        <w:rPr>
          <w:rFonts w:ascii="Times New Roman" w:hAnsi="Times New Roman"/>
          <w:b/>
          <w:sz w:val="24"/>
          <w:szCs w:val="24"/>
        </w:rPr>
        <w:t>Практическая работа № 4</w:t>
      </w:r>
      <w:r w:rsidRPr="0094348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«</w:t>
      </w:r>
      <w:r w:rsidRPr="0094348A">
        <w:rPr>
          <w:rFonts w:ascii="Times New Roman" w:hAnsi="Times New Roman"/>
          <w:sz w:val="24"/>
          <w:szCs w:val="24"/>
        </w:rPr>
        <w:t>Альдегиды и кетоны</w:t>
      </w:r>
      <w:r>
        <w:rPr>
          <w:rFonts w:ascii="Times New Roman" w:hAnsi="Times New Roman"/>
          <w:sz w:val="24"/>
          <w:szCs w:val="24"/>
        </w:rPr>
        <w:t>»</w:t>
      </w:r>
      <w:r w:rsidRPr="0094348A">
        <w:rPr>
          <w:rFonts w:ascii="Times New Roman" w:hAnsi="Times New Roman"/>
          <w:sz w:val="24"/>
          <w:szCs w:val="24"/>
        </w:rPr>
        <w:t>.</w:t>
      </w:r>
    </w:p>
    <w:p w:rsidR="00070358" w:rsidRPr="0094348A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4348A">
        <w:rPr>
          <w:rFonts w:ascii="Times New Roman" w:hAnsi="Times New Roman"/>
          <w:sz w:val="24"/>
          <w:szCs w:val="24"/>
        </w:rPr>
        <w:t xml:space="preserve">  </w:t>
      </w:r>
    </w:p>
    <w:p w:rsidR="00D50F96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4348A">
        <w:rPr>
          <w:rFonts w:ascii="Times New Roman" w:hAnsi="Times New Roman"/>
          <w:sz w:val="24"/>
          <w:szCs w:val="24"/>
        </w:rPr>
        <w:lastRenderedPageBreak/>
        <w:t xml:space="preserve"> 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9434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При изучении данной темы обучающиеся должны</w:t>
      </w:r>
      <w:r w:rsidRPr="0094348A">
        <w:rPr>
          <w:rFonts w:ascii="Times New Roman" w:hAnsi="Times New Roman"/>
          <w:b/>
          <w:sz w:val="24"/>
          <w:szCs w:val="24"/>
        </w:rPr>
        <w:t xml:space="preserve"> </w:t>
      </w:r>
    </w:p>
    <w:p w:rsidR="00070358" w:rsidRPr="0094348A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94348A">
        <w:rPr>
          <w:rFonts w:ascii="Times New Roman" w:hAnsi="Times New Roman"/>
          <w:b/>
          <w:sz w:val="24"/>
          <w:szCs w:val="24"/>
        </w:rPr>
        <w:t>Знать:</w:t>
      </w:r>
      <w:r w:rsidRPr="0094348A">
        <w:rPr>
          <w:rFonts w:ascii="Times New Roman" w:hAnsi="Times New Roman"/>
          <w:sz w:val="24"/>
          <w:szCs w:val="24"/>
        </w:rPr>
        <w:t xml:space="preserve"> классификацию   альдегидов и кетонов,  строение и изомерию, химические свойства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94348A">
        <w:rPr>
          <w:rFonts w:ascii="Times New Roman" w:hAnsi="Times New Roman"/>
          <w:sz w:val="24"/>
          <w:szCs w:val="24"/>
        </w:rPr>
        <w:t>альдегидов    и   кетонов.</w:t>
      </w:r>
    </w:p>
    <w:p w:rsidR="00070358" w:rsidRPr="0094348A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4348A">
        <w:rPr>
          <w:rFonts w:ascii="Times New Roman" w:hAnsi="Times New Roman"/>
          <w:sz w:val="24"/>
          <w:szCs w:val="24"/>
        </w:rPr>
        <w:t xml:space="preserve">   </w:t>
      </w:r>
      <w:r w:rsidRPr="0094348A">
        <w:rPr>
          <w:rFonts w:ascii="Times New Roman" w:hAnsi="Times New Roman"/>
          <w:b/>
          <w:sz w:val="24"/>
          <w:szCs w:val="24"/>
        </w:rPr>
        <w:t xml:space="preserve">Уметь: </w:t>
      </w:r>
      <w:r w:rsidRPr="0094348A">
        <w:rPr>
          <w:rFonts w:ascii="Times New Roman" w:hAnsi="Times New Roman"/>
          <w:sz w:val="24"/>
          <w:szCs w:val="24"/>
        </w:rPr>
        <w:t xml:space="preserve">писать изомеры и давать им названия, определять тип реакции и писать уравнения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348A">
        <w:rPr>
          <w:rFonts w:ascii="Times New Roman" w:hAnsi="Times New Roman"/>
          <w:sz w:val="24"/>
          <w:szCs w:val="24"/>
        </w:rPr>
        <w:t>реакций, проводить качественные реакции.</w:t>
      </w:r>
    </w:p>
    <w:p w:rsidR="00070358" w:rsidRDefault="00070358" w:rsidP="00070358">
      <w:pPr>
        <w:pStyle w:val="a3"/>
        <w:jc w:val="both"/>
      </w:pPr>
    </w:p>
    <w:p w:rsidR="00070358" w:rsidRDefault="00070358" w:rsidP="002B24A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A0CDF">
        <w:rPr>
          <w:rFonts w:ascii="Times New Roman" w:hAnsi="Times New Roman"/>
          <w:b/>
          <w:sz w:val="24"/>
          <w:szCs w:val="24"/>
        </w:rPr>
        <w:t xml:space="preserve">Тема </w:t>
      </w:r>
      <w:r w:rsidR="002B24A6">
        <w:rPr>
          <w:rFonts w:ascii="Times New Roman" w:hAnsi="Times New Roman"/>
          <w:b/>
          <w:sz w:val="24"/>
          <w:szCs w:val="24"/>
        </w:rPr>
        <w:t>6</w:t>
      </w:r>
      <w:r w:rsidRPr="002A0CDF">
        <w:rPr>
          <w:rFonts w:ascii="Times New Roman" w:hAnsi="Times New Roman"/>
          <w:b/>
          <w:sz w:val="24"/>
          <w:szCs w:val="24"/>
        </w:rPr>
        <w:t>. Карбоновые кислоты</w:t>
      </w:r>
      <w:r w:rsidR="002B24A6">
        <w:rPr>
          <w:rFonts w:ascii="Times New Roman" w:hAnsi="Times New Roman"/>
          <w:b/>
          <w:sz w:val="24"/>
          <w:szCs w:val="24"/>
        </w:rPr>
        <w:t>, сложные эфиры и жиры</w:t>
      </w:r>
      <w:r w:rsidRPr="002A0CDF">
        <w:rPr>
          <w:rFonts w:ascii="Times New Roman" w:hAnsi="Times New Roman"/>
          <w:b/>
          <w:sz w:val="24"/>
          <w:szCs w:val="24"/>
        </w:rPr>
        <w:t xml:space="preserve"> (</w:t>
      </w:r>
      <w:r w:rsidR="002B24A6">
        <w:rPr>
          <w:rFonts w:ascii="Times New Roman" w:hAnsi="Times New Roman"/>
          <w:b/>
          <w:sz w:val="24"/>
          <w:szCs w:val="24"/>
        </w:rPr>
        <w:t>11</w:t>
      </w:r>
      <w:r w:rsidRPr="002A0CDF">
        <w:rPr>
          <w:rFonts w:ascii="Times New Roman" w:hAnsi="Times New Roman"/>
          <w:b/>
          <w:sz w:val="24"/>
          <w:szCs w:val="24"/>
        </w:rPr>
        <w:t xml:space="preserve"> ч</w:t>
      </w:r>
      <w:r w:rsidR="002B24A6">
        <w:rPr>
          <w:rFonts w:ascii="Times New Roman" w:hAnsi="Times New Roman"/>
          <w:b/>
          <w:sz w:val="24"/>
          <w:szCs w:val="24"/>
        </w:rPr>
        <w:t>асов</w:t>
      </w:r>
      <w:r w:rsidRPr="002A0CDF">
        <w:rPr>
          <w:rFonts w:ascii="Times New Roman" w:hAnsi="Times New Roman"/>
          <w:b/>
          <w:sz w:val="24"/>
          <w:szCs w:val="24"/>
        </w:rPr>
        <w:t>)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2A0CDF">
        <w:rPr>
          <w:rFonts w:ascii="Times New Roman" w:hAnsi="Times New Roman"/>
          <w:sz w:val="24"/>
          <w:szCs w:val="24"/>
        </w:rPr>
        <w:t>Карбоновые кислоты. Строение молекул карбоновых кислот и карбоксильной группы.  Классификация и номенклатура карбоновых</w:t>
      </w:r>
      <w:r w:rsidR="007F08D1">
        <w:rPr>
          <w:rFonts w:ascii="Times New Roman" w:hAnsi="Times New Roman"/>
          <w:sz w:val="24"/>
          <w:szCs w:val="24"/>
        </w:rPr>
        <w:t xml:space="preserve"> кислот</w:t>
      </w:r>
      <w:r w:rsidRPr="002A0CDF">
        <w:rPr>
          <w:rFonts w:ascii="Times New Roman" w:hAnsi="Times New Roman"/>
          <w:sz w:val="24"/>
          <w:szCs w:val="24"/>
        </w:rPr>
        <w:t xml:space="preserve">. Физические свойства карбоновых кислот  и их зависимость от строения молекул. Карбоновые  кислоты в природе. Биологическая роль карбоновых кислот.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2A0CDF">
        <w:rPr>
          <w:rFonts w:ascii="Times New Roman" w:hAnsi="Times New Roman"/>
          <w:sz w:val="24"/>
          <w:szCs w:val="24"/>
        </w:rPr>
        <w:t>Общие свойства неорганических  и органических кислот (взаимодействие с металлами, оксидами металлов, основаниями, солями). Влияние углеводородов радикала на силу карбоновой кислоты. Реакция этерификации, условия ее проведения.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sz w:val="24"/>
          <w:szCs w:val="24"/>
        </w:rPr>
        <w:t xml:space="preserve">Химические свойства непредельных  карбоновых кислот, обусловленных  наличием пи-связи в молекуле. Реакции электрофильного замещения с участием бензойной кислоты. 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Способы получения карбоновых кислот.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2A0CDF">
        <w:rPr>
          <w:rFonts w:ascii="Times New Roman" w:hAnsi="Times New Roman"/>
          <w:sz w:val="24"/>
          <w:szCs w:val="24"/>
        </w:rPr>
        <w:t>Сложные эфиры. Строение сложных эфиров. Изомерия  сложных эфиров</w:t>
      </w:r>
      <w:r w:rsidR="001A2CD1">
        <w:rPr>
          <w:rFonts w:ascii="Times New Roman" w:hAnsi="Times New Roman"/>
          <w:sz w:val="24"/>
          <w:szCs w:val="24"/>
        </w:rPr>
        <w:t xml:space="preserve"> </w:t>
      </w:r>
      <w:r w:rsidRPr="002A0CDF">
        <w:rPr>
          <w:rFonts w:ascii="Times New Roman" w:hAnsi="Times New Roman"/>
          <w:sz w:val="24"/>
          <w:szCs w:val="24"/>
        </w:rPr>
        <w:t>(«углеродного скелета»</w:t>
      </w:r>
      <w:r w:rsidR="001A2CD1">
        <w:rPr>
          <w:rFonts w:ascii="Times New Roman" w:hAnsi="Times New Roman"/>
          <w:sz w:val="24"/>
          <w:szCs w:val="24"/>
        </w:rPr>
        <w:t xml:space="preserve"> </w:t>
      </w:r>
      <w:r w:rsidRPr="002A0CDF">
        <w:rPr>
          <w:rFonts w:ascii="Times New Roman" w:hAnsi="Times New Roman"/>
          <w:sz w:val="24"/>
          <w:szCs w:val="24"/>
        </w:rPr>
        <w:t>и межклассовая). Номенклатура сложных эфиров. Обратимость реакции этерификации, гидролиз сложных эфиров</w:t>
      </w:r>
      <w:r>
        <w:rPr>
          <w:rFonts w:ascii="Times New Roman" w:hAnsi="Times New Roman"/>
          <w:sz w:val="24"/>
          <w:szCs w:val="24"/>
        </w:rPr>
        <w:t>,</w:t>
      </w:r>
      <w:r w:rsidRPr="002A0CDF">
        <w:rPr>
          <w:rFonts w:ascii="Times New Roman" w:hAnsi="Times New Roman"/>
          <w:sz w:val="24"/>
          <w:szCs w:val="24"/>
        </w:rPr>
        <w:t xml:space="preserve"> равновесие реакции этерификации</w:t>
      </w:r>
      <w:r w:rsidR="001A2CD1">
        <w:rPr>
          <w:rFonts w:ascii="Times New Roman" w:hAnsi="Times New Roman"/>
          <w:sz w:val="24"/>
          <w:szCs w:val="24"/>
        </w:rPr>
        <w:t xml:space="preserve"> </w:t>
      </w:r>
      <w:r w:rsidRPr="002A0CDF">
        <w:rPr>
          <w:rFonts w:ascii="Times New Roman" w:hAnsi="Times New Roman"/>
          <w:sz w:val="24"/>
          <w:szCs w:val="24"/>
        </w:rPr>
        <w:t xml:space="preserve">- гидролиза; факторы, влияющие на него. Решение расчетных задач на определение  выхода продукта реакции (%) от теоретически возможного, установление формулы и строения вещества по продуктам его сгорания </w:t>
      </w:r>
      <w:r w:rsidR="008B42A0">
        <w:rPr>
          <w:rFonts w:ascii="Times New Roman" w:hAnsi="Times New Roman"/>
          <w:sz w:val="24"/>
          <w:szCs w:val="24"/>
        </w:rPr>
        <w:t>(</w:t>
      </w:r>
      <w:r w:rsidRPr="002A0CDF">
        <w:rPr>
          <w:rFonts w:ascii="Times New Roman" w:hAnsi="Times New Roman"/>
          <w:sz w:val="24"/>
          <w:szCs w:val="24"/>
        </w:rPr>
        <w:t>или гидролиза</w:t>
      </w:r>
      <w:r w:rsidR="008B42A0">
        <w:rPr>
          <w:rFonts w:ascii="Times New Roman" w:hAnsi="Times New Roman"/>
          <w:sz w:val="24"/>
          <w:szCs w:val="24"/>
        </w:rPr>
        <w:t>)</w:t>
      </w:r>
      <w:r w:rsidRPr="002A0CDF">
        <w:rPr>
          <w:rFonts w:ascii="Times New Roman" w:hAnsi="Times New Roman"/>
          <w:sz w:val="24"/>
          <w:szCs w:val="24"/>
        </w:rPr>
        <w:t xml:space="preserve">.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2A0CDF">
        <w:rPr>
          <w:rFonts w:ascii="Times New Roman" w:hAnsi="Times New Roman"/>
          <w:sz w:val="24"/>
          <w:szCs w:val="24"/>
        </w:rPr>
        <w:t>Жиры. Жиры</w:t>
      </w:r>
      <w:r w:rsidR="009966AD">
        <w:rPr>
          <w:rFonts w:ascii="Times New Roman" w:hAnsi="Times New Roman"/>
          <w:sz w:val="24"/>
          <w:szCs w:val="24"/>
        </w:rPr>
        <w:t xml:space="preserve"> </w:t>
      </w:r>
      <w:r w:rsidRPr="002A0CDF">
        <w:rPr>
          <w:rFonts w:ascii="Times New Roman" w:hAnsi="Times New Roman"/>
          <w:sz w:val="24"/>
          <w:szCs w:val="24"/>
        </w:rPr>
        <w:t xml:space="preserve">- сложные  эфиры глицерина и карбоновых кислот. Состав и строение жиров. Номенклатура и классификация жиров. Масла. Жиры в природе.  Биологические функции жиров. Свойства жиров. Омыление жиров, получение мыла. Объяснение моющих свойств мыла.  Гидрирование жидких жиров. Маргарин. Понятие о СМС. Объяснение моющих свойств мыла и СМС (в сравнении). 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sz w:val="24"/>
          <w:szCs w:val="24"/>
        </w:rPr>
        <w:t xml:space="preserve"> </w:t>
      </w:r>
      <w:r w:rsidRPr="002A0CDF">
        <w:rPr>
          <w:rFonts w:ascii="Times New Roman" w:hAnsi="Times New Roman"/>
          <w:b/>
          <w:sz w:val="24"/>
          <w:szCs w:val="24"/>
        </w:rPr>
        <w:t xml:space="preserve">Демонстрации. </w:t>
      </w:r>
      <w:r w:rsidRPr="00B9270B">
        <w:rPr>
          <w:rFonts w:ascii="Times New Roman" w:hAnsi="Times New Roman"/>
          <w:sz w:val="24"/>
          <w:szCs w:val="24"/>
        </w:rPr>
        <w:t>Д. № 1</w:t>
      </w:r>
      <w:r>
        <w:rPr>
          <w:rFonts w:ascii="Times New Roman" w:hAnsi="Times New Roman"/>
          <w:sz w:val="24"/>
          <w:szCs w:val="24"/>
        </w:rPr>
        <w:t>6</w:t>
      </w:r>
      <w:r w:rsidRPr="00B9270B">
        <w:rPr>
          <w:rFonts w:ascii="Times New Roman" w:hAnsi="Times New Roman"/>
          <w:sz w:val="24"/>
          <w:szCs w:val="24"/>
        </w:rPr>
        <w:t>.</w:t>
      </w:r>
      <w:r w:rsidRPr="002A0CDF">
        <w:rPr>
          <w:rFonts w:ascii="Times New Roman" w:hAnsi="Times New Roman"/>
          <w:sz w:val="24"/>
          <w:szCs w:val="24"/>
        </w:rPr>
        <w:t xml:space="preserve"> Знакомство с физическими свойствами некоторых карбоновых кислот: муравьиной, уксусной, пропионовой, масляной, щавелевой, лимонной,  олеиновой, сте</w:t>
      </w:r>
      <w:r>
        <w:rPr>
          <w:rFonts w:ascii="Times New Roman" w:hAnsi="Times New Roman"/>
          <w:sz w:val="24"/>
          <w:szCs w:val="24"/>
        </w:rPr>
        <w:t>а</w:t>
      </w:r>
      <w:r w:rsidRPr="002A0CDF">
        <w:rPr>
          <w:rFonts w:ascii="Times New Roman" w:hAnsi="Times New Roman"/>
          <w:sz w:val="24"/>
          <w:szCs w:val="24"/>
        </w:rPr>
        <w:t xml:space="preserve">риновой, бензойной. Отношение различных карбоновых кислот к воде.  Сравнение кислотности среды водных растворов  муравьиной и уксусной кислот одинаковой молярности.  </w:t>
      </w:r>
    </w:p>
    <w:p w:rsidR="003D6FEA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Д. №17</w:t>
      </w:r>
      <w:r w:rsidR="00627A3B">
        <w:rPr>
          <w:rFonts w:ascii="Times New Roman" w:hAnsi="Times New Roman"/>
          <w:sz w:val="24"/>
          <w:szCs w:val="24"/>
        </w:rPr>
        <w:t>.</w:t>
      </w:r>
      <w:r w:rsidRPr="002A0CDF">
        <w:rPr>
          <w:rFonts w:ascii="Times New Roman" w:hAnsi="Times New Roman"/>
          <w:sz w:val="24"/>
          <w:szCs w:val="24"/>
        </w:rPr>
        <w:t xml:space="preserve"> Получение приятно пахнущего сложного эфира. </w:t>
      </w:r>
    </w:p>
    <w:p w:rsidR="003D6FEA" w:rsidRDefault="003D6FEA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Д. №18. </w:t>
      </w:r>
      <w:r w:rsidR="00070358" w:rsidRPr="002A0CDF">
        <w:rPr>
          <w:rFonts w:ascii="Times New Roman" w:hAnsi="Times New Roman"/>
          <w:sz w:val="24"/>
          <w:szCs w:val="24"/>
        </w:rPr>
        <w:t xml:space="preserve">Отношение к  раствору перманганата калия предельной и непредельной карбоновых кислот.  </w:t>
      </w:r>
    </w:p>
    <w:p w:rsidR="00070358" w:rsidRDefault="003D6FEA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Д. № 19. </w:t>
      </w:r>
      <w:r w:rsidR="00070358" w:rsidRPr="002A0CDF">
        <w:rPr>
          <w:rFonts w:ascii="Times New Roman" w:hAnsi="Times New Roman"/>
          <w:sz w:val="24"/>
          <w:szCs w:val="24"/>
        </w:rPr>
        <w:t xml:space="preserve">Отношение сливочного, подсолнечного и машинного масла к водным растворам перманганата калия.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sz w:val="24"/>
          <w:szCs w:val="24"/>
        </w:rPr>
        <w:t xml:space="preserve"> </w:t>
      </w:r>
    </w:p>
    <w:p w:rsidR="005E4E17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b/>
          <w:sz w:val="24"/>
          <w:szCs w:val="24"/>
        </w:rPr>
        <w:t>Лабораторные опыты.</w:t>
      </w:r>
      <w:r w:rsidRPr="002A0CDF">
        <w:rPr>
          <w:rFonts w:ascii="Times New Roman" w:hAnsi="Times New Roman"/>
          <w:sz w:val="24"/>
          <w:szCs w:val="24"/>
        </w:rPr>
        <w:t xml:space="preserve">  </w:t>
      </w:r>
      <w:r w:rsidRPr="005C1E65">
        <w:rPr>
          <w:rFonts w:ascii="Times New Roman" w:hAnsi="Times New Roman"/>
          <w:b/>
          <w:sz w:val="24"/>
          <w:szCs w:val="24"/>
        </w:rPr>
        <w:t xml:space="preserve">№ </w:t>
      </w:r>
      <w:r w:rsidR="005E4E17" w:rsidRPr="005C1E65">
        <w:rPr>
          <w:rFonts w:ascii="Times New Roman" w:hAnsi="Times New Roman"/>
          <w:b/>
          <w:sz w:val="24"/>
          <w:szCs w:val="24"/>
        </w:rPr>
        <w:t>10</w:t>
      </w:r>
      <w:r w:rsidRPr="005C1E65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0CDF">
        <w:rPr>
          <w:rFonts w:ascii="Times New Roman" w:hAnsi="Times New Roman"/>
          <w:sz w:val="24"/>
          <w:szCs w:val="24"/>
        </w:rPr>
        <w:t>Сравнение силы уксусной и соляной кислот в реакциях с цинком. Сравнение растворимости в воде карбоновых кислот и их солей.</w:t>
      </w:r>
    </w:p>
    <w:p w:rsidR="00070358" w:rsidRDefault="005E4E17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53F9">
        <w:rPr>
          <w:rFonts w:ascii="Times New Roman" w:hAnsi="Times New Roman"/>
          <w:b/>
          <w:sz w:val="24"/>
          <w:szCs w:val="24"/>
        </w:rPr>
        <w:t>№ 11.</w:t>
      </w:r>
      <w:r>
        <w:rPr>
          <w:rFonts w:ascii="Times New Roman" w:hAnsi="Times New Roman"/>
          <w:sz w:val="24"/>
          <w:szCs w:val="24"/>
        </w:rPr>
        <w:t xml:space="preserve"> </w:t>
      </w:r>
      <w:r w:rsidR="00070358" w:rsidRPr="002A0CDF">
        <w:rPr>
          <w:rFonts w:ascii="Times New Roman" w:hAnsi="Times New Roman"/>
          <w:sz w:val="24"/>
          <w:szCs w:val="24"/>
        </w:rPr>
        <w:t xml:space="preserve"> Взаимодействие карбоновых кислот с металлами, основными оксидами, основаниями,  амфотерными гидроксидами и солями. </w:t>
      </w:r>
    </w:p>
    <w:p w:rsidR="002E0E06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53F9">
        <w:rPr>
          <w:rFonts w:ascii="Times New Roman" w:hAnsi="Times New Roman"/>
          <w:b/>
          <w:sz w:val="24"/>
          <w:szCs w:val="24"/>
        </w:rPr>
        <w:t>№ 1</w:t>
      </w:r>
      <w:r w:rsidR="005E4E17" w:rsidRPr="00AC53F9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Pr="002A0CDF">
        <w:rPr>
          <w:rFonts w:ascii="Times New Roman" w:hAnsi="Times New Roman"/>
          <w:sz w:val="24"/>
          <w:szCs w:val="24"/>
        </w:rPr>
        <w:t xml:space="preserve"> Растворимость жиров в воде и органических  растворителях.</w:t>
      </w:r>
    </w:p>
    <w:p w:rsidR="00070358" w:rsidRDefault="002E0E06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53F9">
        <w:rPr>
          <w:rFonts w:ascii="Times New Roman" w:hAnsi="Times New Roman"/>
          <w:b/>
          <w:sz w:val="24"/>
          <w:szCs w:val="24"/>
        </w:rPr>
        <w:t>№ 13.</w:t>
      </w:r>
      <w:r w:rsidR="00070358" w:rsidRPr="002A0CDF">
        <w:rPr>
          <w:rFonts w:ascii="Times New Roman" w:hAnsi="Times New Roman"/>
          <w:sz w:val="24"/>
          <w:szCs w:val="24"/>
        </w:rPr>
        <w:t xml:space="preserve"> Сравнение свойств мыла и синтетических моющих веществ. </w:t>
      </w:r>
    </w:p>
    <w:p w:rsidR="00D66974" w:rsidRPr="002A0CDF" w:rsidRDefault="00D66974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b/>
          <w:sz w:val="24"/>
          <w:szCs w:val="24"/>
        </w:rPr>
        <w:t xml:space="preserve">Практическая работа № </w:t>
      </w:r>
      <w:r w:rsidRPr="002A0CDF">
        <w:rPr>
          <w:rFonts w:ascii="Times New Roman" w:hAnsi="Times New Roman"/>
          <w:sz w:val="24"/>
          <w:szCs w:val="24"/>
        </w:rPr>
        <w:t xml:space="preserve"> </w:t>
      </w:r>
      <w:r w:rsidRPr="00641A25">
        <w:rPr>
          <w:rFonts w:ascii="Times New Roman" w:hAnsi="Times New Roman"/>
          <w:b/>
          <w:sz w:val="24"/>
          <w:szCs w:val="24"/>
        </w:rPr>
        <w:t>5</w:t>
      </w:r>
      <w:r w:rsidRPr="002A0CD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«</w:t>
      </w:r>
      <w:r w:rsidRPr="002A0CDF">
        <w:rPr>
          <w:rFonts w:ascii="Times New Roman" w:hAnsi="Times New Roman"/>
          <w:sz w:val="24"/>
          <w:szCs w:val="24"/>
        </w:rPr>
        <w:t>Карбоновые кислоты</w:t>
      </w:r>
      <w:r w:rsidR="00097456">
        <w:rPr>
          <w:rFonts w:ascii="Times New Roman" w:hAnsi="Times New Roman"/>
          <w:sz w:val="24"/>
          <w:szCs w:val="24"/>
        </w:rPr>
        <w:t>, сложные эфиры и жиры</w:t>
      </w:r>
      <w:r>
        <w:rPr>
          <w:rFonts w:ascii="Times New Roman" w:hAnsi="Times New Roman"/>
          <w:sz w:val="24"/>
          <w:szCs w:val="24"/>
        </w:rPr>
        <w:t>».</w:t>
      </w:r>
      <w:r w:rsidRPr="002A0CDF">
        <w:rPr>
          <w:rFonts w:ascii="Times New Roman" w:hAnsi="Times New Roman"/>
          <w:sz w:val="24"/>
          <w:szCs w:val="24"/>
        </w:rPr>
        <w:t xml:space="preserve">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b/>
          <w:sz w:val="24"/>
          <w:szCs w:val="24"/>
        </w:rPr>
        <w:t xml:space="preserve">Расчетные задачи. </w:t>
      </w:r>
      <w:r w:rsidRPr="002A0CDF">
        <w:rPr>
          <w:rFonts w:ascii="Times New Roman" w:hAnsi="Times New Roman"/>
          <w:sz w:val="24"/>
          <w:szCs w:val="24"/>
        </w:rPr>
        <w:t xml:space="preserve"> Генетическая связь, комбинированные задачи.                                                                                 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13C2B" w:rsidRDefault="00D13C2B" w:rsidP="0007035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070358" w:rsidRDefault="00070358" w:rsidP="0007035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 изучении данной темы обучающиеся должны</w:t>
      </w:r>
      <w:r w:rsidRPr="0094348A">
        <w:rPr>
          <w:rFonts w:ascii="Times New Roman" w:hAnsi="Times New Roman"/>
          <w:b/>
          <w:sz w:val="24"/>
          <w:szCs w:val="24"/>
        </w:rPr>
        <w:t xml:space="preserve"> 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b/>
          <w:sz w:val="24"/>
          <w:szCs w:val="24"/>
        </w:rPr>
        <w:t>Знать:</w:t>
      </w:r>
      <w:r w:rsidRPr="002A0CDF">
        <w:rPr>
          <w:rFonts w:ascii="Times New Roman" w:hAnsi="Times New Roman"/>
          <w:sz w:val="24"/>
          <w:szCs w:val="24"/>
        </w:rPr>
        <w:t xml:space="preserve"> классификацию  кислот,  эфиров,  жиров,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0CDF">
        <w:rPr>
          <w:rFonts w:ascii="Times New Roman" w:hAnsi="Times New Roman"/>
          <w:sz w:val="24"/>
          <w:szCs w:val="24"/>
        </w:rPr>
        <w:t xml:space="preserve">строение и номенклатуру, особенности строения, химические свойства, получение.  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b/>
          <w:sz w:val="24"/>
          <w:szCs w:val="24"/>
        </w:rPr>
        <w:t>Уметь:</w:t>
      </w:r>
      <w:r w:rsidRPr="002A0CDF">
        <w:rPr>
          <w:rFonts w:ascii="Times New Roman" w:hAnsi="Times New Roman"/>
          <w:sz w:val="24"/>
          <w:szCs w:val="24"/>
        </w:rPr>
        <w:t xml:space="preserve">  давать названия, писать структурные формулы, проводить качественные реакции, решать задачи на вычисление массовой доли практического выхода продукта.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Pr="002A0CDF">
        <w:rPr>
          <w:rFonts w:ascii="Times New Roman" w:hAnsi="Times New Roman"/>
          <w:b/>
          <w:sz w:val="24"/>
          <w:szCs w:val="24"/>
        </w:rPr>
        <w:t xml:space="preserve">Тема </w:t>
      </w:r>
      <w:r w:rsidR="001E263E">
        <w:rPr>
          <w:rFonts w:ascii="Times New Roman" w:hAnsi="Times New Roman"/>
          <w:b/>
          <w:sz w:val="24"/>
          <w:szCs w:val="24"/>
        </w:rPr>
        <w:t>7</w:t>
      </w:r>
      <w:r w:rsidRPr="002A0CDF">
        <w:rPr>
          <w:rFonts w:ascii="Times New Roman" w:hAnsi="Times New Roman"/>
          <w:b/>
          <w:sz w:val="24"/>
          <w:szCs w:val="24"/>
        </w:rPr>
        <w:t>. Углеводы (</w:t>
      </w:r>
      <w:r w:rsidR="005C406D">
        <w:rPr>
          <w:rFonts w:ascii="Times New Roman" w:hAnsi="Times New Roman"/>
          <w:b/>
          <w:sz w:val="24"/>
          <w:szCs w:val="24"/>
        </w:rPr>
        <w:t>7</w:t>
      </w:r>
      <w:r w:rsidRPr="002A0CDF">
        <w:rPr>
          <w:rFonts w:ascii="Times New Roman" w:hAnsi="Times New Roman"/>
          <w:b/>
          <w:sz w:val="24"/>
          <w:szCs w:val="24"/>
        </w:rPr>
        <w:t xml:space="preserve"> ч)</w:t>
      </w:r>
      <w:r w:rsidRPr="002A0CDF">
        <w:rPr>
          <w:rFonts w:ascii="Times New Roman" w:hAnsi="Times New Roman"/>
          <w:sz w:val="24"/>
          <w:szCs w:val="24"/>
        </w:rPr>
        <w:t xml:space="preserve">       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Углеводы, их классификация и значение. М</w:t>
      </w:r>
      <w:r w:rsidRPr="002A0CDF">
        <w:rPr>
          <w:rFonts w:ascii="Times New Roman" w:hAnsi="Times New Roman"/>
          <w:sz w:val="24"/>
          <w:szCs w:val="24"/>
        </w:rPr>
        <w:t xml:space="preserve">оно- , ди- и полисахариды. Представители каждой группы. Биологическая роль углеводов. Их значение в жизни человека и общества. 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92DFE">
        <w:rPr>
          <w:rFonts w:ascii="Times New Roman" w:hAnsi="Times New Roman"/>
          <w:sz w:val="24"/>
          <w:szCs w:val="24"/>
        </w:rPr>
        <w:t xml:space="preserve">   Моносахариды</w:t>
      </w:r>
      <w:r w:rsidRPr="002A0CDF">
        <w:rPr>
          <w:rFonts w:ascii="Times New Roman" w:hAnsi="Times New Roman"/>
          <w:i/>
          <w:sz w:val="24"/>
          <w:szCs w:val="24"/>
        </w:rPr>
        <w:t>.</w:t>
      </w:r>
      <w:r w:rsidRPr="002A0CDF">
        <w:rPr>
          <w:rFonts w:ascii="Times New Roman" w:hAnsi="Times New Roman"/>
          <w:sz w:val="24"/>
          <w:szCs w:val="24"/>
        </w:rPr>
        <w:t xml:space="preserve"> Глюкоза, ее физические свойства. Строение молекул. Равновесия в растворе глюкозы</w:t>
      </w:r>
      <w:r>
        <w:rPr>
          <w:rFonts w:ascii="Times New Roman" w:hAnsi="Times New Roman"/>
          <w:sz w:val="24"/>
          <w:szCs w:val="24"/>
        </w:rPr>
        <w:t>,</w:t>
      </w:r>
      <w:r w:rsidRPr="002A0CDF">
        <w:rPr>
          <w:rFonts w:ascii="Times New Roman" w:hAnsi="Times New Roman"/>
          <w:sz w:val="24"/>
          <w:szCs w:val="24"/>
        </w:rPr>
        <w:t xml:space="preserve"> зависимость химических свойств глюкозы от строения  молекулы. Взаимодействие с гидроксидом меди (2) при комнатной температуре и нагревании,  этерификация, реакция «серебряного зеркала», гидрирование.  Реакция брожения глюкозы: спиртового, молочнокислого.  Глюкоза в природе. Биологическая роль глюкозы. Применение глюкозы на основе ее свойств. Фруктоза как изомер глюкозы.   Сравнение строение молекул и химических свойств  глюкозы и фруктозы.  Фруктоза в природе и ее биологическая роль. </w:t>
      </w:r>
    </w:p>
    <w:p w:rsidR="00070358" w:rsidRPr="004F29B1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</w:t>
      </w:r>
      <w:r w:rsidRPr="004F29B1">
        <w:rPr>
          <w:rFonts w:ascii="Times New Roman" w:hAnsi="Times New Roman"/>
          <w:sz w:val="24"/>
          <w:szCs w:val="24"/>
        </w:rPr>
        <w:t>Дисахариды. Строение дисахаридов. Восстанавливающие  и невосстанавливающие  дисахариды. Сахароза, лактоза, мальтоза, их строение и биологическая роль. Гидролиз дисахаридов. Промышленное получение  сахарозы из природного  сырья.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F29B1">
        <w:rPr>
          <w:rFonts w:ascii="Times New Roman" w:hAnsi="Times New Roman"/>
          <w:sz w:val="24"/>
          <w:szCs w:val="24"/>
        </w:rPr>
        <w:t xml:space="preserve">  Полисахариды</w:t>
      </w:r>
      <w:r w:rsidRPr="002A0CDF">
        <w:rPr>
          <w:rFonts w:ascii="Times New Roman" w:hAnsi="Times New Roman"/>
          <w:i/>
          <w:sz w:val="24"/>
          <w:szCs w:val="24"/>
        </w:rPr>
        <w:t>.</w:t>
      </w:r>
      <w:r w:rsidRPr="002A0CDF">
        <w:rPr>
          <w:rFonts w:ascii="Times New Roman" w:hAnsi="Times New Roman"/>
          <w:sz w:val="24"/>
          <w:szCs w:val="24"/>
        </w:rPr>
        <w:t xml:space="preserve"> Крахмал и целлюлоза (сравнительная характеристика: строение,  свойства, биологическая роль). Физические свойства полисахаридов.  Химические свойства полисахаридов.  Гидролиз полисахаридов. Качественная реакция на  крахмал. Полисахариды в природе, их биологическая роль. Применение полисахаридов. Понятия об искусственных волокнах. Взаимодействие целлюлозы с неорганическими  карбоновыми кислотами образование сложных  эфиров.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b/>
          <w:sz w:val="24"/>
          <w:szCs w:val="24"/>
        </w:rPr>
        <w:t>Демонстрации.</w:t>
      </w:r>
      <w:r w:rsidRPr="002A0C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Д. № </w:t>
      </w:r>
      <w:r w:rsidR="005C406D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A0CDF">
        <w:rPr>
          <w:rFonts w:ascii="Times New Roman" w:hAnsi="Times New Roman"/>
          <w:sz w:val="24"/>
          <w:szCs w:val="24"/>
        </w:rPr>
        <w:t xml:space="preserve">Образцы углеводов и изделий из них.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Д. № </w:t>
      </w:r>
      <w:r w:rsidR="005C406D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1. </w:t>
      </w:r>
      <w:r w:rsidRPr="002A0CDF">
        <w:rPr>
          <w:rFonts w:ascii="Times New Roman" w:hAnsi="Times New Roman"/>
          <w:sz w:val="24"/>
          <w:szCs w:val="24"/>
        </w:rPr>
        <w:t xml:space="preserve">Реакция «серебряного зеркала» для глюкозы.  Отношение растворов сахарозы и мальтозы (лактозы) к гидроксиду меди (2) при нагревании.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Д.№ 2</w:t>
      </w:r>
      <w:r w:rsidR="005C406D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Pr="002A0CDF">
        <w:rPr>
          <w:rFonts w:ascii="Times New Roman" w:hAnsi="Times New Roman"/>
          <w:sz w:val="24"/>
          <w:szCs w:val="24"/>
        </w:rPr>
        <w:t xml:space="preserve"> Ознакомление с физическими  свойствами целлюлозы и крахмала. Набухание  целлюлозы и крахмала в воде. </w:t>
      </w:r>
    </w:p>
    <w:p w:rsidR="00B76F89" w:rsidRPr="002A0CDF" w:rsidRDefault="00B76F89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70358" w:rsidRDefault="00070358" w:rsidP="0007035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2A0CDF">
        <w:rPr>
          <w:rFonts w:ascii="Times New Roman" w:hAnsi="Times New Roman"/>
          <w:sz w:val="24"/>
          <w:szCs w:val="24"/>
        </w:rPr>
        <w:t xml:space="preserve">  </w:t>
      </w:r>
      <w:r w:rsidRPr="002A0CDF">
        <w:rPr>
          <w:rFonts w:ascii="Times New Roman" w:hAnsi="Times New Roman"/>
          <w:b/>
          <w:sz w:val="24"/>
          <w:szCs w:val="24"/>
        </w:rPr>
        <w:t xml:space="preserve">Лабораторные опыты.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13C2B">
        <w:rPr>
          <w:rFonts w:ascii="Times New Roman" w:hAnsi="Times New Roman"/>
          <w:b/>
          <w:sz w:val="24"/>
          <w:szCs w:val="24"/>
        </w:rPr>
        <w:t>№ 1</w:t>
      </w:r>
      <w:r w:rsidR="005C406D" w:rsidRPr="00D13C2B">
        <w:rPr>
          <w:rFonts w:ascii="Times New Roman" w:hAnsi="Times New Roman"/>
          <w:b/>
          <w:sz w:val="24"/>
          <w:szCs w:val="24"/>
        </w:rPr>
        <w:t>4</w:t>
      </w:r>
      <w:r w:rsidRPr="00D13C2B">
        <w:rPr>
          <w:rFonts w:ascii="Times New Roman" w:hAnsi="Times New Roman"/>
          <w:b/>
          <w:sz w:val="24"/>
          <w:szCs w:val="24"/>
        </w:rPr>
        <w:t>.</w:t>
      </w:r>
      <w:r w:rsidRPr="002A0CDF">
        <w:rPr>
          <w:rFonts w:ascii="Times New Roman" w:hAnsi="Times New Roman"/>
          <w:sz w:val="24"/>
          <w:szCs w:val="24"/>
        </w:rPr>
        <w:t xml:space="preserve"> Ознакомление с физическими свойствами глюкозы.  Взаимодействие глюкозы с гидроксидом меди (2) при обычных условиях и при нагревании.    Взаимодействие глюкозы   и сахарозы с аммиачным раствором оксида серебра.  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13C2B">
        <w:rPr>
          <w:rFonts w:ascii="Times New Roman" w:hAnsi="Times New Roman"/>
          <w:b/>
          <w:sz w:val="24"/>
          <w:szCs w:val="24"/>
        </w:rPr>
        <w:t>№ 1</w:t>
      </w:r>
      <w:r w:rsidR="005C406D" w:rsidRPr="00D13C2B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A0CDF">
        <w:rPr>
          <w:rFonts w:ascii="Times New Roman" w:hAnsi="Times New Roman"/>
          <w:sz w:val="24"/>
          <w:szCs w:val="24"/>
        </w:rPr>
        <w:t xml:space="preserve"> Качественная реакция на  крахмал. Знакомство с коллекцией волокон.   </w:t>
      </w:r>
    </w:p>
    <w:p w:rsidR="00D66974" w:rsidRDefault="00D66974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5611E" w:rsidRDefault="0025611E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5611E">
        <w:rPr>
          <w:rFonts w:ascii="Times New Roman" w:hAnsi="Times New Roman"/>
          <w:b/>
          <w:sz w:val="24"/>
          <w:szCs w:val="24"/>
        </w:rPr>
        <w:t>Экспериментальные задачи.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5611E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Распознавание растворов глюкозы и глицерина.</w:t>
      </w:r>
    </w:p>
    <w:p w:rsidR="0025611E" w:rsidRPr="0025611E" w:rsidRDefault="0025611E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2. Определение крахмала в меде, хлебе,</w:t>
      </w:r>
      <w:r w:rsidR="0014614D"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>аргарине.</w:t>
      </w:r>
    </w:p>
    <w:p w:rsidR="00C713EF" w:rsidRDefault="00C713EF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sz w:val="24"/>
          <w:szCs w:val="24"/>
        </w:rPr>
        <w:t xml:space="preserve"> </w:t>
      </w:r>
      <w:r w:rsidRPr="002A0CDF">
        <w:rPr>
          <w:rFonts w:ascii="Times New Roman" w:hAnsi="Times New Roman"/>
          <w:b/>
          <w:sz w:val="24"/>
          <w:szCs w:val="24"/>
        </w:rPr>
        <w:t>Практическая работа № 6.</w:t>
      </w:r>
      <w:r w:rsidRPr="002A0CDF">
        <w:rPr>
          <w:rFonts w:ascii="Times New Roman" w:hAnsi="Times New Roman"/>
          <w:sz w:val="24"/>
          <w:szCs w:val="24"/>
        </w:rPr>
        <w:t xml:space="preserve"> По теме «</w:t>
      </w:r>
      <w:r>
        <w:rPr>
          <w:rFonts w:ascii="Times New Roman" w:hAnsi="Times New Roman"/>
          <w:sz w:val="24"/>
          <w:szCs w:val="24"/>
        </w:rPr>
        <w:t>У</w:t>
      </w:r>
      <w:r w:rsidRPr="002A0CDF">
        <w:rPr>
          <w:rFonts w:ascii="Times New Roman" w:hAnsi="Times New Roman"/>
          <w:sz w:val="24"/>
          <w:szCs w:val="24"/>
        </w:rPr>
        <w:t>глеводы».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070358" w:rsidRDefault="00070358" w:rsidP="0007035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 изучении данной темы обучающиеся должны</w:t>
      </w:r>
      <w:r w:rsidRPr="0094348A">
        <w:rPr>
          <w:rFonts w:ascii="Times New Roman" w:hAnsi="Times New Roman"/>
          <w:b/>
          <w:sz w:val="24"/>
          <w:szCs w:val="24"/>
        </w:rPr>
        <w:t xml:space="preserve"> </w:t>
      </w:r>
    </w:p>
    <w:p w:rsidR="00070358" w:rsidRPr="002A0CDF" w:rsidRDefault="00070358" w:rsidP="0014614D">
      <w:pPr>
        <w:pStyle w:val="a3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b/>
          <w:sz w:val="24"/>
          <w:szCs w:val="24"/>
        </w:rPr>
        <w:t>Знать:</w:t>
      </w:r>
      <w:r w:rsidRPr="002A0CDF">
        <w:rPr>
          <w:rFonts w:ascii="Times New Roman" w:hAnsi="Times New Roman"/>
          <w:sz w:val="24"/>
          <w:szCs w:val="24"/>
        </w:rPr>
        <w:t xml:space="preserve">    классификацию   углеводов,  строение и номенклатуру,  химические свойства, значение</w:t>
      </w:r>
      <w:r w:rsidR="0014614D">
        <w:rPr>
          <w:rFonts w:ascii="Times New Roman" w:hAnsi="Times New Roman"/>
          <w:sz w:val="24"/>
          <w:szCs w:val="24"/>
        </w:rPr>
        <w:t xml:space="preserve"> </w:t>
      </w:r>
      <w:r w:rsidRPr="002A0CDF">
        <w:rPr>
          <w:rFonts w:ascii="Times New Roman" w:hAnsi="Times New Roman"/>
          <w:sz w:val="24"/>
          <w:szCs w:val="24"/>
        </w:rPr>
        <w:t>и</w:t>
      </w:r>
      <w:r w:rsidR="0014614D">
        <w:rPr>
          <w:rFonts w:ascii="Times New Roman" w:hAnsi="Times New Roman"/>
          <w:sz w:val="24"/>
          <w:szCs w:val="24"/>
        </w:rPr>
        <w:t xml:space="preserve"> </w:t>
      </w:r>
      <w:r w:rsidRPr="002A0CDF">
        <w:rPr>
          <w:rFonts w:ascii="Times New Roman" w:hAnsi="Times New Roman"/>
          <w:sz w:val="24"/>
          <w:szCs w:val="24"/>
        </w:rPr>
        <w:t xml:space="preserve">применение.                                                                                                                                                                                             </w:t>
      </w:r>
      <w:r w:rsidRPr="002A0CDF">
        <w:rPr>
          <w:rFonts w:ascii="Times New Roman" w:hAnsi="Times New Roman"/>
          <w:b/>
          <w:sz w:val="24"/>
          <w:szCs w:val="24"/>
        </w:rPr>
        <w:t xml:space="preserve">Уметь: </w:t>
      </w:r>
      <w:r w:rsidRPr="002A0CDF">
        <w:rPr>
          <w:rFonts w:ascii="Times New Roman" w:hAnsi="Times New Roman"/>
          <w:sz w:val="24"/>
          <w:szCs w:val="24"/>
        </w:rPr>
        <w:t xml:space="preserve"> определять углеводы, проводить качественные реакции,  давать названия, писать уравнения реакций.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713E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B76F89" w:rsidRDefault="00B76F89" w:rsidP="00C713E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70358" w:rsidRPr="002A0CDF" w:rsidRDefault="00070358" w:rsidP="00C713E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A0CDF">
        <w:rPr>
          <w:rFonts w:ascii="Times New Roman" w:hAnsi="Times New Roman"/>
          <w:b/>
          <w:sz w:val="24"/>
          <w:szCs w:val="24"/>
        </w:rPr>
        <w:lastRenderedPageBreak/>
        <w:t xml:space="preserve">Тема </w:t>
      </w:r>
      <w:r w:rsidR="001E263E">
        <w:rPr>
          <w:rFonts w:ascii="Times New Roman" w:hAnsi="Times New Roman"/>
          <w:b/>
          <w:sz w:val="24"/>
          <w:szCs w:val="24"/>
        </w:rPr>
        <w:t>8</w:t>
      </w:r>
      <w:r w:rsidRPr="002A0CDF">
        <w:rPr>
          <w:rFonts w:ascii="Times New Roman" w:hAnsi="Times New Roman"/>
          <w:b/>
          <w:sz w:val="24"/>
          <w:szCs w:val="24"/>
        </w:rPr>
        <w:t xml:space="preserve">. </w:t>
      </w:r>
      <w:r w:rsidR="00EB6EFF">
        <w:rPr>
          <w:rFonts w:ascii="Times New Roman" w:hAnsi="Times New Roman"/>
          <w:b/>
          <w:sz w:val="24"/>
          <w:szCs w:val="24"/>
        </w:rPr>
        <w:t xml:space="preserve">Азотсодержащие органические </w:t>
      </w:r>
      <w:r w:rsidR="00B76F89">
        <w:rPr>
          <w:rFonts w:ascii="Times New Roman" w:hAnsi="Times New Roman"/>
          <w:b/>
          <w:sz w:val="24"/>
          <w:szCs w:val="24"/>
        </w:rPr>
        <w:t>соединения</w:t>
      </w:r>
      <w:r w:rsidRPr="002A0CDF">
        <w:rPr>
          <w:rFonts w:ascii="Times New Roman" w:hAnsi="Times New Roman"/>
          <w:b/>
          <w:sz w:val="24"/>
          <w:szCs w:val="24"/>
        </w:rPr>
        <w:t>. (1</w:t>
      </w:r>
      <w:r w:rsidR="00D66974">
        <w:rPr>
          <w:rFonts w:ascii="Times New Roman" w:hAnsi="Times New Roman"/>
          <w:b/>
          <w:sz w:val="24"/>
          <w:szCs w:val="24"/>
        </w:rPr>
        <w:t>1</w:t>
      </w:r>
      <w:r w:rsidRPr="002A0CDF">
        <w:rPr>
          <w:rFonts w:ascii="Times New Roman" w:hAnsi="Times New Roman"/>
          <w:b/>
          <w:sz w:val="24"/>
          <w:szCs w:val="24"/>
        </w:rPr>
        <w:t xml:space="preserve"> ч)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92DFE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2DFE">
        <w:rPr>
          <w:rFonts w:ascii="Times New Roman" w:hAnsi="Times New Roman"/>
          <w:sz w:val="24"/>
          <w:szCs w:val="24"/>
        </w:rPr>
        <w:t>Амины.</w:t>
      </w:r>
      <w:r w:rsidRPr="002A0CDF">
        <w:rPr>
          <w:rFonts w:ascii="Times New Roman" w:hAnsi="Times New Roman"/>
          <w:sz w:val="24"/>
          <w:szCs w:val="24"/>
        </w:rPr>
        <w:t xml:space="preserve"> Состав и строение аминов.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0CDF">
        <w:rPr>
          <w:rFonts w:ascii="Times New Roman" w:hAnsi="Times New Roman"/>
          <w:sz w:val="24"/>
          <w:szCs w:val="24"/>
        </w:rPr>
        <w:t xml:space="preserve">Классификация, изомерия и номенклатура аминов. Алифатические амины. Анилин.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2A0CDF">
        <w:rPr>
          <w:rFonts w:ascii="Times New Roman" w:hAnsi="Times New Roman"/>
          <w:sz w:val="24"/>
          <w:szCs w:val="24"/>
        </w:rPr>
        <w:t xml:space="preserve">Получение аминов: алкилирование аммиака, восстановление нитросоединений  (реакция Зинина). Физические свойства аминов. 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2A0CDF">
        <w:rPr>
          <w:rFonts w:ascii="Times New Roman" w:hAnsi="Times New Roman"/>
          <w:sz w:val="24"/>
          <w:szCs w:val="24"/>
        </w:rPr>
        <w:t>Химические свойства аминов:  взаимодействие с водой и кислотами. Гомологический  ряд ароматических аминов. Алкилирование и ацилирование аминов. Взаимное влияние атомов в молекулах на примере аммиака, алифатических аминов. Применение аминов.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</w:t>
      </w:r>
      <w:r w:rsidRPr="006A7BF3">
        <w:rPr>
          <w:rFonts w:ascii="Times New Roman" w:hAnsi="Times New Roman"/>
          <w:sz w:val="24"/>
          <w:szCs w:val="24"/>
        </w:rPr>
        <w:t xml:space="preserve">Аминокислоты. Состав и строение молекул аминокислот. Изомерия аминокислот. </w:t>
      </w:r>
      <w:r>
        <w:rPr>
          <w:rFonts w:ascii="Times New Roman" w:hAnsi="Times New Roman"/>
          <w:sz w:val="24"/>
          <w:szCs w:val="24"/>
        </w:rPr>
        <w:t xml:space="preserve">Химические свойства. </w:t>
      </w:r>
      <w:r w:rsidRPr="006A7BF3">
        <w:rPr>
          <w:rFonts w:ascii="Times New Roman" w:hAnsi="Times New Roman"/>
          <w:sz w:val="24"/>
          <w:szCs w:val="24"/>
        </w:rPr>
        <w:t>Двойственность кислотно</w:t>
      </w:r>
      <w:r w:rsidRPr="002A0CDF">
        <w:rPr>
          <w:rFonts w:ascii="Times New Roman" w:hAnsi="Times New Roman"/>
          <w:sz w:val="24"/>
          <w:szCs w:val="24"/>
        </w:rPr>
        <w:t xml:space="preserve">- основных свойств аминокислот и ее причины.  Взаимодействие аминокислот с кислотами, образование сложных эфиров. Образование внутримолекулярных солей (биполярного иона). Реакция поликонденсации аминокислот.  Синтетические волокна (капрон, энант и др.).  Биологическая роль аминокислот. Применение аминокислот. 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2A0CDF">
        <w:rPr>
          <w:rFonts w:ascii="Times New Roman" w:hAnsi="Times New Roman"/>
          <w:sz w:val="24"/>
          <w:szCs w:val="24"/>
        </w:rPr>
        <w:t xml:space="preserve">Белки как природные биополимеры. Пептидная группа атомов и пептидная связь.  Пептиды. Белки. Первичная, вторичная и третичная структуры белков. Химические свойства белков: горение, денатурация, гидролиз, качественные (цветные) реакции.  Биологические функции белков. Значение белков. Четвертичная структура белков как агрегация белковых и небелковых молекул. Глобальная проблема белкового голодания и пути ее решения.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6A7BF3">
        <w:rPr>
          <w:rFonts w:ascii="Times New Roman" w:hAnsi="Times New Roman"/>
          <w:sz w:val="24"/>
          <w:szCs w:val="24"/>
        </w:rPr>
        <w:t>Нуклеиновые кислоты.</w:t>
      </w:r>
      <w:r w:rsidRPr="002A0CDF">
        <w:rPr>
          <w:rFonts w:ascii="Times New Roman" w:hAnsi="Times New Roman"/>
          <w:i/>
          <w:sz w:val="24"/>
          <w:szCs w:val="24"/>
        </w:rPr>
        <w:t xml:space="preserve"> </w:t>
      </w:r>
      <w:r w:rsidRPr="002A0CDF">
        <w:rPr>
          <w:rFonts w:ascii="Times New Roman" w:hAnsi="Times New Roman"/>
          <w:sz w:val="24"/>
          <w:szCs w:val="24"/>
        </w:rPr>
        <w:t xml:space="preserve">Общий план строения нуклеотидов. Понятие о пиримидиновых и пуриновых основаниях. Первичная и вторичная,  третичная структуры молекулы ДНК. Биологическая роль ДНК и РНК. Генная инженерия и биотехнология.  Трансгенные формы животных и растений. 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b/>
          <w:sz w:val="24"/>
          <w:szCs w:val="24"/>
        </w:rPr>
        <w:t>Демонстрации.</w:t>
      </w:r>
      <w:r w:rsidR="002B7717">
        <w:rPr>
          <w:rFonts w:ascii="Times New Roman" w:hAnsi="Times New Roman"/>
          <w:b/>
          <w:sz w:val="24"/>
          <w:szCs w:val="24"/>
        </w:rPr>
        <w:t xml:space="preserve"> </w:t>
      </w:r>
      <w:r w:rsidR="002B7717" w:rsidRPr="002B7717">
        <w:rPr>
          <w:rFonts w:ascii="Times New Roman" w:hAnsi="Times New Roman"/>
          <w:sz w:val="24"/>
          <w:szCs w:val="24"/>
        </w:rPr>
        <w:t>Д. 23.</w:t>
      </w:r>
      <w:r w:rsidRPr="002A0CDF">
        <w:rPr>
          <w:rFonts w:ascii="Times New Roman" w:hAnsi="Times New Roman"/>
          <w:sz w:val="24"/>
          <w:szCs w:val="24"/>
        </w:rPr>
        <w:t xml:space="preserve"> Физические свойства метиламина. Горение метиламина. Взаимодействие  анилина и метиламина с водой и кислотами. Обнаружение  функциональных групп в молекулах аминокислот.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Д. № 2</w:t>
      </w:r>
      <w:r w:rsidR="002B7717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Доказательство функциональных групп в растворах аминокислот. </w:t>
      </w:r>
      <w:r w:rsidRPr="002A0CDF">
        <w:rPr>
          <w:rFonts w:ascii="Times New Roman" w:hAnsi="Times New Roman"/>
          <w:sz w:val="24"/>
          <w:szCs w:val="24"/>
        </w:rPr>
        <w:t>Нейтрализация щелочи аминокислотой.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Д.№ 2</w:t>
      </w:r>
      <w:r w:rsidR="002B7717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</w:t>
      </w:r>
      <w:r w:rsidRPr="002A0CDF">
        <w:rPr>
          <w:rFonts w:ascii="Times New Roman" w:hAnsi="Times New Roman"/>
          <w:sz w:val="24"/>
          <w:szCs w:val="24"/>
        </w:rPr>
        <w:t xml:space="preserve"> Денатурация белков.  Качественные реакции на белки. 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sz w:val="24"/>
          <w:szCs w:val="24"/>
        </w:rPr>
        <w:t xml:space="preserve">Модели молекул ДНК и различных  видов молекул РНК.  Образцы продуктов питания из трансгенных форм растений и животных; лекарств и препаратов, изготовленных с помощью генной инженерии. 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b/>
          <w:sz w:val="24"/>
          <w:szCs w:val="24"/>
        </w:rPr>
        <w:t>Лабораторные опыты.</w:t>
      </w:r>
      <w:r w:rsidRPr="002A0C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6E35">
        <w:rPr>
          <w:rFonts w:ascii="Times New Roman" w:hAnsi="Times New Roman"/>
          <w:b/>
          <w:sz w:val="24"/>
          <w:szCs w:val="24"/>
        </w:rPr>
        <w:t>№ 1</w:t>
      </w:r>
      <w:r w:rsidR="00D66974" w:rsidRPr="00F56E35">
        <w:rPr>
          <w:rFonts w:ascii="Times New Roman" w:hAnsi="Times New Roman"/>
          <w:b/>
          <w:sz w:val="24"/>
          <w:szCs w:val="24"/>
        </w:rPr>
        <w:t>6</w:t>
      </w:r>
      <w:r w:rsidRPr="00F56E35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0CDF">
        <w:rPr>
          <w:rFonts w:ascii="Times New Roman" w:hAnsi="Times New Roman"/>
          <w:sz w:val="24"/>
          <w:szCs w:val="24"/>
        </w:rPr>
        <w:t>Качественные реакции на белки.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b/>
          <w:sz w:val="24"/>
          <w:szCs w:val="24"/>
        </w:rPr>
        <w:t>Практическая работа № 7.</w:t>
      </w:r>
      <w:r w:rsidRPr="002A0CDF">
        <w:rPr>
          <w:rFonts w:ascii="Times New Roman" w:hAnsi="Times New Roman"/>
          <w:sz w:val="24"/>
          <w:szCs w:val="24"/>
        </w:rPr>
        <w:t xml:space="preserve"> По теме «</w:t>
      </w:r>
      <w:r w:rsidR="00F600EC">
        <w:rPr>
          <w:rFonts w:ascii="Times New Roman" w:hAnsi="Times New Roman"/>
          <w:sz w:val="24"/>
          <w:szCs w:val="24"/>
        </w:rPr>
        <w:t>Азотсодержащие соединения</w:t>
      </w:r>
      <w:r w:rsidRPr="002A0CDF">
        <w:rPr>
          <w:rFonts w:ascii="Times New Roman" w:hAnsi="Times New Roman"/>
          <w:sz w:val="24"/>
          <w:szCs w:val="24"/>
        </w:rPr>
        <w:t>».</w:t>
      </w:r>
    </w:p>
    <w:p w:rsidR="00D66974" w:rsidRPr="002A0CDF" w:rsidRDefault="00D66974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70358" w:rsidRDefault="00070358" w:rsidP="0007035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 изучении данной темы обучающиеся должны</w:t>
      </w:r>
      <w:r w:rsidRPr="0094348A">
        <w:rPr>
          <w:rFonts w:ascii="Times New Roman" w:hAnsi="Times New Roman"/>
          <w:b/>
          <w:sz w:val="24"/>
          <w:szCs w:val="24"/>
        </w:rPr>
        <w:t xml:space="preserve"> 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b/>
          <w:sz w:val="24"/>
          <w:szCs w:val="24"/>
        </w:rPr>
        <w:t>Знать:</w:t>
      </w:r>
      <w:r w:rsidRPr="002A0CDF">
        <w:rPr>
          <w:rFonts w:ascii="Times New Roman" w:hAnsi="Times New Roman"/>
          <w:sz w:val="24"/>
          <w:szCs w:val="24"/>
        </w:rPr>
        <w:t xml:space="preserve">    классификацию, строение,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0CDF">
        <w:rPr>
          <w:rFonts w:ascii="Times New Roman" w:hAnsi="Times New Roman"/>
          <w:sz w:val="24"/>
          <w:szCs w:val="24"/>
        </w:rPr>
        <w:t xml:space="preserve">свойства аминов, применение аминов, строение и роль белков, качественные реакции, роль аминокислот. 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sz w:val="24"/>
          <w:szCs w:val="24"/>
        </w:rPr>
        <w:t xml:space="preserve"> </w:t>
      </w:r>
      <w:r w:rsidRPr="002A0CDF">
        <w:rPr>
          <w:rFonts w:ascii="Times New Roman" w:hAnsi="Times New Roman"/>
          <w:b/>
          <w:sz w:val="24"/>
          <w:szCs w:val="24"/>
        </w:rPr>
        <w:t>Уметь:</w:t>
      </w:r>
      <w:r w:rsidRPr="002A0CDF">
        <w:rPr>
          <w:rFonts w:ascii="Times New Roman" w:hAnsi="Times New Roman"/>
          <w:sz w:val="24"/>
          <w:szCs w:val="24"/>
        </w:rPr>
        <w:t xml:space="preserve"> писать уравнения реакций, проводить качественные реакции, объяснять свойства веществ в зависимости от строения.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b/>
          <w:sz w:val="24"/>
          <w:szCs w:val="24"/>
        </w:rPr>
        <w:t xml:space="preserve">                                          Тема </w:t>
      </w:r>
      <w:r w:rsidR="001E263E">
        <w:rPr>
          <w:rFonts w:ascii="Times New Roman" w:hAnsi="Times New Roman"/>
          <w:b/>
          <w:sz w:val="24"/>
          <w:szCs w:val="24"/>
        </w:rPr>
        <w:t>9</w:t>
      </w:r>
      <w:r w:rsidRPr="002A0CDF">
        <w:rPr>
          <w:rFonts w:ascii="Times New Roman" w:hAnsi="Times New Roman"/>
          <w:b/>
          <w:sz w:val="24"/>
          <w:szCs w:val="24"/>
        </w:rPr>
        <w:t>. Биологически активные соединения (</w:t>
      </w:r>
      <w:r w:rsidR="006855F1">
        <w:rPr>
          <w:rFonts w:ascii="Times New Roman" w:hAnsi="Times New Roman"/>
          <w:b/>
          <w:sz w:val="24"/>
          <w:szCs w:val="24"/>
        </w:rPr>
        <w:t>1</w:t>
      </w:r>
      <w:r w:rsidR="00215747">
        <w:rPr>
          <w:rFonts w:ascii="Times New Roman" w:hAnsi="Times New Roman"/>
          <w:b/>
          <w:sz w:val="24"/>
          <w:szCs w:val="24"/>
        </w:rPr>
        <w:t>2</w:t>
      </w:r>
      <w:r w:rsidRPr="002A0CDF">
        <w:rPr>
          <w:rFonts w:ascii="Times New Roman" w:hAnsi="Times New Roman"/>
          <w:b/>
          <w:sz w:val="24"/>
          <w:szCs w:val="24"/>
        </w:rPr>
        <w:t xml:space="preserve"> ч)</w:t>
      </w:r>
      <w:r w:rsidRPr="002A0CDF">
        <w:rPr>
          <w:rFonts w:ascii="Times New Roman" w:hAnsi="Times New Roman"/>
          <w:sz w:val="24"/>
          <w:szCs w:val="24"/>
        </w:rPr>
        <w:t xml:space="preserve">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2A0CDF">
        <w:rPr>
          <w:rFonts w:ascii="Times New Roman" w:hAnsi="Times New Roman"/>
          <w:i/>
          <w:sz w:val="24"/>
          <w:szCs w:val="24"/>
        </w:rPr>
        <w:t>Витамины.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A0CDF">
        <w:rPr>
          <w:rFonts w:ascii="Times New Roman" w:hAnsi="Times New Roman"/>
          <w:sz w:val="24"/>
          <w:szCs w:val="24"/>
        </w:rPr>
        <w:t xml:space="preserve">Понятие о витаминах. Их  классификация и обозначение. Нормы потребления витаминов. Водорастворимые  (на примере витамина С) и жирорастворимые (на примере витаминов А и </w:t>
      </w:r>
      <w:r w:rsidRPr="002A0CDF">
        <w:rPr>
          <w:rFonts w:ascii="Times New Roman" w:hAnsi="Times New Roman"/>
          <w:sz w:val="24"/>
          <w:szCs w:val="24"/>
          <w:lang w:val="en-US"/>
        </w:rPr>
        <w:t>D</w:t>
      </w:r>
      <w:r w:rsidRPr="002A0CDF">
        <w:rPr>
          <w:rFonts w:ascii="Times New Roman" w:hAnsi="Times New Roman"/>
          <w:sz w:val="24"/>
          <w:szCs w:val="24"/>
        </w:rPr>
        <w:t xml:space="preserve">) витамины. Понятие об авитаминозах, гипер- и гиповитаминозах. Профилактика авитаминозов. Отдельные представители водорастворимых витаминов (С, РР, группы В) и жирорастворимых  витаминов (А, </w:t>
      </w:r>
      <w:r w:rsidRPr="002A0CDF">
        <w:rPr>
          <w:rFonts w:ascii="Times New Roman" w:hAnsi="Times New Roman"/>
          <w:sz w:val="24"/>
          <w:szCs w:val="24"/>
          <w:lang w:val="en-US"/>
        </w:rPr>
        <w:t>D</w:t>
      </w:r>
      <w:r w:rsidRPr="002A0CDF">
        <w:rPr>
          <w:rFonts w:ascii="Times New Roman" w:hAnsi="Times New Roman"/>
          <w:sz w:val="24"/>
          <w:szCs w:val="24"/>
        </w:rPr>
        <w:t>,Е)</w:t>
      </w:r>
      <w:r w:rsidR="0066361A">
        <w:rPr>
          <w:rFonts w:ascii="Times New Roman" w:hAnsi="Times New Roman"/>
          <w:sz w:val="24"/>
          <w:szCs w:val="24"/>
        </w:rPr>
        <w:t>,</w:t>
      </w:r>
      <w:r w:rsidRPr="002A0CDF">
        <w:rPr>
          <w:rFonts w:ascii="Times New Roman" w:hAnsi="Times New Roman"/>
          <w:sz w:val="24"/>
          <w:szCs w:val="24"/>
        </w:rPr>
        <w:t xml:space="preserve">  их биологическая роль.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   </w:t>
      </w:r>
      <w:r w:rsidRPr="002A0CDF">
        <w:rPr>
          <w:rFonts w:ascii="Times New Roman" w:hAnsi="Times New Roman"/>
          <w:i/>
          <w:sz w:val="24"/>
          <w:szCs w:val="24"/>
        </w:rPr>
        <w:t>Ферменты.</w:t>
      </w:r>
      <w:r w:rsidRPr="002A0CDF">
        <w:rPr>
          <w:rFonts w:ascii="Times New Roman" w:hAnsi="Times New Roman"/>
          <w:sz w:val="24"/>
          <w:szCs w:val="24"/>
        </w:rPr>
        <w:t xml:space="preserve"> Понятия о ферментах как биологических катализаторах белковой природы. Значение в биологии и применение в промышленности. Классификация ферментов. Особенности строения и свойств ферментов: селективность и эффективность. Зависимость активности фермента от температуры и рН среды. Особенности строения и свойств в сравнении с неорганическими катализаторами. 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2A0CDF">
        <w:rPr>
          <w:rFonts w:ascii="Times New Roman" w:hAnsi="Times New Roman"/>
          <w:i/>
          <w:sz w:val="24"/>
          <w:szCs w:val="24"/>
        </w:rPr>
        <w:t xml:space="preserve">Гормоны. </w:t>
      </w:r>
      <w:r w:rsidRPr="002A0CDF">
        <w:rPr>
          <w:rFonts w:ascii="Times New Roman" w:hAnsi="Times New Roman"/>
          <w:sz w:val="24"/>
          <w:szCs w:val="24"/>
        </w:rPr>
        <w:t xml:space="preserve">Понятия  о гормонах как биологически активных веществах, выполняющих эндокринную  регуляцию жизнедеятельности организмов. Классификация гормонов: стероиды, производные аминокислот, полипептидные и белковые гормоны. Отдельные представители гормонов: эстрадиол, тестостерон, инсулин, адреналин. 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2A0CDF">
        <w:rPr>
          <w:rFonts w:ascii="Times New Roman" w:hAnsi="Times New Roman"/>
          <w:i/>
          <w:sz w:val="24"/>
          <w:szCs w:val="24"/>
        </w:rPr>
        <w:t xml:space="preserve">Лекарства. Понятие о лекарствах как </w:t>
      </w:r>
      <w:r w:rsidRPr="00A27011">
        <w:rPr>
          <w:rFonts w:ascii="Times New Roman" w:hAnsi="Times New Roman"/>
          <w:sz w:val="24"/>
          <w:szCs w:val="24"/>
        </w:rPr>
        <w:t>химиот</w:t>
      </w:r>
      <w:r w:rsidRPr="002A0CDF">
        <w:rPr>
          <w:rFonts w:ascii="Times New Roman" w:hAnsi="Times New Roman"/>
          <w:sz w:val="24"/>
          <w:szCs w:val="24"/>
        </w:rPr>
        <w:t>ерапевтических препаратах. Группы лекарств: сульфамиды(стрептоцид), антибиотики(пенициллин), аспирин. Безопасные способы применения,  лекарственные формы.  Краткие исторические сведения о возникновении и развитии химиотерапии. Механизм действия некоторых лекарственных препаратов, строение молекул, прогнозирование свойств на основе анализа химического строения. Антибиотики, их классификация по строению, типу и спектру действия. Дисбактериоз. Наркотики, наркомания и ее профилактика.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b/>
          <w:sz w:val="24"/>
          <w:szCs w:val="24"/>
        </w:rPr>
        <w:t>Демонстрации.</w:t>
      </w:r>
      <w:r w:rsidRPr="002A0CDF">
        <w:rPr>
          <w:rFonts w:ascii="Times New Roman" w:hAnsi="Times New Roman"/>
          <w:sz w:val="24"/>
          <w:szCs w:val="24"/>
        </w:rPr>
        <w:t xml:space="preserve">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Д. № 2</w:t>
      </w:r>
      <w:r w:rsidR="00306225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.  </w:t>
      </w:r>
      <w:r w:rsidRPr="002A0CDF">
        <w:rPr>
          <w:rFonts w:ascii="Times New Roman" w:hAnsi="Times New Roman"/>
          <w:sz w:val="24"/>
          <w:szCs w:val="24"/>
        </w:rPr>
        <w:t xml:space="preserve">Образцы витаминных препаратов. Поливитамины. Иллюстрации фотографий животных с различными формами авитаминозов.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Д. № 2</w:t>
      </w:r>
      <w:r w:rsidR="00306225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</w:t>
      </w:r>
      <w:r w:rsidRPr="002A0CDF">
        <w:rPr>
          <w:rFonts w:ascii="Times New Roman" w:hAnsi="Times New Roman"/>
          <w:sz w:val="24"/>
          <w:szCs w:val="24"/>
        </w:rPr>
        <w:t xml:space="preserve"> Сравнение скорости разложения  Н</w:t>
      </w:r>
      <w:r w:rsidRPr="002A0CDF">
        <w:rPr>
          <w:rFonts w:ascii="Times New Roman" w:hAnsi="Times New Roman"/>
          <w:sz w:val="24"/>
          <w:szCs w:val="24"/>
          <w:vertAlign w:val="subscript"/>
        </w:rPr>
        <w:t>2</w:t>
      </w:r>
      <w:r w:rsidRPr="002A0CDF">
        <w:rPr>
          <w:rFonts w:ascii="Times New Roman" w:hAnsi="Times New Roman"/>
          <w:sz w:val="24"/>
          <w:szCs w:val="24"/>
        </w:rPr>
        <w:t>О</w:t>
      </w:r>
      <w:r w:rsidRPr="002A0CDF">
        <w:rPr>
          <w:rFonts w:ascii="Times New Roman" w:hAnsi="Times New Roman"/>
          <w:sz w:val="24"/>
          <w:szCs w:val="24"/>
          <w:vertAlign w:val="subscript"/>
        </w:rPr>
        <w:t>2</w:t>
      </w:r>
      <w:r w:rsidRPr="002A0CDF">
        <w:rPr>
          <w:rFonts w:ascii="Times New Roman" w:hAnsi="Times New Roman"/>
          <w:sz w:val="24"/>
          <w:szCs w:val="24"/>
        </w:rPr>
        <w:t xml:space="preserve"> под действием фермента (каталазы) и неорганических катализаторов (</w:t>
      </w:r>
      <w:r w:rsidRPr="002A0CDF">
        <w:rPr>
          <w:rFonts w:ascii="Times New Roman" w:hAnsi="Times New Roman"/>
          <w:sz w:val="24"/>
          <w:szCs w:val="24"/>
          <w:lang w:val="en-US"/>
        </w:rPr>
        <w:t>KI</w:t>
      </w:r>
      <w:r w:rsidRPr="002A0CDF">
        <w:rPr>
          <w:rFonts w:ascii="Times New Roman" w:hAnsi="Times New Roman"/>
          <w:sz w:val="24"/>
          <w:szCs w:val="24"/>
        </w:rPr>
        <w:t xml:space="preserve">, </w:t>
      </w:r>
      <w:r w:rsidRPr="002A0CDF">
        <w:rPr>
          <w:rFonts w:ascii="Times New Roman" w:hAnsi="Times New Roman"/>
          <w:sz w:val="24"/>
          <w:szCs w:val="24"/>
          <w:lang w:val="en-US"/>
        </w:rPr>
        <w:t>FeCI</w:t>
      </w:r>
      <w:r w:rsidRPr="002A0CDF">
        <w:rPr>
          <w:rFonts w:ascii="Times New Roman" w:hAnsi="Times New Roman"/>
          <w:sz w:val="24"/>
          <w:szCs w:val="24"/>
          <w:vertAlign w:val="subscript"/>
        </w:rPr>
        <w:t>3</w:t>
      </w:r>
      <w:r w:rsidRPr="002A0CDF">
        <w:rPr>
          <w:rFonts w:ascii="Times New Roman" w:hAnsi="Times New Roman"/>
          <w:sz w:val="24"/>
          <w:szCs w:val="24"/>
        </w:rPr>
        <w:t xml:space="preserve">,  </w:t>
      </w:r>
      <w:r w:rsidRPr="002A0CDF">
        <w:rPr>
          <w:rFonts w:ascii="Times New Roman" w:hAnsi="Times New Roman"/>
          <w:sz w:val="24"/>
          <w:szCs w:val="24"/>
          <w:lang w:val="en-US"/>
        </w:rPr>
        <w:t>MnO</w:t>
      </w:r>
      <w:r w:rsidRPr="002A0CDF">
        <w:rPr>
          <w:rFonts w:ascii="Times New Roman" w:hAnsi="Times New Roman"/>
          <w:sz w:val="24"/>
          <w:szCs w:val="24"/>
          <w:vertAlign w:val="subscript"/>
        </w:rPr>
        <w:t>2</w:t>
      </w:r>
      <w:r w:rsidRPr="002A0CDF">
        <w:rPr>
          <w:rFonts w:ascii="Times New Roman" w:hAnsi="Times New Roman"/>
          <w:sz w:val="24"/>
          <w:szCs w:val="24"/>
        </w:rPr>
        <w:t xml:space="preserve">).  </w:t>
      </w:r>
    </w:p>
    <w:p w:rsidR="00070358" w:rsidRPr="002A0CDF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Д. № 2</w:t>
      </w:r>
      <w:r w:rsidR="00306225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A0CDF">
        <w:rPr>
          <w:rFonts w:ascii="Times New Roman" w:hAnsi="Times New Roman"/>
          <w:sz w:val="24"/>
          <w:szCs w:val="24"/>
        </w:rPr>
        <w:t xml:space="preserve">Белковая природа инсулина (цветные реакции на белки).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070358" w:rsidRDefault="00070358" w:rsidP="0007035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2A0CDF">
        <w:rPr>
          <w:rFonts w:ascii="Times New Roman" w:hAnsi="Times New Roman"/>
          <w:b/>
          <w:sz w:val="24"/>
          <w:szCs w:val="24"/>
        </w:rPr>
        <w:t>Лабораторные опыты.</w:t>
      </w:r>
    </w:p>
    <w:p w:rsidR="009F650D" w:rsidRPr="009F650D" w:rsidRDefault="009F650D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56E35">
        <w:rPr>
          <w:rFonts w:ascii="Times New Roman" w:hAnsi="Times New Roman"/>
          <w:b/>
          <w:sz w:val="24"/>
          <w:szCs w:val="24"/>
        </w:rPr>
        <w:t>№ 17</w:t>
      </w:r>
      <w:r w:rsidRPr="009F650D">
        <w:rPr>
          <w:rFonts w:ascii="Times New Roman" w:hAnsi="Times New Roman"/>
          <w:sz w:val="24"/>
          <w:szCs w:val="24"/>
        </w:rPr>
        <w:t>. Обнаружение витамина А в растительном масле.</w:t>
      </w:r>
    </w:p>
    <w:p w:rsidR="009F650D" w:rsidRDefault="00070358" w:rsidP="0007035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F56E35">
        <w:rPr>
          <w:rFonts w:ascii="Times New Roman" w:hAnsi="Times New Roman"/>
          <w:b/>
          <w:sz w:val="24"/>
          <w:szCs w:val="24"/>
        </w:rPr>
        <w:t>№ 1</w:t>
      </w:r>
      <w:r w:rsidR="009F650D" w:rsidRPr="00F56E35">
        <w:rPr>
          <w:rFonts w:ascii="Times New Roman" w:hAnsi="Times New Roman"/>
          <w:b/>
          <w:sz w:val="24"/>
          <w:szCs w:val="24"/>
        </w:rPr>
        <w:t>8</w:t>
      </w:r>
      <w:r w:rsidR="009F650D">
        <w:rPr>
          <w:rFonts w:ascii="Times New Roman" w:hAnsi="Times New Roman"/>
          <w:b/>
          <w:sz w:val="24"/>
          <w:szCs w:val="24"/>
        </w:rPr>
        <w:t xml:space="preserve">. </w:t>
      </w:r>
      <w:r w:rsidR="009F650D" w:rsidRPr="009F650D">
        <w:rPr>
          <w:rFonts w:ascii="Times New Roman" w:hAnsi="Times New Roman"/>
          <w:sz w:val="24"/>
          <w:szCs w:val="24"/>
        </w:rPr>
        <w:t>Обнаружение витамина С в яблочном соке</w:t>
      </w:r>
      <w:r w:rsidR="009F650D">
        <w:rPr>
          <w:rFonts w:ascii="Times New Roman" w:hAnsi="Times New Roman"/>
          <w:b/>
          <w:sz w:val="24"/>
          <w:szCs w:val="24"/>
        </w:rPr>
        <w:t>.</w:t>
      </w:r>
    </w:p>
    <w:p w:rsidR="00070358" w:rsidRPr="003F143F" w:rsidRDefault="003F143F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56E35">
        <w:rPr>
          <w:rFonts w:ascii="Times New Roman" w:hAnsi="Times New Roman"/>
          <w:sz w:val="24"/>
          <w:szCs w:val="24"/>
        </w:rPr>
        <w:t>№ 19</w:t>
      </w:r>
      <w:r w:rsidR="00070358" w:rsidRPr="003F143F">
        <w:rPr>
          <w:rFonts w:ascii="Times New Roman" w:hAnsi="Times New Roman"/>
          <w:sz w:val="24"/>
          <w:szCs w:val="24"/>
        </w:rPr>
        <w:t xml:space="preserve">. Разложение  пероксида водорода под действием каталазы.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56E35">
        <w:rPr>
          <w:rFonts w:ascii="Times New Roman" w:hAnsi="Times New Roman"/>
          <w:b/>
          <w:sz w:val="24"/>
          <w:szCs w:val="24"/>
        </w:rPr>
        <w:t xml:space="preserve">№ </w:t>
      </w:r>
      <w:r w:rsidR="003F143F" w:rsidRPr="00F56E35">
        <w:rPr>
          <w:rFonts w:ascii="Times New Roman" w:hAnsi="Times New Roman"/>
          <w:b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A0CDF">
        <w:rPr>
          <w:rFonts w:ascii="Times New Roman" w:hAnsi="Times New Roman"/>
          <w:sz w:val="24"/>
          <w:szCs w:val="24"/>
        </w:rPr>
        <w:t>Обнаружение аспирина в готовой  лекарственной форме (реакцией гидролиза или цветной реакцией с сульфатом бериллия).</w:t>
      </w:r>
    </w:p>
    <w:p w:rsidR="00E53838" w:rsidRPr="002A0CDF" w:rsidRDefault="00E5383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CDF">
        <w:rPr>
          <w:rFonts w:ascii="Times New Roman" w:hAnsi="Times New Roman"/>
          <w:b/>
          <w:sz w:val="24"/>
          <w:szCs w:val="24"/>
        </w:rPr>
        <w:t>Практическая работа №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A0CDF">
        <w:rPr>
          <w:rFonts w:ascii="Times New Roman" w:hAnsi="Times New Roman"/>
          <w:b/>
          <w:sz w:val="24"/>
          <w:szCs w:val="24"/>
        </w:rPr>
        <w:t xml:space="preserve">8. </w:t>
      </w:r>
      <w:r>
        <w:rPr>
          <w:rFonts w:ascii="Times New Roman" w:hAnsi="Times New Roman"/>
          <w:b/>
          <w:sz w:val="24"/>
          <w:szCs w:val="24"/>
        </w:rPr>
        <w:t>«</w:t>
      </w:r>
      <w:r w:rsidRPr="002A0CDF">
        <w:rPr>
          <w:rFonts w:ascii="Times New Roman" w:hAnsi="Times New Roman"/>
          <w:sz w:val="24"/>
          <w:szCs w:val="24"/>
        </w:rPr>
        <w:t>Идентификация органических соединений</w:t>
      </w:r>
      <w:r>
        <w:rPr>
          <w:rFonts w:ascii="Times New Roman" w:hAnsi="Times New Roman"/>
          <w:sz w:val="24"/>
          <w:szCs w:val="24"/>
        </w:rPr>
        <w:t>»</w:t>
      </w:r>
      <w:r w:rsidRPr="002A0CDF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</w:t>
      </w:r>
      <w:r w:rsidRPr="002A0CDF">
        <w:rPr>
          <w:rFonts w:ascii="Times New Roman" w:hAnsi="Times New Roman"/>
          <w:sz w:val="24"/>
          <w:szCs w:val="24"/>
        </w:rPr>
        <w:t>ч)</w:t>
      </w:r>
    </w:p>
    <w:p w:rsidR="00070358" w:rsidRPr="008E3EF6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86C7B">
        <w:rPr>
          <w:rFonts w:ascii="Times New Roman" w:hAnsi="Times New Roman"/>
          <w:b/>
          <w:sz w:val="24"/>
          <w:szCs w:val="24"/>
        </w:rPr>
        <w:t>Практическая работа №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86C7B"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9F6019"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z w:val="24"/>
          <w:szCs w:val="24"/>
        </w:rPr>
        <w:t>йствие ферментов на различные вещества.</w:t>
      </w:r>
      <w:r w:rsidRPr="002A0CD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Pr="008E3EF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П</w:t>
      </w:r>
      <w:r w:rsidRPr="008E3EF6">
        <w:rPr>
          <w:rFonts w:ascii="Times New Roman" w:hAnsi="Times New Roman"/>
          <w:b/>
          <w:sz w:val="24"/>
          <w:szCs w:val="24"/>
        </w:rPr>
        <w:t>рактическая работа № 1</w:t>
      </w:r>
      <w:r>
        <w:rPr>
          <w:rFonts w:ascii="Times New Roman" w:hAnsi="Times New Roman"/>
          <w:b/>
          <w:sz w:val="24"/>
          <w:szCs w:val="24"/>
        </w:rPr>
        <w:t>0</w:t>
      </w:r>
      <w:r w:rsidRPr="008E3EF6">
        <w:rPr>
          <w:rFonts w:ascii="Times New Roman" w:hAnsi="Times New Roman"/>
          <w:b/>
          <w:sz w:val="24"/>
          <w:szCs w:val="24"/>
        </w:rPr>
        <w:t>.</w:t>
      </w:r>
      <w:r w:rsidRPr="008E3EF6">
        <w:rPr>
          <w:rFonts w:ascii="Times New Roman" w:hAnsi="Times New Roman"/>
          <w:sz w:val="24"/>
          <w:szCs w:val="24"/>
        </w:rPr>
        <w:t xml:space="preserve"> Анализ лекарственных препаратов.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070358" w:rsidRDefault="00070358" w:rsidP="0007035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 изучении данной темы обучающиеся должны</w:t>
      </w:r>
      <w:r w:rsidRPr="0094348A">
        <w:rPr>
          <w:rFonts w:ascii="Times New Roman" w:hAnsi="Times New Roman"/>
          <w:b/>
          <w:sz w:val="24"/>
          <w:szCs w:val="24"/>
        </w:rPr>
        <w:t xml:space="preserve"> </w:t>
      </w:r>
    </w:p>
    <w:p w:rsidR="00070358" w:rsidRPr="008E3EF6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E3EF6">
        <w:rPr>
          <w:rFonts w:ascii="Times New Roman" w:hAnsi="Times New Roman"/>
          <w:b/>
          <w:sz w:val="24"/>
          <w:szCs w:val="24"/>
        </w:rPr>
        <w:t xml:space="preserve">Знать: </w:t>
      </w:r>
      <w:r w:rsidRPr="00C852DB">
        <w:rPr>
          <w:rFonts w:ascii="Times New Roman" w:hAnsi="Times New Roman"/>
          <w:sz w:val="24"/>
          <w:szCs w:val="24"/>
        </w:rPr>
        <w:t>к</w:t>
      </w:r>
      <w:r w:rsidRPr="008E3EF6">
        <w:rPr>
          <w:rFonts w:ascii="Times New Roman" w:hAnsi="Times New Roman"/>
          <w:sz w:val="24"/>
          <w:szCs w:val="24"/>
        </w:rPr>
        <w:t xml:space="preserve">лассификацию,  роль биологически активных веществ, влияние их на организм человека.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E3EF6">
        <w:rPr>
          <w:rFonts w:ascii="Times New Roman" w:hAnsi="Times New Roman"/>
          <w:b/>
          <w:sz w:val="24"/>
          <w:szCs w:val="24"/>
        </w:rPr>
        <w:t>Уметь</w:t>
      </w:r>
      <w:r w:rsidRPr="008E3EF6">
        <w:rPr>
          <w:rFonts w:ascii="Times New Roman" w:hAnsi="Times New Roman"/>
          <w:sz w:val="24"/>
          <w:szCs w:val="24"/>
        </w:rPr>
        <w:t>: определять эти вещества, проводить качественные реакции</w:t>
      </w:r>
      <w:r w:rsidRPr="008E3EF6">
        <w:rPr>
          <w:rFonts w:ascii="Times New Roman" w:hAnsi="Times New Roman"/>
          <w:b/>
          <w:sz w:val="24"/>
          <w:szCs w:val="24"/>
        </w:rPr>
        <w:t xml:space="preserve">, </w:t>
      </w:r>
      <w:r w:rsidRPr="008E3EF6">
        <w:rPr>
          <w:rFonts w:ascii="Times New Roman" w:hAnsi="Times New Roman"/>
          <w:sz w:val="24"/>
          <w:szCs w:val="24"/>
        </w:rPr>
        <w:t xml:space="preserve"> правильно применять их. </w:t>
      </w: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23B51" w:rsidRDefault="00623B51" w:rsidP="0007035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623B51" w:rsidRDefault="00623B51" w:rsidP="0007035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623B51" w:rsidRDefault="00623B51" w:rsidP="0007035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623B51" w:rsidRDefault="00623B51" w:rsidP="0007035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623B51" w:rsidRDefault="00623B51" w:rsidP="0007035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623B51" w:rsidRDefault="00623B51" w:rsidP="0007035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623B51" w:rsidRDefault="00623B51" w:rsidP="0007035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623B51" w:rsidRDefault="00623B51" w:rsidP="0007035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623B51" w:rsidRDefault="00623B51" w:rsidP="0007035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623B51" w:rsidRDefault="00623B51" w:rsidP="0007035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070358" w:rsidRPr="004A4052" w:rsidRDefault="00070358" w:rsidP="00623B5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A4052">
        <w:rPr>
          <w:rFonts w:ascii="Times New Roman" w:hAnsi="Times New Roman"/>
          <w:b/>
          <w:sz w:val="28"/>
          <w:szCs w:val="28"/>
        </w:rPr>
        <w:lastRenderedPageBreak/>
        <w:t>Литература</w:t>
      </w:r>
    </w:p>
    <w:p w:rsidR="00070358" w:rsidRPr="004A4052" w:rsidRDefault="00070358" w:rsidP="00070358">
      <w:pPr>
        <w:pStyle w:val="a3"/>
        <w:jc w:val="both"/>
        <w:rPr>
          <w:rFonts w:ascii="Times New Roman" w:hAnsi="Times New Roman"/>
        </w:rPr>
      </w:pPr>
      <w:r w:rsidRPr="004A4052"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Pr="004A4052">
        <w:rPr>
          <w:rFonts w:ascii="Times New Roman" w:hAnsi="Times New Roman"/>
        </w:rPr>
        <w:t xml:space="preserve"> </w:t>
      </w:r>
    </w:p>
    <w:p w:rsidR="00070358" w:rsidRPr="004A4052" w:rsidRDefault="00070358" w:rsidP="00070358">
      <w:pPr>
        <w:pStyle w:val="a3"/>
        <w:jc w:val="both"/>
        <w:rPr>
          <w:rFonts w:ascii="Times New Roman" w:hAnsi="Times New Roman"/>
        </w:rPr>
      </w:pPr>
    </w:p>
    <w:p w:rsidR="00070358" w:rsidRPr="00E5383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53838">
        <w:rPr>
          <w:rFonts w:ascii="Times New Roman" w:hAnsi="Times New Roman"/>
          <w:sz w:val="24"/>
          <w:szCs w:val="24"/>
        </w:rPr>
        <w:t>Для учащихся</w:t>
      </w:r>
    </w:p>
    <w:p w:rsidR="00070358" w:rsidRPr="00E5383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53838">
        <w:rPr>
          <w:rFonts w:ascii="Times New Roman" w:hAnsi="Times New Roman"/>
          <w:sz w:val="24"/>
          <w:szCs w:val="24"/>
        </w:rPr>
        <w:t>1.  О.С. Габриелян, Ф.Н.Маскаев, С.Ю.Пономарев, В.И.Теренин . Химия 10 класс профильный уровень. Учебник для общеобразовательных учреждений. Дрофа. М</w:t>
      </w:r>
      <w:r w:rsidR="00BF1348">
        <w:rPr>
          <w:rFonts w:ascii="Times New Roman" w:hAnsi="Times New Roman"/>
          <w:sz w:val="24"/>
          <w:szCs w:val="24"/>
        </w:rPr>
        <w:t>.</w:t>
      </w:r>
      <w:r w:rsidRPr="00E53838">
        <w:rPr>
          <w:rFonts w:ascii="Times New Roman" w:hAnsi="Times New Roman"/>
          <w:sz w:val="24"/>
          <w:szCs w:val="24"/>
        </w:rPr>
        <w:t>: 2013 г.</w:t>
      </w:r>
    </w:p>
    <w:p w:rsidR="00070358" w:rsidRPr="00E5383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53838">
        <w:rPr>
          <w:rFonts w:ascii="Times New Roman" w:hAnsi="Times New Roman"/>
          <w:sz w:val="24"/>
          <w:szCs w:val="24"/>
        </w:rPr>
        <w:t xml:space="preserve"> </w:t>
      </w:r>
    </w:p>
    <w:p w:rsidR="00070358" w:rsidRPr="00E5383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7035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53838">
        <w:rPr>
          <w:rFonts w:ascii="Times New Roman" w:hAnsi="Times New Roman"/>
          <w:sz w:val="24"/>
          <w:szCs w:val="24"/>
        </w:rPr>
        <w:t>Для учителя</w:t>
      </w:r>
    </w:p>
    <w:p w:rsidR="00C20351" w:rsidRPr="00E53838" w:rsidRDefault="00C20351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Стандарт основного общего образования по химии.</w:t>
      </w:r>
    </w:p>
    <w:p w:rsidR="00070358" w:rsidRPr="00E53838" w:rsidRDefault="00C20351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070358" w:rsidRPr="00E53838">
        <w:rPr>
          <w:rFonts w:ascii="Times New Roman" w:hAnsi="Times New Roman"/>
          <w:sz w:val="24"/>
          <w:szCs w:val="24"/>
        </w:rPr>
        <w:t xml:space="preserve">. С.В.Бочарова. Химия 10 класс профильный уровень  1 и 2 часть Издательско-торговый дом «Корифей» Волгоград </w:t>
      </w:r>
      <w:r w:rsidR="00645456">
        <w:rPr>
          <w:rFonts w:ascii="Times New Roman" w:hAnsi="Times New Roman"/>
          <w:sz w:val="24"/>
          <w:szCs w:val="24"/>
        </w:rPr>
        <w:t xml:space="preserve"> </w:t>
      </w:r>
      <w:r w:rsidR="00070358" w:rsidRPr="00E53838">
        <w:rPr>
          <w:rFonts w:ascii="Times New Roman" w:hAnsi="Times New Roman"/>
          <w:sz w:val="24"/>
          <w:szCs w:val="24"/>
        </w:rPr>
        <w:t>2008г</w:t>
      </w:r>
    </w:p>
    <w:p w:rsidR="00E53838" w:rsidRPr="00E53838" w:rsidRDefault="00C20351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E53838" w:rsidRPr="00E53838">
        <w:rPr>
          <w:rFonts w:ascii="Times New Roman" w:hAnsi="Times New Roman"/>
          <w:sz w:val="24"/>
          <w:szCs w:val="24"/>
        </w:rPr>
        <w:t>. О.С.Габриелян. Программа курса химии для 8-11 классов общеобразовательных учреждений</w:t>
      </w:r>
      <w:r w:rsidR="00E53838">
        <w:rPr>
          <w:rFonts w:ascii="Times New Roman" w:hAnsi="Times New Roman"/>
          <w:sz w:val="24"/>
          <w:szCs w:val="24"/>
        </w:rPr>
        <w:t>. Профильный уровень. – М.: Дрофа, 2007.</w:t>
      </w:r>
    </w:p>
    <w:p w:rsidR="00070358" w:rsidRDefault="00C20351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070358" w:rsidRPr="00E53838">
        <w:rPr>
          <w:rFonts w:ascii="Times New Roman" w:hAnsi="Times New Roman"/>
          <w:sz w:val="24"/>
          <w:szCs w:val="24"/>
        </w:rPr>
        <w:t>. О.С.Габриелян, И.Г.Остроумов, А.</w:t>
      </w:r>
      <w:r w:rsidR="00645456">
        <w:rPr>
          <w:rFonts w:ascii="Times New Roman" w:hAnsi="Times New Roman"/>
          <w:sz w:val="24"/>
          <w:szCs w:val="24"/>
        </w:rPr>
        <w:t xml:space="preserve"> </w:t>
      </w:r>
      <w:r w:rsidR="00070358" w:rsidRPr="00E53838">
        <w:rPr>
          <w:rFonts w:ascii="Times New Roman" w:hAnsi="Times New Roman"/>
          <w:sz w:val="24"/>
          <w:szCs w:val="24"/>
        </w:rPr>
        <w:t>А.</w:t>
      </w:r>
      <w:r w:rsidR="00645456">
        <w:rPr>
          <w:rFonts w:ascii="Times New Roman" w:hAnsi="Times New Roman"/>
          <w:sz w:val="24"/>
          <w:szCs w:val="24"/>
        </w:rPr>
        <w:t xml:space="preserve"> К</w:t>
      </w:r>
      <w:r w:rsidR="00070358" w:rsidRPr="00E53838">
        <w:rPr>
          <w:rFonts w:ascii="Times New Roman" w:hAnsi="Times New Roman"/>
          <w:sz w:val="24"/>
          <w:szCs w:val="24"/>
        </w:rPr>
        <w:t>арцова Органическая химия 10 класс. Учебник для 10 класса общеобразовательных учреждений с углубленным изучением химии. Изд. «Просвещение» 2007 г.</w:t>
      </w:r>
    </w:p>
    <w:p w:rsidR="00096BEF" w:rsidRPr="00E53838" w:rsidRDefault="00C20351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096BEF">
        <w:rPr>
          <w:rFonts w:ascii="Times New Roman" w:hAnsi="Times New Roman"/>
          <w:sz w:val="24"/>
          <w:szCs w:val="24"/>
        </w:rPr>
        <w:t xml:space="preserve">. О.С.Габриелян, Л.П. Ватлина. Химический эксперимент в школе. 10 кл.- М.: Дрофа, 2005. </w:t>
      </w:r>
    </w:p>
    <w:p w:rsidR="00070358" w:rsidRPr="00E53838" w:rsidRDefault="00C20351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070358" w:rsidRPr="00E53838">
        <w:rPr>
          <w:rFonts w:ascii="Times New Roman" w:hAnsi="Times New Roman"/>
          <w:sz w:val="24"/>
          <w:szCs w:val="24"/>
        </w:rPr>
        <w:t>. М.</w:t>
      </w:r>
      <w:r w:rsidR="00645456">
        <w:rPr>
          <w:rFonts w:ascii="Times New Roman" w:hAnsi="Times New Roman"/>
          <w:sz w:val="24"/>
          <w:szCs w:val="24"/>
        </w:rPr>
        <w:t xml:space="preserve"> </w:t>
      </w:r>
      <w:r w:rsidR="00070358" w:rsidRPr="00E53838">
        <w:rPr>
          <w:rFonts w:ascii="Times New Roman" w:hAnsi="Times New Roman"/>
          <w:sz w:val="24"/>
          <w:szCs w:val="24"/>
        </w:rPr>
        <w:t>Ю.</w:t>
      </w:r>
      <w:r w:rsidR="00645456">
        <w:rPr>
          <w:rFonts w:ascii="Times New Roman" w:hAnsi="Times New Roman"/>
          <w:sz w:val="24"/>
          <w:szCs w:val="24"/>
        </w:rPr>
        <w:t xml:space="preserve"> </w:t>
      </w:r>
      <w:r w:rsidR="00070358" w:rsidRPr="00E53838">
        <w:rPr>
          <w:rFonts w:ascii="Times New Roman" w:hAnsi="Times New Roman"/>
          <w:sz w:val="24"/>
          <w:szCs w:val="24"/>
        </w:rPr>
        <w:t>Горковенко «Поурочные разработки по химии 10 класс» Москва «Вако» 2005 г.</w:t>
      </w:r>
    </w:p>
    <w:p w:rsidR="00070358" w:rsidRPr="00E53838" w:rsidRDefault="00C20351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070358" w:rsidRPr="00E53838">
        <w:rPr>
          <w:rFonts w:ascii="Times New Roman" w:hAnsi="Times New Roman"/>
          <w:sz w:val="24"/>
          <w:szCs w:val="24"/>
        </w:rPr>
        <w:t>. «Химия Контрольные и проверочные работы» к учебнику О.С.Габриелян</w:t>
      </w:r>
      <w:r w:rsidR="00645456">
        <w:rPr>
          <w:rFonts w:ascii="Times New Roman" w:hAnsi="Times New Roman"/>
          <w:sz w:val="24"/>
          <w:szCs w:val="24"/>
        </w:rPr>
        <w:t>а.</w:t>
      </w:r>
      <w:r w:rsidR="00070358" w:rsidRPr="00E53838">
        <w:rPr>
          <w:rFonts w:ascii="Times New Roman" w:hAnsi="Times New Roman"/>
          <w:sz w:val="24"/>
          <w:szCs w:val="24"/>
        </w:rPr>
        <w:t xml:space="preserve"> М.</w:t>
      </w:r>
      <w:r w:rsidR="00645456">
        <w:rPr>
          <w:rFonts w:ascii="Times New Roman" w:hAnsi="Times New Roman"/>
          <w:sz w:val="24"/>
          <w:szCs w:val="24"/>
        </w:rPr>
        <w:t>:</w:t>
      </w:r>
      <w:r w:rsidR="00070358" w:rsidRPr="00E53838">
        <w:rPr>
          <w:rFonts w:ascii="Times New Roman" w:hAnsi="Times New Roman"/>
          <w:sz w:val="24"/>
          <w:szCs w:val="24"/>
        </w:rPr>
        <w:t xml:space="preserve"> Дрофа 2010 г.</w:t>
      </w:r>
    </w:p>
    <w:p w:rsidR="00070358" w:rsidRPr="00E53838" w:rsidRDefault="00070358" w:rsidP="0007035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70358" w:rsidRDefault="00070358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Pr="007873D7" w:rsidRDefault="00B900C4" w:rsidP="00B900C4">
      <w:pPr>
        <w:pStyle w:val="a3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873D7">
        <w:rPr>
          <w:rFonts w:ascii="Times New Roman" w:hAnsi="Times New Roman"/>
          <w:b/>
          <w:sz w:val="28"/>
          <w:szCs w:val="28"/>
          <w:u w:val="single"/>
        </w:rPr>
        <w:lastRenderedPageBreak/>
        <w:t>Контроль уровня обученности</w:t>
      </w:r>
    </w:p>
    <w:p w:rsidR="00B900C4" w:rsidRPr="007873D7" w:rsidRDefault="00B900C4" w:rsidP="00B900C4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B900C4" w:rsidRPr="007873D7" w:rsidRDefault="00B900C4" w:rsidP="00B900C4">
      <w:pPr>
        <w:pStyle w:val="a3"/>
        <w:rPr>
          <w:rFonts w:ascii="Times New Roman" w:hAnsi="Times New Roman"/>
          <w:sz w:val="28"/>
          <w:szCs w:val="28"/>
        </w:rPr>
      </w:pPr>
      <w:r w:rsidRPr="007873D7">
        <w:rPr>
          <w:rFonts w:ascii="Times New Roman" w:hAnsi="Times New Roman"/>
          <w:sz w:val="28"/>
          <w:szCs w:val="28"/>
        </w:rPr>
        <w:t>Контроль знаний, умений и навыков включает систему работ: самостоятельные на части урока, на целый урок, тематические зачеты, тесты и контрольные работы.</w:t>
      </w:r>
    </w:p>
    <w:p w:rsidR="00B900C4" w:rsidRPr="007873D7" w:rsidRDefault="00B900C4" w:rsidP="00B900C4">
      <w:pPr>
        <w:pStyle w:val="a3"/>
        <w:rPr>
          <w:rFonts w:ascii="Times New Roman" w:hAnsi="Times New Roman"/>
          <w:sz w:val="28"/>
          <w:szCs w:val="28"/>
        </w:rPr>
      </w:pPr>
    </w:p>
    <w:p w:rsidR="00B900C4" w:rsidRPr="007873D7" w:rsidRDefault="00B900C4" w:rsidP="00B900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73D7">
        <w:rPr>
          <w:rFonts w:ascii="Times New Roman" w:hAnsi="Times New Roman"/>
          <w:b/>
          <w:sz w:val="28"/>
          <w:szCs w:val="28"/>
        </w:rPr>
        <w:t>Контрольная работа № 1</w:t>
      </w:r>
      <w:r w:rsidRPr="007873D7">
        <w:rPr>
          <w:rFonts w:ascii="Times New Roman" w:hAnsi="Times New Roman"/>
          <w:sz w:val="28"/>
          <w:szCs w:val="28"/>
        </w:rPr>
        <w:t xml:space="preserve"> по теме: «Классификация и номенклатура органических соединений».  </w:t>
      </w:r>
    </w:p>
    <w:p w:rsidR="00B900C4" w:rsidRPr="007873D7" w:rsidRDefault="00B900C4" w:rsidP="00B900C4">
      <w:pPr>
        <w:pStyle w:val="a3"/>
        <w:rPr>
          <w:rFonts w:ascii="Times New Roman" w:hAnsi="Times New Roman"/>
          <w:sz w:val="28"/>
          <w:szCs w:val="28"/>
        </w:rPr>
      </w:pPr>
      <w:r w:rsidRPr="007873D7">
        <w:rPr>
          <w:rFonts w:ascii="Times New Roman" w:hAnsi="Times New Roman"/>
          <w:b/>
          <w:sz w:val="28"/>
          <w:szCs w:val="28"/>
        </w:rPr>
        <w:t>Контрольная работа № 2</w:t>
      </w:r>
      <w:r w:rsidRPr="007873D7">
        <w:rPr>
          <w:rFonts w:ascii="Times New Roman" w:hAnsi="Times New Roman"/>
          <w:sz w:val="28"/>
          <w:szCs w:val="28"/>
        </w:rPr>
        <w:t xml:space="preserve"> по теме «Химические реакции в органической химии и строение органических соединений»                                                  </w:t>
      </w:r>
    </w:p>
    <w:p w:rsidR="00B900C4" w:rsidRPr="007873D7" w:rsidRDefault="00B900C4" w:rsidP="00B900C4">
      <w:pPr>
        <w:pStyle w:val="a3"/>
        <w:rPr>
          <w:sz w:val="28"/>
          <w:szCs w:val="28"/>
        </w:rPr>
      </w:pPr>
      <w:r w:rsidRPr="007873D7">
        <w:rPr>
          <w:rFonts w:ascii="Times New Roman" w:hAnsi="Times New Roman"/>
          <w:b/>
          <w:sz w:val="28"/>
          <w:szCs w:val="28"/>
        </w:rPr>
        <w:t>Контрольная работа № 3</w:t>
      </w:r>
      <w:r w:rsidRPr="007873D7">
        <w:rPr>
          <w:rFonts w:ascii="Times New Roman" w:hAnsi="Times New Roman"/>
          <w:sz w:val="28"/>
          <w:szCs w:val="28"/>
        </w:rPr>
        <w:t xml:space="preserve"> по теме «Алканы и алкены».</w:t>
      </w:r>
    </w:p>
    <w:p w:rsidR="00B900C4" w:rsidRPr="007873D7" w:rsidRDefault="00B900C4" w:rsidP="00B900C4">
      <w:pPr>
        <w:pStyle w:val="a3"/>
        <w:rPr>
          <w:sz w:val="28"/>
          <w:szCs w:val="28"/>
        </w:rPr>
      </w:pPr>
      <w:r w:rsidRPr="007873D7">
        <w:rPr>
          <w:rFonts w:ascii="Times New Roman" w:hAnsi="Times New Roman"/>
          <w:b/>
          <w:sz w:val="28"/>
          <w:szCs w:val="28"/>
        </w:rPr>
        <w:t>Контрольная работа № 4</w:t>
      </w:r>
      <w:r w:rsidRPr="007873D7">
        <w:rPr>
          <w:rFonts w:ascii="Times New Roman" w:hAnsi="Times New Roman"/>
          <w:sz w:val="28"/>
          <w:szCs w:val="28"/>
        </w:rPr>
        <w:t xml:space="preserve"> по теме «Углеводороды»</w:t>
      </w:r>
    </w:p>
    <w:p w:rsidR="00B900C4" w:rsidRPr="007873D7" w:rsidRDefault="00B900C4" w:rsidP="00B900C4">
      <w:pPr>
        <w:pStyle w:val="a3"/>
        <w:rPr>
          <w:sz w:val="28"/>
          <w:szCs w:val="28"/>
        </w:rPr>
      </w:pPr>
      <w:r w:rsidRPr="007873D7">
        <w:rPr>
          <w:rFonts w:ascii="Times New Roman" w:hAnsi="Times New Roman"/>
          <w:b/>
          <w:sz w:val="28"/>
          <w:szCs w:val="28"/>
        </w:rPr>
        <w:t>Контрольная работа № 5</w:t>
      </w:r>
      <w:r w:rsidRPr="007873D7">
        <w:rPr>
          <w:rFonts w:ascii="Times New Roman" w:hAnsi="Times New Roman"/>
          <w:sz w:val="28"/>
          <w:szCs w:val="28"/>
        </w:rPr>
        <w:t xml:space="preserve"> по теме «Альдегиды и кетоны»</w:t>
      </w:r>
    </w:p>
    <w:p w:rsidR="00B900C4" w:rsidRPr="007873D7" w:rsidRDefault="00B900C4" w:rsidP="00B900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73D7">
        <w:rPr>
          <w:rFonts w:ascii="Times New Roman" w:hAnsi="Times New Roman"/>
          <w:b/>
          <w:sz w:val="28"/>
          <w:szCs w:val="28"/>
        </w:rPr>
        <w:t>Контрольная работа № 6</w:t>
      </w:r>
      <w:r w:rsidRPr="007873D7">
        <w:rPr>
          <w:rFonts w:ascii="Times New Roman" w:hAnsi="Times New Roman"/>
          <w:sz w:val="28"/>
          <w:szCs w:val="28"/>
        </w:rPr>
        <w:t xml:space="preserve"> по теме «Карбоновые кислоты, сложные эфиры и жиры»</w:t>
      </w:r>
    </w:p>
    <w:p w:rsidR="00B900C4" w:rsidRPr="007873D7" w:rsidRDefault="00B900C4" w:rsidP="00B900C4">
      <w:pPr>
        <w:pStyle w:val="a3"/>
        <w:rPr>
          <w:sz w:val="28"/>
          <w:szCs w:val="28"/>
        </w:rPr>
      </w:pPr>
      <w:r w:rsidRPr="007873D7">
        <w:rPr>
          <w:rFonts w:ascii="Times New Roman" w:hAnsi="Times New Roman"/>
          <w:b/>
          <w:sz w:val="28"/>
          <w:szCs w:val="28"/>
        </w:rPr>
        <w:t>Контрольная работа № 7</w:t>
      </w:r>
      <w:r w:rsidRPr="007873D7">
        <w:rPr>
          <w:rFonts w:ascii="Times New Roman" w:hAnsi="Times New Roman"/>
          <w:sz w:val="28"/>
          <w:szCs w:val="28"/>
        </w:rPr>
        <w:t xml:space="preserve"> по теме «Азотсодержащие органические соединения»</w:t>
      </w:r>
    </w:p>
    <w:p w:rsidR="00B900C4" w:rsidRPr="007873D7" w:rsidRDefault="00B900C4" w:rsidP="00B900C4">
      <w:pPr>
        <w:pStyle w:val="a3"/>
        <w:rPr>
          <w:sz w:val="28"/>
          <w:szCs w:val="28"/>
        </w:rPr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Default="00B900C4" w:rsidP="00070358">
      <w:pPr>
        <w:jc w:val="both"/>
      </w:pPr>
    </w:p>
    <w:p w:rsidR="00B900C4" w:rsidRPr="00B900C4" w:rsidRDefault="00B900C4" w:rsidP="00B900C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B900C4">
        <w:rPr>
          <w:rFonts w:ascii="Times New Roman" w:hAnsi="Times New Roman"/>
          <w:b/>
          <w:sz w:val="28"/>
          <w:szCs w:val="28"/>
        </w:rPr>
        <w:lastRenderedPageBreak/>
        <w:t>Контрольная работа №1 по теме</w:t>
      </w:r>
    </w:p>
    <w:p w:rsidR="00B900C4" w:rsidRPr="00B900C4" w:rsidRDefault="00B900C4" w:rsidP="00B900C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B900C4">
        <w:rPr>
          <w:rFonts w:ascii="Times New Roman" w:hAnsi="Times New Roman"/>
          <w:b/>
          <w:sz w:val="28"/>
          <w:szCs w:val="28"/>
        </w:rPr>
        <w:t xml:space="preserve"> </w:t>
      </w:r>
      <w:r w:rsidRPr="00B900C4">
        <w:rPr>
          <w:rFonts w:ascii="Times New Roman" w:hAnsi="Times New Roman"/>
          <w:sz w:val="28"/>
          <w:szCs w:val="28"/>
        </w:rPr>
        <w:t xml:space="preserve">«Классификация и номенклатура органических соединений».  </w:t>
      </w:r>
    </w:p>
    <w:p w:rsidR="00B900C4" w:rsidRPr="00B900C4" w:rsidRDefault="00B900C4" w:rsidP="00B900C4">
      <w:pPr>
        <w:pStyle w:val="a3"/>
        <w:jc w:val="center"/>
        <w:rPr>
          <w:sz w:val="28"/>
          <w:szCs w:val="28"/>
        </w:rPr>
      </w:pPr>
    </w:p>
    <w:p w:rsidR="00B900C4" w:rsidRPr="00B900C4" w:rsidRDefault="00B900C4" w:rsidP="00B900C4">
      <w:pPr>
        <w:pStyle w:val="a3"/>
        <w:jc w:val="center"/>
        <w:rPr>
          <w:sz w:val="28"/>
          <w:szCs w:val="28"/>
        </w:rPr>
      </w:pPr>
    </w:p>
    <w:p w:rsidR="00B900C4" w:rsidRPr="00B900C4" w:rsidRDefault="00B900C4" w:rsidP="00B900C4">
      <w:pPr>
        <w:pStyle w:val="a3"/>
        <w:jc w:val="center"/>
        <w:rPr>
          <w:sz w:val="28"/>
          <w:szCs w:val="28"/>
        </w:rPr>
      </w:pPr>
      <w:r w:rsidRPr="00B900C4">
        <w:rPr>
          <w:sz w:val="28"/>
          <w:szCs w:val="28"/>
        </w:rPr>
        <w:t>В-1.</w:t>
      </w:r>
    </w:p>
    <w:p w:rsidR="00B900C4" w:rsidRPr="00B900C4" w:rsidRDefault="00B900C4" w:rsidP="00B900C4">
      <w:pPr>
        <w:pStyle w:val="a3"/>
        <w:jc w:val="center"/>
        <w:rPr>
          <w:sz w:val="28"/>
          <w:szCs w:val="28"/>
        </w:rPr>
      </w:pPr>
    </w:p>
    <w:p w:rsidR="00B900C4" w:rsidRPr="00B900C4" w:rsidRDefault="00B900C4" w:rsidP="00B900C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B900C4">
        <w:rPr>
          <w:rFonts w:ascii="Times New Roman" w:hAnsi="Times New Roman"/>
          <w:sz w:val="28"/>
          <w:szCs w:val="28"/>
        </w:rPr>
        <w:t xml:space="preserve">Сформулируйте основные положения теории А.М.Бутлерова. Какие вещества называются гомологами, и какие - изомерами?   </w:t>
      </w:r>
    </w:p>
    <w:p w:rsidR="00B900C4" w:rsidRPr="00B900C4" w:rsidRDefault="00B900C4" w:rsidP="00B900C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B900C4">
        <w:rPr>
          <w:rFonts w:ascii="Times New Roman" w:hAnsi="Times New Roman"/>
          <w:sz w:val="28"/>
          <w:szCs w:val="28"/>
        </w:rPr>
        <w:t xml:space="preserve"> К какому классу относятся приведенные ниже соединения? Укажите гетерофункциональные или полифункциональные соединения (если они присутствуют):</w:t>
      </w:r>
    </w:p>
    <w:p w:rsidR="00B900C4" w:rsidRPr="00B900C4" w:rsidRDefault="00B900C4" w:rsidP="00B900C4">
      <w:pPr>
        <w:pStyle w:val="a3"/>
        <w:rPr>
          <w:sz w:val="28"/>
          <w:szCs w:val="28"/>
        </w:rPr>
      </w:pPr>
      <w:r w:rsidRPr="00B900C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900C4" w:rsidRPr="00B900C4" w:rsidRDefault="00B900C4" w:rsidP="00B900C4">
      <w:pPr>
        <w:pStyle w:val="a3"/>
        <w:rPr>
          <w:sz w:val="28"/>
          <w:szCs w:val="28"/>
        </w:rPr>
      </w:pPr>
      <w:r w:rsidRPr="00B900C4">
        <w:rPr>
          <w:sz w:val="28"/>
          <w:szCs w:val="28"/>
        </w:rPr>
        <w:t xml:space="preserve">                                                                                                                                         О</w:t>
      </w:r>
    </w:p>
    <w:p w:rsidR="00B900C4" w:rsidRPr="00B900C4" w:rsidRDefault="00B900C4" w:rsidP="00B900C4">
      <w:pPr>
        <w:pStyle w:val="a3"/>
        <w:rPr>
          <w:sz w:val="28"/>
          <w:szCs w:val="28"/>
        </w:rPr>
      </w:pPr>
      <w:r w:rsidRPr="00B900C4">
        <w:rPr>
          <w:sz w:val="28"/>
          <w:szCs w:val="28"/>
        </w:rPr>
        <w:t xml:space="preserve">                         а) С=С-СН</w:t>
      </w:r>
      <w:r w:rsidRPr="00B900C4">
        <w:rPr>
          <w:sz w:val="28"/>
          <w:szCs w:val="28"/>
          <w:vertAlign w:val="subscript"/>
        </w:rPr>
        <w:t xml:space="preserve">2 </w:t>
      </w:r>
      <w:r w:rsidRPr="00B900C4">
        <w:rPr>
          <w:sz w:val="28"/>
          <w:szCs w:val="28"/>
        </w:rPr>
        <w:t>– СН</w:t>
      </w:r>
      <w:r w:rsidRPr="00B900C4">
        <w:rPr>
          <w:sz w:val="28"/>
          <w:szCs w:val="28"/>
          <w:vertAlign w:val="subscript"/>
        </w:rPr>
        <w:t>3</w:t>
      </w:r>
      <w:r w:rsidRPr="00B900C4">
        <w:rPr>
          <w:sz w:val="28"/>
          <w:szCs w:val="28"/>
        </w:rPr>
        <w:t xml:space="preserve">                                             в)  СН</w:t>
      </w:r>
      <w:r w:rsidRPr="00B900C4">
        <w:rPr>
          <w:sz w:val="28"/>
          <w:szCs w:val="28"/>
          <w:vertAlign w:val="subscript"/>
        </w:rPr>
        <w:t>3</w:t>
      </w:r>
      <w:r w:rsidRPr="00B900C4">
        <w:rPr>
          <w:sz w:val="28"/>
          <w:szCs w:val="28"/>
        </w:rPr>
        <w:t>-СН</w:t>
      </w:r>
      <w:r w:rsidRPr="00B900C4">
        <w:rPr>
          <w:sz w:val="28"/>
          <w:szCs w:val="28"/>
          <w:vertAlign w:val="subscript"/>
        </w:rPr>
        <w:t>2</w:t>
      </w:r>
      <w:r w:rsidRPr="00B900C4">
        <w:rPr>
          <w:sz w:val="28"/>
          <w:szCs w:val="28"/>
        </w:rPr>
        <w:t>-СН</w:t>
      </w:r>
      <w:r w:rsidRPr="00B900C4">
        <w:rPr>
          <w:sz w:val="28"/>
          <w:szCs w:val="28"/>
          <w:vertAlign w:val="subscript"/>
        </w:rPr>
        <w:t>2</w:t>
      </w:r>
      <w:r w:rsidRPr="00B900C4">
        <w:rPr>
          <w:sz w:val="28"/>
          <w:szCs w:val="28"/>
        </w:rPr>
        <w:t xml:space="preserve">-С  </w:t>
      </w:r>
    </w:p>
    <w:p w:rsidR="00B900C4" w:rsidRPr="00B900C4" w:rsidRDefault="00B900C4" w:rsidP="00B900C4">
      <w:pPr>
        <w:pStyle w:val="a3"/>
        <w:rPr>
          <w:sz w:val="28"/>
          <w:szCs w:val="28"/>
        </w:rPr>
      </w:pPr>
      <w:r w:rsidRPr="00B900C4">
        <w:rPr>
          <w:sz w:val="28"/>
          <w:szCs w:val="28"/>
        </w:rPr>
        <w:t xml:space="preserve">                                                                                                                                         Н </w:t>
      </w:r>
    </w:p>
    <w:p w:rsidR="00B900C4" w:rsidRPr="00B900C4" w:rsidRDefault="00B900C4" w:rsidP="00B900C4">
      <w:pPr>
        <w:pStyle w:val="a3"/>
        <w:rPr>
          <w:sz w:val="28"/>
          <w:szCs w:val="28"/>
        </w:rPr>
      </w:pPr>
      <w:r w:rsidRPr="00B900C4">
        <w:rPr>
          <w:sz w:val="28"/>
          <w:szCs w:val="28"/>
        </w:rPr>
        <w:t xml:space="preserve">                         б) СН</w:t>
      </w:r>
      <w:r w:rsidRPr="00B900C4">
        <w:rPr>
          <w:sz w:val="28"/>
          <w:szCs w:val="28"/>
          <w:vertAlign w:val="subscript"/>
        </w:rPr>
        <w:t>3</w:t>
      </w:r>
      <w:r w:rsidRPr="00B900C4">
        <w:rPr>
          <w:sz w:val="28"/>
          <w:szCs w:val="28"/>
        </w:rPr>
        <w:t>-С-СН</w:t>
      </w:r>
      <w:r w:rsidRPr="00B900C4">
        <w:rPr>
          <w:sz w:val="28"/>
          <w:szCs w:val="28"/>
          <w:vertAlign w:val="subscript"/>
        </w:rPr>
        <w:t>2</w:t>
      </w:r>
      <w:r w:rsidRPr="00B900C4">
        <w:rPr>
          <w:sz w:val="28"/>
          <w:szCs w:val="28"/>
        </w:rPr>
        <w:t xml:space="preserve">-С-СН </w:t>
      </w:r>
      <w:r w:rsidRPr="00B900C4">
        <w:rPr>
          <w:sz w:val="28"/>
          <w:szCs w:val="28"/>
          <w:vertAlign w:val="subscript"/>
        </w:rPr>
        <w:t>3</w:t>
      </w:r>
      <w:r w:rsidRPr="00B900C4">
        <w:rPr>
          <w:sz w:val="28"/>
          <w:szCs w:val="28"/>
        </w:rPr>
        <w:t xml:space="preserve">    </w:t>
      </w:r>
    </w:p>
    <w:p w:rsidR="00B900C4" w:rsidRPr="00B900C4" w:rsidRDefault="00EF325C" w:rsidP="00B900C4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83820</wp:posOffset>
                </wp:positionV>
                <wp:extent cx="19050" cy="209550"/>
                <wp:effectExtent l="13335" t="6985" r="5715" b="12065"/>
                <wp:wrapNone/>
                <wp:docPr id="2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29.75pt;margin-top:6.6pt;width:1.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169545</wp:posOffset>
                </wp:positionV>
                <wp:extent cx="0" cy="76200"/>
                <wp:effectExtent l="13335" t="6985" r="5715" b="12065"/>
                <wp:wrapNone/>
                <wp:docPr id="2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96pt;margin-top:13.35pt;width:0;height: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83820</wp:posOffset>
                </wp:positionV>
                <wp:extent cx="0" cy="209550"/>
                <wp:effectExtent l="13335" t="6985" r="5715" b="12065"/>
                <wp:wrapNone/>
                <wp:docPr id="2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96pt;margin-top:6.6pt;width:0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"/>
            </w:pict>
          </mc:Fallback>
        </mc:AlternateContent>
      </w:r>
      <w:r w:rsidR="00B900C4" w:rsidRPr="00B900C4">
        <w:rPr>
          <w:sz w:val="28"/>
          <w:szCs w:val="28"/>
        </w:rPr>
        <w:t xml:space="preserve">                                                                      </w:t>
      </w:r>
    </w:p>
    <w:p w:rsidR="00B900C4" w:rsidRPr="00B900C4" w:rsidRDefault="00B900C4" w:rsidP="00B900C4">
      <w:pPr>
        <w:pStyle w:val="a3"/>
        <w:rPr>
          <w:sz w:val="28"/>
          <w:szCs w:val="28"/>
        </w:rPr>
      </w:pPr>
    </w:p>
    <w:p w:rsidR="00B900C4" w:rsidRPr="00B900C4" w:rsidRDefault="00EF325C" w:rsidP="00B900C4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4323715</wp:posOffset>
                </wp:positionH>
                <wp:positionV relativeFrom="paragraph">
                  <wp:posOffset>9525</wp:posOffset>
                </wp:positionV>
                <wp:extent cx="238760" cy="238125"/>
                <wp:effectExtent l="12700" t="5080" r="5715" b="13970"/>
                <wp:wrapNone/>
                <wp:docPr id="2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876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340.45pt;margin-top:.75pt;width:18.8pt;height:18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171450</wp:posOffset>
                </wp:positionV>
                <wp:extent cx="252095" cy="396240"/>
                <wp:effectExtent l="13335" t="5080" r="10795" b="8255"/>
                <wp:wrapNone/>
                <wp:docPr id="24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3962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312pt;margin-top:13.5pt;width:19.85pt;height:3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123825</wp:posOffset>
                </wp:positionV>
                <wp:extent cx="504190" cy="504190"/>
                <wp:effectExtent l="13335" t="5080" r="15875" b="5080"/>
                <wp:wrapNone/>
                <wp:docPr id="2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0419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5" o:spid="_x0000_s1026" type="#_x0000_t9" style="position:absolute;margin-left:300.75pt;margin-top:9.75pt;width:39.7pt;height:3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"/>
            </w:pict>
          </mc:Fallback>
        </mc:AlternateContent>
      </w:r>
      <w:r w:rsidR="00B900C4" w:rsidRPr="00B900C4">
        <w:rPr>
          <w:sz w:val="28"/>
          <w:szCs w:val="28"/>
        </w:rPr>
        <w:t xml:space="preserve">                                      О            О                                             г)                                            С</w:t>
      </w:r>
      <w:r w:rsidR="00B900C4" w:rsidRPr="00B900C4">
        <w:rPr>
          <w:sz w:val="28"/>
          <w:szCs w:val="28"/>
          <w:vertAlign w:val="subscript"/>
        </w:rPr>
        <w:t>2</w:t>
      </w:r>
      <w:r w:rsidR="00B900C4" w:rsidRPr="00B900C4">
        <w:rPr>
          <w:sz w:val="28"/>
          <w:szCs w:val="28"/>
        </w:rPr>
        <w:t xml:space="preserve"> Н</w:t>
      </w:r>
      <w:r w:rsidR="00B900C4" w:rsidRPr="00B900C4">
        <w:rPr>
          <w:sz w:val="28"/>
          <w:szCs w:val="28"/>
          <w:vertAlign w:val="subscript"/>
        </w:rPr>
        <w:t>5</w:t>
      </w:r>
    </w:p>
    <w:p w:rsidR="00B900C4" w:rsidRPr="00B900C4" w:rsidRDefault="00B900C4" w:rsidP="00B900C4">
      <w:pPr>
        <w:pStyle w:val="a3"/>
        <w:rPr>
          <w:sz w:val="28"/>
          <w:szCs w:val="28"/>
        </w:rPr>
      </w:pPr>
    </w:p>
    <w:p w:rsidR="00B900C4" w:rsidRPr="00B900C4" w:rsidRDefault="00B900C4" w:rsidP="00B900C4">
      <w:pPr>
        <w:pStyle w:val="a3"/>
        <w:rPr>
          <w:sz w:val="28"/>
          <w:szCs w:val="28"/>
        </w:rPr>
      </w:pPr>
    </w:p>
    <w:p w:rsidR="00B900C4" w:rsidRPr="00B900C4" w:rsidRDefault="00EF325C" w:rsidP="00B900C4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116205</wp:posOffset>
                </wp:positionV>
                <wp:extent cx="19050" cy="219710"/>
                <wp:effectExtent l="13335" t="8255" r="5715" b="10160"/>
                <wp:wrapNone/>
                <wp:docPr id="2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" cy="219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13.25pt;margin-top:9.15pt;width:1.5pt;height:17.3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"/>
            </w:pict>
          </mc:Fallback>
        </mc:AlternateContent>
      </w:r>
      <w:r w:rsidR="00B900C4" w:rsidRPr="00B900C4">
        <w:rPr>
          <w:sz w:val="28"/>
          <w:szCs w:val="28"/>
        </w:rPr>
        <w:t xml:space="preserve">                                             </w:t>
      </w:r>
      <w:r w:rsidR="00B900C4" w:rsidRPr="00B900C4">
        <w:rPr>
          <w:sz w:val="28"/>
          <w:szCs w:val="28"/>
          <w:lang w:val="en-US"/>
        </w:rPr>
        <w:t>NH</w:t>
      </w:r>
      <w:r w:rsidR="00B900C4" w:rsidRPr="00B900C4">
        <w:rPr>
          <w:sz w:val="28"/>
          <w:szCs w:val="28"/>
          <w:vertAlign w:val="subscript"/>
          <w:lang w:val="en-US"/>
        </w:rPr>
        <w:t>2</w:t>
      </w:r>
    </w:p>
    <w:p w:rsidR="00B900C4" w:rsidRPr="00B900C4" w:rsidRDefault="00EF325C" w:rsidP="00B900C4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165735</wp:posOffset>
                </wp:positionV>
                <wp:extent cx="288290" cy="288290"/>
                <wp:effectExtent l="13335" t="8255" r="12700" b="8255"/>
                <wp:wrapNone/>
                <wp:docPr id="2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102.75pt;margin-top:13.05pt;width:22.7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"/>
            </w:pict>
          </mc:Fallback>
        </mc:AlternateContent>
      </w:r>
      <w:r w:rsidR="00B900C4" w:rsidRPr="00B900C4">
        <w:rPr>
          <w:sz w:val="28"/>
          <w:szCs w:val="28"/>
        </w:rPr>
        <w:t xml:space="preserve">                      д)</w:t>
      </w:r>
    </w:p>
    <w:p w:rsidR="00B900C4" w:rsidRPr="00B900C4" w:rsidRDefault="00B900C4" w:rsidP="00B900C4">
      <w:pPr>
        <w:pStyle w:val="a3"/>
        <w:rPr>
          <w:sz w:val="28"/>
          <w:szCs w:val="28"/>
          <w:lang w:val="en-US"/>
        </w:rPr>
      </w:pPr>
    </w:p>
    <w:p w:rsidR="00B900C4" w:rsidRPr="00B900C4" w:rsidRDefault="00B900C4" w:rsidP="00B900C4">
      <w:pPr>
        <w:pStyle w:val="a3"/>
        <w:rPr>
          <w:sz w:val="28"/>
          <w:szCs w:val="28"/>
          <w:lang w:val="en-US"/>
        </w:rPr>
      </w:pPr>
    </w:p>
    <w:p w:rsidR="00B900C4" w:rsidRPr="00B900C4" w:rsidRDefault="00B900C4" w:rsidP="00B900C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B900C4">
        <w:rPr>
          <w:rFonts w:ascii="Times New Roman" w:hAnsi="Times New Roman"/>
          <w:sz w:val="28"/>
          <w:szCs w:val="28"/>
        </w:rPr>
        <w:t xml:space="preserve"> Дайте названия соединениям:</w:t>
      </w:r>
    </w:p>
    <w:p w:rsidR="00B900C4" w:rsidRPr="00B900C4" w:rsidRDefault="00B900C4" w:rsidP="00B900C4">
      <w:pPr>
        <w:pStyle w:val="a3"/>
        <w:ind w:left="720"/>
        <w:rPr>
          <w:sz w:val="28"/>
          <w:szCs w:val="28"/>
        </w:rPr>
      </w:pPr>
      <w:r w:rsidRPr="00B900C4">
        <w:rPr>
          <w:sz w:val="28"/>
          <w:szCs w:val="28"/>
        </w:rPr>
        <w:t xml:space="preserve">                                   О</w:t>
      </w:r>
    </w:p>
    <w:p w:rsidR="00B900C4" w:rsidRPr="00B900C4" w:rsidRDefault="00B900C4" w:rsidP="00B900C4">
      <w:pPr>
        <w:pStyle w:val="a3"/>
        <w:ind w:left="720"/>
        <w:rPr>
          <w:sz w:val="28"/>
          <w:szCs w:val="28"/>
          <w:vertAlign w:val="subscript"/>
        </w:rPr>
      </w:pPr>
      <w:r w:rsidRPr="00B900C4">
        <w:rPr>
          <w:sz w:val="28"/>
          <w:szCs w:val="28"/>
        </w:rPr>
        <w:t xml:space="preserve">                 А) СН</w:t>
      </w:r>
      <w:r w:rsidRPr="00B900C4">
        <w:rPr>
          <w:sz w:val="28"/>
          <w:szCs w:val="28"/>
          <w:vertAlign w:val="subscript"/>
        </w:rPr>
        <w:t>3</w:t>
      </w:r>
      <w:r w:rsidRPr="00B900C4">
        <w:rPr>
          <w:sz w:val="28"/>
          <w:szCs w:val="28"/>
        </w:rPr>
        <w:t>-С                                                 б)  СН</w:t>
      </w:r>
      <w:r w:rsidRPr="00B900C4">
        <w:rPr>
          <w:sz w:val="28"/>
          <w:szCs w:val="28"/>
          <w:vertAlign w:val="subscript"/>
        </w:rPr>
        <w:t>3</w:t>
      </w:r>
      <w:r w:rsidRPr="00B900C4">
        <w:rPr>
          <w:sz w:val="28"/>
          <w:szCs w:val="28"/>
        </w:rPr>
        <w:t>-СН-СН</w:t>
      </w:r>
      <w:r w:rsidRPr="00B900C4">
        <w:rPr>
          <w:sz w:val="28"/>
          <w:szCs w:val="28"/>
          <w:vertAlign w:val="subscript"/>
        </w:rPr>
        <w:t>2</w:t>
      </w:r>
      <w:r w:rsidRPr="00B900C4">
        <w:rPr>
          <w:sz w:val="28"/>
          <w:szCs w:val="28"/>
        </w:rPr>
        <w:t>-СН</w:t>
      </w:r>
    </w:p>
    <w:p w:rsidR="00B900C4" w:rsidRPr="00B900C4" w:rsidRDefault="00EF325C" w:rsidP="00B900C4">
      <w:pPr>
        <w:pStyle w:val="a3"/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29845</wp:posOffset>
                </wp:positionV>
                <wp:extent cx="9525" cy="180975"/>
                <wp:effectExtent l="13335" t="9525" r="5715" b="9525"/>
                <wp:wrapNone/>
                <wp:docPr id="2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81.25pt;margin-top:2.35pt;width:.75pt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"/>
            </w:pict>
          </mc:Fallback>
        </mc:AlternateContent>
      </w:r>
      <w:r w:rsidR="00B900C4" w:rsidRPr="00B900C4">
        <w:rPr>
          <w:sz w:val="28"/>
          <w:szCs w:val="28"/>
        </w:rPr>
        <w:t xml:space="preserve">                                    ОН                                                     </w:t>
      </w:r>
    </w:p>
    <w:p w:rsidR="00B900C4" w:rsidRPr="00B900C4" w:rsidRDefault="00B900C4" w:rsidP="00B900C4">
      <w:pPr>
        <w:pStyle w:val="a3"/>
        <w:ind w:left="720"/>
        <w:rPr>
          <w:sz w:val="28"/>
          <w:szCs w:val="28"/>
        </w:rPr>
      </w:pPr>
      <w:r w:rsidRPr="00B900C4">
        <w:rPr>
          <w:sz w:val="28"/>
          <w:szCs w:val="28"/>
        </w:rPr>
        <w:t xml:space="preserve">                                                                                                </w:t>
      </w:r>
      <w:r w:rsidRPr="00B900C4">
        <w:rPr>
          <w:sz w:val="28"/>
          <w:szCs w:val="28"/>
          <w:lang w:val="en-US"/>
        </w:rPr>
        <w:t>NO</w:t>
      </w:r>
      <w:r w:rsidRPr="00B900C4">
        <w:rPr>
          <w:sz w:val="28"/>
          <w:szCs w:val="28"/>
          <w:vertAlign w:val="subscript"/>
        </w:rPr>
        <w:t>2</w:t>
      </w:r>
    </w:p>
    <w:p w:rsidR="00B900C4" w:rsidRPr="00B900C4" w:rsidRDefault="00B900C4" w:rsidP="00B900C4">
      <w:pPr>
        <w:pStyle w:val="a3"/>
        <w:ind w:left="720"/>
        <w:rPr>
          <w:rFonts w:ascii="Times New Roman" w:hAnsi="Times New Roman"/>
          <w:sz w:val="28"/>
          <w:szCs w:val="28"/>
        </w:rPr>
      </w:pPr>
      <w:r w:rsidRPr="00B900C4">
        <w:rPr>
          <w:sz w:val="28"/>
          <w:szCs w:val="28"/>
        </w:rPr>
        <w:t xml:space="preserve">  </w:t>
      </w:r>
      <w:r w:rsidRPr="00B900C4">
        <w:rPr>
          <w:rFonts w:ascii="Times New Roman" w:hAnsi="Times New Roman"/>
          <w:sz w:val="28"/>
          <w:szCs w:val="28"/>
        </w:rPr>
        <w:t>Составьте структурную  формулу вещества, название которого гептен – 2</w:t>
      </w:r>
    </w:p>
    <w:p w:rsidR="00B900C4" w:rsidRPr="00B900C4" w:rsidRDefault="00B900C4" w:rsidP="00B900C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B900C4">
        <w:rPr>
          <w:rFonts w:ascii="Times New Roman" w:hAnsi="Times New Roman"/>
          <w:sz w:val="28"/>
          <w:szCs w:val="28"/>
        </w:rPr>
        <w:t xml:space="preserve">Найдите среди предлагаемых ниже соединений гомологи и изомеры. </w:t>
      </w:r>
    </w:p>
    <w:p w:rsidR="00B900C4" w:rsidRPr="00B900C4" w:rsidRDefault="00B900C4" w:rsidP="00B900C4">
      <w:pPr>
        <w:pStyle w:val="a3"/>
        <w:ind w:left="720"/>
        <w:rPr>
          <w:rFonts w:ascii="Times New Roman" w:hAnsi="Times New Roman"/>
          <w:sz w:val="28"/>
          <w:szCs w:val="28"/>
        </w:rPr>
      </w:pPr>
      <w:r w:rsidRPr="00B900C4">
        <w:rPr>
          <w:rFonts w:ascii="Times New Roman" w:hAnsi="Times New Roman"/>
          <w:sz w:val="28"/>
          <w:szCs w:val="28"/>
        </w:rPr>
        <w:t>Определите вид изомерии.</w:t>
      </w:r>
    </w:p>
    <w:p w:rsidR="00B900C4" w:rsidRPr="00B900C4" w:rsidRDefault="00EF325C" w:rsidP="00B900C4">
      <w:pPr>
        <w:pStyle w:val="a3"/>
        <w:ind w:left="720"/>
        <w:rPr>
          <w:sz w:val="28"/>
          <w:szCs w:val="28"/>
          <w:vertAlign w:val="subscript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148590</wp:posOffset>
                </wp:positionV>
                <wp:extent cx="19050" cy="171450"/>
                <wp:effectExtent l="13335" t="8255" r="5715" b="10795"/>
                <wp:wrapNone/>
                <wp:docPr id="1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55pt;margin-top:11.7pt;width:1.5pt;height:13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148590</wp:posOffset>
                </wp:positionV>
                <wp:extent cx="19050" cy="171450"/>
                <wp:effectExtent l="13335" t="8255" r="5715" b="10795"/>
                <wp:wrapNone/>
                <wp:docPr id="1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81.75pt;margin-top:11.7pt;width:1.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"/>
            </w:pict>
          </mc:Fallback>
        </mc:AlternateContent>
      </w:r>
      <w:r w:rsidR="00B900C4" w:rsidRPr="00B900C4">
        <w:rPr>
          <w:sz w:val="28"/>
          <w:szCs w:val="28"/>
        </w:rPr>
        <w:t>А)   СН</w:t>
      </w:r>
      <w:r w:rsidR="00B900C4" w:rsidRPr="00B900C4">
        <w:rPr>
          <w:sz w:val="28"/>
          <w:szCs w:val="28"/>
          <w:vertAlign w:val="subscript"/>
        </w:rPr>
        <w:t>3</w:t>
      </w:r>
      <w:r w:rsidR="00B900C4" w:rsidRPr="00B900C4">
        <w:rPr>
          <w:sz w:val="28"/>
          <w:szCs w:val="28"/>
        </w:rPr>
        <w:t>-СН-СН</w:t>
      </w:r>
      <w:r w:rsidR="00B900C4" w:rsidRPr="00B900C4">
        <w:rPr>
          <w:sz w:val="28"/>
          <w:szCs w:val="28"/>
          <w:vertAlign w:val="subscript"/>
        </w:rPr>
        <w:t>3</w:t>
      </w:r>
      <w:r w:rsidR="00B900C4" w:rsidRPr="00B900C4">
        <w:rPr>
          <w:sz w:val="28"/>
          <w:szCs w:val="28"/>
        </w:rPr>
        <w:t xml:space="preserve">                                                           СН</w:t>
      </w:r>
      <w:r w:rsidR="00B900C4" w:rsidRPr="00B900C4">
        <w:rPr>
          <w:sz w:val="28"/>
          <w:szCs w:val="28"/>
          <w:vertAlign w:val="subscript"/>
        </w:rPr>
        <w:t>3</w:t>
      </w:r>
    </w:p>
    <w:p w:rsidR="00B900C4" w:rsidRPr="00B900C4" w:rsidRDefault="00B900C4" w:rsidP="00B900C4">
      <w:pPr>
        <w:pStyle w:val="a3"/>
        <w:ind w:left="720"/>
        <w:rPr>
          <w:sz w:val="28"/>
          <w:szCs w:val="28"/>
        </w:rPr>
      </w:pPr>
    </w:p>
    <w:p w:rsidR="00B900C4" w:rsidRPr="00B900C4" w:rsidRDefault="00B900C4" w:rsidP="00B900C4">
      <w:pPr>
        <w:pStyle w:val="a3"/>
        <w:ind w:left="720"/>
        <w:rPr>
          <w:sz w:val="28"/>
          <w:szCs w:val="28"/>
        </w:rPr>
      </w:pPr>
      <w:r w:rsidRPr="00B900C4">
        <w:rPr>
          <w:sz w:val="28"/>
          <w:szCs w:val="28"/>
        </w:rPr>
        <w:t xml:space="preserve">               СН</w:t>
      </w:r>
      <w:r w:rsidRPr="00B900C4">
        <w:rPr>
          <w:sz w:val="28"/>
          <w:szCs w:val="28"/>
          <w:vertAlign w:val="subscript"/>
        </w:rPr>
        <w:t>3</w:t>
      </w:r>
      <w:r w:rsidRPr="00B900C4">
        <w:rPr>
          <w:sz w:val="28"/>
          <w:szCs w:val="28"/>
        </w:rPr>
        <w:t xml:space="preserve">                                                   б) СН3-С-СН</w:t>
      </w:r>
      <w:r w:rsidRPr="00B900C4">
        <w:rPr>
          <w:sz w:val="28"/>
          <w:szCs w:val="28"/>
          <w:vertAlign w:val="subscript"/>
        </w:rPr>
        <w:t>3</w:t>
      </w:r>
      <w:r w:rsidRPr="00B900C4">
        <w:rPr>
          <w:sz w:val="28"/>
          <w:szCs w:val="28"/>
        </w:rPr>
        <w:t xml:space="preserve">   </w:t>
      </w:r>
    </w:p>
    <w:p w:rsidR="00B900C4" w:rsidRPr="00B900C4" w:rsidRDefault="00EF325C" w:rsidP="00B900C4">
      <w:pPr>
        <w:pStyle w:val="a3"/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-635</wp:posOffset>
                </wp:positionV>
                <wp:extent cx="0" cy="161925"/>
                <wp:effectExtent l="13335" t="5080" r="5715" b="13970"/>
                <wp:wrapNone/>
                <wp:docPr id="1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55pt;margin-top:-.05pt;width:0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a3lHQIAADw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"/>
            </w:pict>
          </mc:Fallback>
        </mc:AlternateContent>
      </w:r>
      <w:r w:rsidR="00B900C4" w:rsidRPr="00B900C4">
        <w:rPr>
          <w:sz w:val="28"/>
          <w:szCs w:val="28"/>
        </w:rPr>
        <w:t xml:space="preserve">                         </w:t>
      </w:r>
    </w:p>
    <w:p w:rsidR="00B900C4" w:rsidRPr="00B900C4" w:rsidRDefault="00B900C4" w:rsidP="00B900C4">
      <w:pPr>
        <w:pStyle w:val="a3"/>
        <w:ind w:left="720"/>
        <w:rPr>
          <w:sz w:val="28"/>
          <w:szCs w:val="28"/>
        </w:rPr>
      </w:pPr>
      <w:r w:rsidRPr="00B900C4">
        <w:rPr>
          <w:sz w:val="28"/>
          <w:szCs w:val="28"/>
        </w:rPr>
        <w:t xml:space="preserve">                                                                                      СН</w:t>
      </w:r>
      <w:r w:rsidRPr="00B900C4">
        <w:rPr>
          <w:sz w:val="28"/>
          <w:szCs w:val="28"/>
          <w:vertAlign w:val="subscript"/>
        </w:rPr>
        <w:t>3</w:t>
      </w:r>
      <w:r w:rsidRPr="00B900C4">
        <w:rPr>
          <w:sz w:val="28"/>
          <w:szCs w:val="28"/>
        </w:rPr>
        <w:t xml:space="preserve">                              </w:t>
      </w:r>
    </w:p>
    <w:p w:rsidR="00B900C4" w:rsidRPr="00B900C4" w:rsidRDefault="00B900C4" w:rsidP="00B900C4">
      <w:pPr>
        <w:pStyle w:val="a3"/>
        <w:ind w:left="720"/>
        <w:rPr>
          <w:sz w:val="28"/>
          <w:szCs w:val="28"/>
        </w:rPr>
      </w:pPr>
      <w:r w:rsidRPr="00B900C4">
        <w:rPr>
          <w:sz w:val="28"/>
          <w:szCs w:val="28"/>
        </w:rPr>
        <w:t>В) СН</w:t>
      </w:r>
      <w:r w:rsidRPr="00B900C4">
        <w:rPr>
          <w:sz w:val="28"/>
          <w:szCs w:val="28"/>
          <w:vertAlign w:val="subscript"/>
        </w:rPr>
        <w:t>3</w:t>
      </w:r>
      <w:r w:rsidRPr="00B900C4">
        <w:rPr>
          <w:sz w:val="28"/>
          <w:szCs w:val="28"/>
        </w:rPr>
        <w:t>-СН</w:t>
      </w:r>
      <w:r w:rsidRPr="00B900C4">
        <w:rPr>
          <w:sz w:val="28"/>
          <w:szCs w:val="28"/>
          <w:vertAlign w:val="subscript"/>
        </w:rPr>
        <w:t>2</w:t>
      </w:r>
      <w:r w:rsidRPr="00B900C4">
        <w:rPr>
          <w:sz w:val="28"/>
          <w:szCs w:val="28"/>
        </w:rPr>
        <w:t>-СН</w:t>
      </w:r>
      <w:r w:rsidRPr="00B900C4">
        <w:rPr>
          <w:sz w:val="28"/>
          <w:szCs w:val="28"/>
          <w:vertAlign w:val="subscript"/>
        </w:rPr>
        <w:t>2</w:t>
      </w:r>
      <w:r w:rsidRPr="00B900C4">
        <w:rPr>
          <w:sz w:val="28"/>
          <w:szCs w:val="28"/>
        </w:rPr>
        <w:t>-СН</w:t>
      </w:r>
      <w:r w:rsidRPr="00B900C4">
        <w:rPr>
          <w:sz w:val="28"/>
          <w:szCs w:val="28"/>
          <w:vertAlign w:val="subscript"/>
        </w:rPr>
        <w:t>3</w:t>
      </w:r>
      <w:r w:rsidRPr="00B900C4">
        <w:rPr>
          <w:sz w:val="28"/>
          <w:szCs w:val="28"/>
        </w:rPr>
        <w:t xml:space="preserve">              г)  СН</w:t>
      </w:r>
      <w:r w:rsidRPr="00B900C4">
        <w:rPr>
          <w:sz w:val="28"/>
          <w:szCs w:val="28"/>
          <w:vertAlign w:val="subscript"/>
        </w:rPr>
        <w:t>3</w:t>
      </w:r>
      <w:r w:rsidRPr="00B900C4">
        <w:rPr>
          <w:sz w:val="28"/>
          <w:szCs w:val="28"/>
          <w:lang w:val="en-US"/>
        </w:rPr>
        <w:t>CI</w:t>
      </w:r>
    </w:p>
    <w:p w:rsidR="00B900C4" w:rsidRPr="00B900C4" w:rsidRDefault="00B900C4" w:rsidP="00B900C4">
      <w:pPr>
        <w:pStyle w:val="a3"/>
        <w:rPr>
          <w:rFonts w:ascii="Times New Roman" w:hAnsi="Times New Roman"/>
          <w:sz w:val="28"/>
          <w:szCs w:val="28"/>
        </w:rPr>
      </w:pPr>
      <w:r w:rsidRPr="00B900C4">
        <w:rPr>
          <w:rFonts w:ascii="Times New Roman" w:hAnsi="Times New Roman"/>
          <w:sz w:val="28"/>
          <w:szCs w:val="28"/>
        </w:rPr>
        <w:t xml:space="preserve">5.  Сколько гибридных орбиталей образует атом С в состоянии </w:t>
      </w:r>
      <w:r w:rsidRPr="00B900C4">
        <w:rPr>
          <w:rFonts w:ascii="Times New Roman" w:hAnsi="Times New Roman"/>
          <w:sz w:val="28"/>
          <w:szCs w:val="28"/>
          <w:lang w:val="en-US"/>
        </w:rPr>
        <w:t>Sp</w:t>
      </w:r>
      <w:r w:rsidRPr="00B900C4">
        <w:rPr>
          <w:rFonts w:ascii="Times New Roman" w:hAnsi="Times New Roman"/>
          <w:sz w:val="28"/>
          <w:szCs w:val="28"/>
          <w:vertAlign w:val="superscript"/>
        </w:rPr>
        <w:t>3</w:t>
      </w:r>
      <w:r w:rsidRPr="00B900C4">
        <w:rPr>
          <w:rFonts w:ascii="Times New Roman" w:hAnsi="Times New Roman"/>
          <w:sz w:val="28"/>
          <w:szCs w:val="28"/>
        </w:rPr>
        <w:t xml:space="preserve">-,    </w:t>
      </w:r>
      <w:r w:rsidRPr="00B900C4">
        <w:rPr>
          <w:rFonts w:ascii="Times New Roman" w:hAnsi="Times New Roman"/>
          <w:sz w:val="28"/>
          <w:szCs w:val="28"/>
          <w:lang w:val="en-US"/>
        </w:rPr>
        <w:t>Sp</w:t>
      </w:r>
      <w:r w:rsidRPr="00B900C4">
        <w:rPr>
          <w:rFonts w:ascii="Times New Roman" w:hAnsi="Times New Roman"/>
          <w:sz w:val="28"/>
          <w:szCs w:val="28"/>
          <w:vertAlign w:val="superscript"/>
        </w:rPr>
        <w:t>2</w:t>
      </w:r>
      <w:r w:rsidRPr="00B900C4">
        <w:rPr>
          <w:rFonts w:ascii="Times New Roman" w:hAnsi="Times New Roman"/>
          <w:sz w:val="28"/>
          <w:szCs w:val="28"/>
        </w:rPr>
        <w:t xml:space="preserve">-,   </w:t>
      </w:r>
      <w:r w:rsidRPr="00B900C4">
        <w:rPr>
          <w:rFonts w:ascii="Times New Roman" w:hAnsi="Times New Roman"/>
          <w:sz w:val="28"/>
          <w:szCs w:val="28"/>
          <w:lang w:val="en-US"/>
        </w:rPr>
        <w:t>Sp</w:t>
      </w:r>
      <w:r w:rsidRPr="00B900C4">
        <w:rPr>
          <w:rFonts w:ascii="Times New Roman" w:hAnsi="Times New Roman"/>
          <w:sz w:val="28"/>
          <w:szCs w:val="28"/>
        </w:rPr>
        <w:t xml:space="preserve">- гибридизации?  </w:t>
      </w:r>
      <w:r w:rsidRPr="00B900C4">
        <w:rPr>
          <w:rFonts w:ascii="Times New Roman" w:hAnsi="Times New Roman"/>
          <w:sz w:val="28"/>
          <w:szCs w:val="28"/>
          <w:lang w:val="en-US"/>
        </w:rPr>
        <w:t>g</w:t>
      </w:r>
      <w:r w:rsidRPr="00B900C4">
        <w:rPr>
          <w:rFonts w:ascii="Times New Roman" w:hAnsi="Times New Roman"/>
          <w:sz w:val="28"/>
          <w:szCs w:val="28"/>
        </w:rPr>
        <w:t xml:space="preserve">  и  п-    связей образуется в каждом из этих состояний? </w:t>
      </w:r>
    </w:p>
    <w:p w:rsidR="00B900C4" w:rsidRPr="00B900C4" w:rsidRDefault="00B900C4" w:rsidP="00B900C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B900C4">
        <w:rPr>
          <w:rFonts w:ascii="Times New Roman" w:hAnsi="Times New Roman"/>
          <w:b/>
          <w:sz w:val="28"/>
          <w:szCs w:val="28"/>
        </w:rPr>
        <w:lastRenderedPageBreak/>
        <w:t>Контрольная работа №1 по теме</w:t>
      </w:r>
    </w:p>
    <w:p w:rsidR="00B900C4" w:rsidRPr="00B900C4" w:rsidRDefault="00B900C4" w:rsidP="00B900C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B900C4">
        <w:rPr>
          <w:rFonts w:ascii="Times New Roman" w:hAnsi="Times New Roman"/>
          <w:b/>
          <w:sz w:val="28"/>
          <w:szCs w:val="28"/>
        </w:rPr>
        <w:t xml:space="preserve"> </w:t>
      </w:r>
      <w:r w:rsidRPr="00B900C4">
        <w:rPr>
          <w:rFonts w:ascii="Times New Roman" w:hAnsi="Times New Roman"/>
          <w:sz w:val="28"/>
          <w:szCs w:val="28"/>
        </w:rPr>
        <w:t xml:space="preserve">«Классификация и номенклатура органических соединений».  </w:t>
      </w:r>
    </w:p>
    <w:p w:rsidR="00B900C4" w:rsidRPr="00B900C4" w:rsidRDefault="00B900C4" w:rsidP="00B900C4">
      <w:pPr>
        <w:pStyle w:val="a3"/>
        <w:jc w:val="center"/>
        <w:rPr>
          <w:sz w:val="28"/>
          <w:szCs w:val="28"/>
        </w:rPr>
      </w:pPr>
    </w:p>
    <w:p w:rsidR="00B900C4" w:rsidRPr="00B900C4" w:rsidRDefault="00B900C4" w:rsidP="00B900C4">
      <w:pPr>
        <w:pStyle w:val="a3"/>
        <w:jc w:val="center"/>
        <w:rPr>
          <w:sz w:val="28"/>
          <w:szCs w:val="28"/>
        </w:rPr>
      </w:pPr>
    </w:p>
    <w:p w:rsidR="00B900C4" w:rsidRPr="00B900C4" w:rsidRDefault="00B900C4" w:rsidP="00B900C4">
      <w:pPr>
        <w:pStyle w:val="a3"/>
        <w:jc w:val="center"/>
        <w:rPr>
          <w:sz w:val="28"/>
          <w:szCs w:val="28"/>
        </w:rPr>
      </w:pPr>
      <w:r w:rsidRPr="00B900C4">
        <w:rPr>
          <w:sz w:val="28"/>
          <w:szCs w:val="28"/>
        </w:rPr>
        <w:t>В-2.</w:t>
      </w:r>
    </w:p>
    <w:p w:rsidR="00B900C4" w:rsidRPr="00B900C4" w:rsidRDefault="00B900C4" w:rsidP="00B900C4">
      <w:pPr>
        <w:pStyle w:val="a3"/>
        <w:jc w:val="center"/>
        <w:rPr>
          <w:sz w:val="28"/>
          <w:szCs w:val="28"/>
        </w:rPr>
      </w:pPr>
    </w:p>
    <w:p w:rsidR="00B900C4" w:rsidRPr="00B900C4" w:rsidRDefault="00B900C4" w:rsidP="00B900C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B900C4">
        <w:rPr>
          <w:rFonts w:ascii="Times New Roman" w:hAnsi="Times New Roman"/>
          <w:sz w:val="28"/>
          <w:szCs w:val="28"/>
        </w:rPr>
        <w:t xml:space="preserve">Рассмотрите валентные возможности атома углерода.  Дайте определение  </w:t>
      </w:r>
      <w:r w:rsidRPr="00B900C4">
        <w:rPr>
          <w:rFonts w:ascii="Times New Roman" w:hAnsi="Times New Roman"/>
          <w:sz w:val="28"/>
          <w:szCs w:val="28"/>
          <w:lang w:val="en-US"/>
        </w:rPr>
        <w:t>g</w:t>
      </w:r>
      <w:r w:rsidRPr="00B900C4">
        <w:rPr>
          <w:rFonts w:ascii="Times New Roman" w:hAnsi="Times New Roman"/>
          <w:sz w:val="28"/>
          <w:szCs w:val="28"/>
        </w:rPr>
        <w:t xml:space="preserve">  и  п-  связи. Что такое гибридизация? Какую форму имеют гибридные облака?</w:t>
      </w:r>
    </w:p>
    <w:p w:rsidR="00B900C4" w:rsidRPr="00B900C4" w:rsidRDefault="00B900C4" w:rsidP="00B900C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B900C4">
        <w:rPr>
          <w:rFonts w:ascii="Times New Roman" w:hAnsi="Times New Roman"/>
          <w:sz w:val="28"/>
          <w:szCs w:val="28"/>
        </w:rPr>
        <w:t>К какому классу относятся приведенные ниже соединения? Укажите полифункциональное  или  гетерофункциональное соединение (если они присутствуют):</w:t>
      </w:r>
    </w:p>
    <w:p w:rsidR="00B900C4" w:rsidRPr="00B900C4" w:rsidRDefault="00B900C4" w:rsidP="00B900C4">
      <w:pPr>
        <w:pStyle w:val="a3"/>
        <w:ind w:left="390"/>
        <w:rPr>
          <w:sz w:val="28"/>
          <w:szCs w:val="28"/>
        </w:rPr>
      </w:pPr>
      <w:r w:rsidRPr="00B900C4">
        <w:rPr>
          <w:sz w:val="28"/>
          <w:szCs w:val="28"/>
        </w:rPr>
        <w:t>А)НО-СН</w:t>
      </w:r>
      <w:r w:rsidRPr="00B900C4">
        <w:rPr>
          <w:sz w:val="28"/>
          <w:szCs w:val="28"/>
          <w:vertAlign w:val="subscript"/>
        </w:rPr>
        <w:t>2</w:t>
      </w:r>
      <w:r w:rsidRPr="00B900C4">
        <w:rPr>
          <w:sz w:val="28"/>
          <w:szCs w:val="28"/>
        </w:rPr>
        <w:t>-СООН                                               б)</w:t>
      </w:r>
      <w:r>
        <w:rPr>
          <w:sz w:val="28"/>
          <w:szCs w:val="28"/>
        </w:rPr>
        <w:t xml:space="preserve"> </w:t>
      </w:r>
      <w:r w:rsidRPr="00B900C4">
        <w:rPr>
          <w:sz w:val="28"/>
          <w:szCs w:val="28"/>
        </w:rPr>
        <w:t>СН</w:t>
      </w:r>
      <w:r w:rsidRPr="00B900C4">
        <w:rPr>
          <w:sz w:val="28"/>
          <w:szCs w:val="28"/>
          <w:vertAlign w:val="subscript"/>
        </w:rPr>
        <w:t>2</w:t>
      </w:r>
      <w:r w:rsidRPr="00B900C4">
        <w:rPr>
          <w:sz w:val="28"/>
          <w:szCs w:val="28"/>
        </w:rPr>
        <w:t>-СН-СН</w:t>
      </w:r>
      <w:r w:rsidRPr="00B900C4">
        <w:rPr>
          <w:sz w:val="28"/>
          <w:szCs w:val="28"/>
          <w:vertAlign w:val="subscript"/>
        </w:rPr>
        <w:t>3</w:t>
      </w:r>
    </w:p>
    <w:p w:rsidR="00B900C4" w:rsidRPr="00B900C4" w:rsidRDefault="00EF325C" w:rsidP="00B900C4">
      <w:pPr>
        <w:pStyle w:val="a3"/>
        <w:ind w:left="39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24765</wp:posOffset>
                </wp:positionV>
                <wp:extent cx="47625" cy="104775"/>
                <wp:effectExtent l="13335" t="8255" r="5715" b="10795"/>
                <wp:wrapNone/>
                <wp:docPr id="1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62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261pt;margin-top:1.95pt;width:3.75pt;height:8.2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24765</wp:posOffset>
                </wp:positionV>
                <wp:extent cx="85725" cy="104775"/>
                <wp:effectExtent l="13335" t="8255" r="5715" b="10795"/>
                <wp:wrapNone/>
                <wp:docPr id="1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19pt;margin-top:1.95pt;width:6.75pt;height:8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"/>
            </w:pict>
          </mc:Fallback>
        </mc:AlternateContent>
      </w:r>
    </w:p>
    <w:p w:rsidR="00B900C4" w:rsidRPr="00B900C4" w:rsidRDefault="00B900C4" w:rsidP="00B900C4">
      <w:pPr>
        <w:pStyle w:val="a3"/>
        <w:ind w:left="390"/>
        <w:rPr>
          <w:sz w:val="28"/>
          <w:szCs w:val="28"/>
          <w:vertAlign w:val="subscript"/>
        </w:rPr>
      </w:pPr>
      <w:r w:rsidRPr="00B900C4">
        <w:rPr>
          <w:sz w:val="28"/>
          <w:szCs w:val="28"/>
        </w:rPr>
        <w:t xml:space="preserve">                                                                            СН </w:t>
      </w:r>
      <w:r w:rsidRPr="00B900C4">
        <w:rPr>
          <w:sz w:val="28"/>
          <w:szCs w:val="28"/>
          <w:vertAlign w:val="subscript"/>
        </w:rPr>
        <w:t>2</w:t>
      </w:r>
      <w:r w:rsidRPr="00B900C4">
        <w:rPr>
          <w:sz w:val="28"/>
          <w:szCs w:val="28"/>
        </w:rPr>
        <w:t xml:space="preserve">                  СН</w:t>
      </w:r>
      <w:r w:rsidRPr="00B900C4">
        <w:rPr>
          <w:sz w:val="28"/>
          <w:szCs w:val="28"/>
          <w:vertAlign w:val="subscript"/>
        </w:rPr>
        <w:t>2</w:t>
      </w:r>
    </w:p>
    <w:p w:rsidR="00B900C4" w:rsidRPr="00B900C4" w:rsidRDefault="00B900C4" w:rsidP="00B900C4">
      <w:pPr>
        <w:pStyle w:val="a3"/>
        <w:rPr>
          <w:sz w:val="28"/>
          <w:szCs w:val="28"/>
          <w:vertAlign w:val="subscript"/>
        </w:rPr>
      </w:pPr>
      <w:r w:rsidRPr="00B900C4">
        <w:rPr>
          <w:sz w:val="28"/>
          <w:szCs w:val="28"/>
        </w:rPr>
        <w:t>В) СН</w:t>
      </w:r>
      <w:r w:rsidRPr="00B900C4">
        <w:rPr>
          <w:sz w:val="28"/>
          <w:szCs w:val="28"/>
          <w:vertAlign w:val="subscript"/>
        </w:rPr>
        <w:t>3</w:t>
      </w:r>
      <w:r w:rsidRPr="00B900C4">
        <w:rPr>
          <w:sz w:val="28"/>
          <w:szCs w:val="28"/>
        </w:rPr>
        <w:t>-О-СН</w:t>
      </w:r>
      <w:r w:rsidRPr="00B900C4">
        <w:rPr>
          <w:sz w:val="28"/>
          <w:szCs w:val="28"/>
          <w:vertAlign w:val="subscript"/>
        </w:rPr>
        <w:t>2</w:t>
      </w:r>
      <w:r w:rsidRPr="00B900C4">
        <w:rPr>
          <w:sz w:val="28"/>
          <w:szCs w:val="28"/>
        </w:rPr>
        <w:t>-СН</w:t>
      </w:r>
      <w:r w:rsidRPr="00B900C4">
        <w:rPr>
          <w:sz w:val="28"/>
          <w:szCs w:val="28"/>
          <w:vertAlign w:val="subscript"/>
        </w:rPr>
        <w:t>3</w:t>
      </w:r>
    </w:p>
    <w:p w:rsidR="00B900C4" w:rsidRPr="00B900C4" w:rsidRDefault="00B900C4" w:rsidP="00B900C4">
      <w:pPr>
        <w:pStyle w:val="a3"/>
        <w:ind w:left="720"/>
        <w:rPr>
          <w:sz w:val="28"/>
          <w:szCs w:val="28"/>
          <w:vertAlign w:val="subscript"/>
        </w:rPr>
      </w:pPr>
      <w:r w:rsidRPr="00B900C4">
        <w:rPr>
          <w:sz w:val="28"/>
          <w:szCs w:val="28"/>
        </w:rPr>
        <w:t xml:space="preserve">                                                                      Д) СН</w:t>
      </w:r>
      <w:r w:rsidRPr="00B900C4">
        <w:rPr>
          <w:sz w:val="28"/>
          <w:szCs w:val="28"/>
          <w:vertAlign w:val="subscript"/>
        </w:rPr>
        <w:t>3</w:t>
      </w:r>
      <w:r w:rsidRPr="00B900C4">
        <w:rPr>
          <w:sz w:val="28"/>
          <w:szCs w:val="28"/>
        </w:rPr>
        <w:t>-СН=СН-СН</w:t>
      </w:r>
      <w:r w:rsidRPr="00B900C4">
        <w:rPr>
          <w:sz w:val="28"/>
          <w:szCs w:val="28"/>
          <w:vertAlign w:val="subscript"/>
        </w:rPr>
        <w:t>2</w:t>
      </w:r>
      <w:r w:rsidRPr="00B900C4">
        <w:rPr>
          <w:sz w:val="28"/>
          <w:szCs w:val="28"/>
        </w:rPr>
        <w:t>-СН</w:t>
      </w:r>
      <w:r w:rsidRPr="00B900C4">
        <w:rPr>
          <w:sz w:val="28"/>
          <w:szCs w:val="28"/>
          <w:vertAlign w:val="subscript"/>
        </w:rPr>
        <w:t>3</w:t>
      </w:r>
    </w:p>
    <w:p w:rsidR="00B900C4" w:rsidRPr="00B900C4" w:rsidRDefault="00EF325C" w:rsidP="00B900C4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361315</wp:posOffset>
                </wp:positionV>
                <wp:extent cx="123825" cy="123825"/>
                <wp:effectExtent l="13335" t="12700" r="5715" b="6350"/>
                <wp:wrapNone/>
                <wp:docPr id="1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73.5pt;margin-top:28.45pt;width:9.75pt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361315</wp:posOffset>
                </wp:positionV>
                <wp:extent cx="85725" cy="123825"/>
                <wp:effectExtent l="13335" t="12700" r="5715" b="6350"/>
                <wp:wrapNone/>
                <wp:docPr id="1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59.25pt;margin-top:28.45pt;width:6.75pt;height:9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266065</wp:posOffset>
                </wp:positionV>
                <wp:extent cx="467995" cy="467995"/>
                <wp:effectExtent l="13335" t="12700" r="13970" b="5080"/>
                <wp:wrapNone/>
                <wp:docPr id="1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46799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9" style="position:absolute;margin-left:50.25pt;margin-top:20.95pt;width:36.85pt;height:36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"/>
            </w:pict>
          </mc:Fallback>
        </mc:AlternateContent>
      </w:r>
      <w:r w:rsidR="00B900C4" w:rsidRPr="00B900C4">
        <w:rPr>
          <w:sz w:val="28"/>
          <w:szCs w:val="28"/>
        </w:rPr>
        <w:t>Г)</w:t>
      </w:r>
    </w:p>
    <w:p w:rsidR="00B900C4" w:rsidRPr="00B900C4" w:rsidRDefault="00B900C4" w:rsidP="00B900C4">
      <w:pPr>
        <w:pStyle w:val="a3"/>
        <w:rPr>
          <w:sz w:val="28"/>
          <w:szCs w:val="28"/>
        </w:rPr>
      </w:pPr>
    </w:p>
    <w:p w:rsidR="00B900C4" w:rsidRPr="00B900C4" w:rsidRDefault="00B900C4" w:rsidP="00B900C4">
      <w:pPr>
        <w:pStyle w:val="a3"/>
        <w:rPr>
          <w:sz w:val="28"/>
          <w:szCs w:val="28"/>
        </w:rPr>
      </w:pPr>
    </w:p>
    <w:p w:rsidR="00B900C4" w:rsidRPr="00B900C4" w:rsidRDefault="00B900C4" w:rsidP="00B900C4">
      <w:pPr>
        <w:pStyle w:val="a3"/>
        <w:rPr>
          <w:sz w:val="28"/>
          <w:szCs w:val="28"/>
        </w:rPr>
      </w:pPr>
    </w:p>
    <w:p w:rsidR="00B900C4" w:rsidRPr="00B900C4" w:rsidRDefault="00B900C4" w:rsidP="00B900C4">
      <w:pPr>
        <w:pStyle w:val="a3"/>
        <w:rPr>
          <w:sz w:val="28"/>
          <w:szCs w:val="28"/>
        </w:rPr>
      </w:pPr>
      <w:r w:rsidRPr="00B900C4">
        <w:rPr>
          <w:sz w:val="28"/>
          <w:szCs w:val="28"/>
        </w:rPr>
        <w:t xml:space="preserve">                           О</w:t>
      </w:r>
    </w:p>
    <w:p w:rsidR="00B900C4" w:rsidRPr="00B900C4" w:rsidRDefault="00B900C4" w:rsidP="00B900C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B900C4">
        <w:rPr>
          <w:rFonts w:ascii="Times New Roman" w:hAnsi="Times New Roman"/>
          <w:sz w:val="28"/>
          <w:szCs w:val="28"/>
        </w:rPr>
        <w:t>Дайте названия соединениям:</w:t>
      </w:r>
    </w:p>
    <w:p w:rsidR="00B900C4" w:rsidRPr="00B900C4" w:rsidRDefault="00B900C4" w:rsidP="00B900C4">
      <w:pPr>
        <w:pStyle w:val="a3"/>
        <w:ind w:left="390"/>
        <w:rPr>
          <w:sz w:val="28"/>
          <w:szCs w:val="28"/>
          <w:vertAlign w:val="subscript"/>
        </w:rPr>
      </w:pPr>
      <w:r w:rsidRPr="00B900C4">
        <w:rPr>
          <w:sz w:val="28"/>
          <w:szCs w:val="28"/>
        </w:rPr>
        <w:t>А)СН</w:t>
      </w:r>
      <w:r w:rsidRPr="00B900C4">
        <w:rPr>
          <w:sz w:val="28"/>
          <w:szCs w:val="28"/>
          <w:vertAlign w:val="subscript"/>
        </w:rPr>
        <w:t>3</w:t>
      </w:r>
      <w:r w:rsidRPr="00B900C4">
        <w:rPr>
          <w:sz w:val="28"/>
          <w:szCs w:val="28"/>
        </w:rPr>
        <w:t>-СН</w:t>
      </w:r>
      <w:r w:rsidRPr="00B900C4">
        <w:rPr>
          <w:sz w:val="28"/>
          <w:szCs w:val="28"/>
          <w:vertAlign w:val="subscript"/>
        </w:rPr>
        <w:t>2</w:t>
      </w:r>
      <w:r w:rsidRPr="00B900C4">
        <w:rPr>
          <w:sz w:val="28"/>
          <w:szCs w:val="28"/>
        </w:rPr>
        <w:t>-СН-СН</w:t>
      </w:r>
      <w:r w:rsidRPr="00B900C4">
        <w:rPr>
          <w:sz w:val="28"/>
          <w:szCs w:val="28"/>
          <w:vertAlign w:val="subscript"/>
        </w:rPr>
        <w:t xml:space="preserve">3  </w:t>
      </w:r>
      <w:r w:rsidRPr="00B900C4">
        <w:rPr>
          <w:sz w:val="28"/>
          <w:szCs w:val="28"/>
        </w:rPr>
        <w:t xml:space="preserve">                                   б) СН</w:t>
      </w:r>
      <w:r w:rsidRPr="00B900C4">
        <w:rPr>
          <w:sz w:val="28"/>
          <w:szCs w:val="28"/>
          <w:vertAlign w:val="subscript"/>
        </w:rPr>
        <w:t>3</w:t>
      </w:r>
      <w:r w:rsidRPr="00B900C4">
        <w:rPr>
          <w:sz w:val="28"/>
          <w:szCs w:val="28"/>
        </w:rPr>
        <w:t>-СН-СН</w:t>
      </w:r>
      <w:r w:rsidRPr="00B900C4">
        <w:rPr>
          <w:sz w:val="28"/>
          <w:szCs w:val="28"/>
          <w:vertAlign w:val="subscript"/>
        </w:rPr>
        <w:t>3</w:t>
      </w:r>
    </w:p>
    <w:p w:rsidR="00B900C4" w:rsidRPr="00B900C4" w:rsidRDefault="00EF325C" w:rsidP="00B900C4">
      <w:pPr>
        <w:pStyle w:val="a3"/>
        <w:ind w:left="39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6350</wp:posOffset>
                </wp:positionV>
                <wp:extent cx="0" cy="133350"/>
                <wp:effectExtent l="13335" t="12065" r="5715" b="6985"/>
                <wp:wrapNone/>
                <wp:docPr id="1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229.5pt;margin-top:.5pt;width:0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U4+HwIAADw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6350</wp:posOffset>
                </wp:positionV>
                <wp:extent cx="0" cy="133350"/>
                <wp:effectExtent l="13335" t="12065" r="5715" b="6985"/>
                <wp:wrapNone/>
                <wp:docPr id="1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78.75pt;margin-top:.5pt;width:0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"/>
            </w:pict>
          </mc:Fallback>
        </mc:AlternateContent>
      </w:r>
    </w:p>
    <w:p w:rsidR="00B900C4" w:rsidRPr="00B900C4" w:rsidRDefault="00B900C4" w:rsidP="00B900C4">
      <w:pPr>
        <w:pStyle w:val="a3"/>
        <w:ind w:left="390"/>
        <w:rPr>
          <w:sz w:val="28"/>
          <w:szCs w:val="28"/>
        </w:rPr>
      </w:pPr>
      <w:r w:rsidRPr="00B900C4">
        <w:rPr>
          <w:sz w:val="28"/>
          <w:szCs w:val="28"/>
        </w:rPr>
        <w:t xml:space="preserve">                      </w:t>
      </w:r>
      <w:r w:rsidRPr="00B900C4">
        <w:rPr>
          <w:sz w:val="28"/>
          <w:szCs w:val="28"/>
          <w:lang w:val="en-US"/>
        </w:rPr>
        <w:t>Br</w:t>
      </w:r>
      <w:r w:rsidRPr="00B900C4">
        <w:rPr>
          <w:sz w:val="28"/>
          <w:szCs w:val="28"/>
        </w:rPr>
        <w:t xml:space="preserve">                                                        </w:t>
      </w:r>
      <w:r w:rsidRPr="00B900C4">
        <w:rPr>
          <w:sz w:val="28"/>
          <w:szCs w:val="28"/>
          <w:lang w:val="en-US"/>
        </w:rPr>
        <w:t>NH</w:t>
      </w:r>
      <w:r w:rsidRPr="00B900C4">
        <w:rPr>
          <w:sz w:val="28"/>
          <w:szCs w:val="28"/>
          <w:vertAlign w:val="subscript"/>
        </w:rPr>
        <w:t>2</w:t>
      </w:r>
    </w:p>
    <w:p w:rsidR="00B900C4" w:rsidRPr="00B900C4" w:rsidRDefault="00B900C4" w:rsidP="00B900C4">
      <w:pPr>
        <w:pStyle w:val="a3"/>
        <w:rPr>
          <w:rFonts w:ascii="Times New Roman" w:hAnsi="Times New Roman"/>
          <w:sz w:val="28"/>
          <w:szCs w:val="28"/>
        </w:rPr>
      </w:pPr>
      <w:r w:rsidRPr="00B900C4">
        <w:rPr>
          <w:rFonts w:ascii="Times New Roman" w:hAnsi="Times New Roman"/>
          <w:sz w:val="28"/>
          <w:szCs w:val="28"/>
        </w:rPr>
        <w:t xml:space="preserve">Составьте структурную формулу вещества, название которого гексин-3.  </w:t>
      </w:r>
    </w:p>
    <w:p w:rsidR="00B900C4" w:rsidRPr="00B900C4" w:rsidRDefault="00B900C4" w:rsidP="00B900C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B900C4">
        <w:rPr>
          <w:rFonts w:ascii="Times New Roman" w:hAnsi="Times New Roman"/>
          <w:sz w:val="28"/>
          <w:szCs w:val="28"/>
        </w:rPr>
        <w:t xml:space="preserve"> Найдите  среди предлагаемых  ниже соединений гомологи и изомеры.</w:t>
      </w:r>
    </w:p>
    <w:p w:rsidR="00B900C4" w:rsidRPr="00B900C4" w:rsidRDefault="00B900C4" w:rsidP="00B900C4">
      <w:pPr>
        <w:pStyle w:val="a3"/>
        <w:ind w:left="390"/>
        <w:rPr>
          <w:rFonts w:ascii="Times New Roman" w:hAnsi="Times New Roman"/>
          <w:sz w:val="28"/>
          <w:szCs w:val="28"/>
        </w:rPr>
      </w:pPr>
      <w:r w:rsidRPr="00B900C4">
        <w:rPr>
          <w:rFonts w:ascii="Times New Roman" w:hAnsi="Times New Roman"/>
          <w:sz w:val="28"/>
          <w:szCs w:val="28"/>
        </w:rPr>
        <w:t>Определите вид изомерии.</w:t>
      </w:r>
    </w:p>
    <w:p w:rsidR="00B900C4" w:rsidRPr="00B900C4" w:rsidRDefault="00B900C4" w:rsidP="00B900C4">
      <w:pPr>
        <w:pStyle w:val="a3"/>
        <w:ind w:left="390"/>
        <w:rPr>
          <w:sz w:val="28"/>
          <w:szCs w:val="28"/>
        </w:rPr>
      </w:pPr>
      <w:r w:rsidRPr="00B900C4">
        <w:rPr>
          <w:sz w:val="28"/>
          <w:szCs w:val="28"/>
        </w:rPr>
        <w:t>А)  СН</w:t>
      </w:r>
      <w:r w:rsidRPr="00B900C4">
        <w:rPr>
          <w:sz w:val="28"/>
          <w:szCs w:val="28"/>
          <w:vertAlign w:val="subscript"/>
        </w:rPr>
        <w:t>3</w:t>
      </w:r>
      <w:r w:rsidRPr="00B900C4">
        <w:rPr>
          <w:sz w:val="28"/>
          <w:szCs w:val="28"/>
        </w:rPr>
        <w:t>-СН-СН</w:t>
      </w:r>
      <w:r w:rsidRPr="00B900C4">
        <w:rPr>
          <w:sz w:val="28"/>
          <w:szCs w:val="28"/>
          <w:vertAlign w:val="subscript"/>
        </w:rPr>
        <w:t>2</w:t>
      </w:r>
      <w:r w:rsidRPr="00B900C4">
        <w:rPr>
          <w:sz w:val="28"/>
          <w:szCs w:val="28"/>
        </w:rPr>
        <w:t>-СН</w:t>
      </w:r>
      <w:r w:rsidRPr="00B900C4">
        <w:rPr>
          <w:sz w:val="28"/>
          <w:szCs w:val="28"/>
          <w:vertAlign w:val="subscript"/>
        </w:rPr>
        <w:t>2</w:t>
      </w:r>
      <w:r w:rsidRPr="00B900C4">
        <w:rPr>
          <w:sz w:val="28"/>
          <w:szCs w:val="28"/>
        </w:rPr>
        <w:t>-СН</w:t>
      </w:r>
      <w:r w:rsidRPr="00B900C4">
        <w:rPr>
          <w:sz w:val="28"/>
          <w:szCs w:val="28"/>
          <w:vertAlign w:val="subscript"/>
        </w:rPr>
        <w:t>2</w:t>
      </w:r>
      <w:r w:rsidRPr="00B900C4">
        <w:rPr>
          <w:sz w:val="28"/>
          <w:szCs w:val="28"/>
        </w:rPr>
        <w:t>-СН</w:t>
      </w:r>
      <w:r w:rsidRPr="00B900C4">
        <w:rPr>
          <w:sz w:val="28"/>
          <w:szCs w:val="28"/>
          <w:vertAlign w:val="subscript"/>
        </w:rPr>
        <w:t>3</w:t>
      </w:r>
    </w:p>
    <w:p w:rsidR="00B900C4" w:rsidRPr="00B900C4" w:rsidRDefault="00EF325C" w:rsidP="00B900C4">
      <w:pPr>
        <w:pStyle w:val="a3"/>
        <w:ind w:left="39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11430</wp:posOffset>
                </wp:positionV>
                <wp:extent cx="0" cy="142875"/>
                <wp:effectExtent l="13335" t="5080" r="5715" b="13970"/>
                <wp:wrapNone/>
                <wp:docPr id="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59.25pt;margin-top:.9pt;width:0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"/>
            </w:pict>
          </mc:Fallback>
        </mc:AlternateContent>
      </w:r>
    </w:p>
    <w:p w:rsidR="00B900C4" w:rsidRPr="00B900C4" w:rsidRDefault="00B900C4" w:rsidP="00B900C4">
      <w:pPr>
        <w:pStyle w:val="a3"/>
        <w:ind w:left="390"/>
        <w:rPr>
          <w:sz w:val="28"/>
          <w:szCs w:val="28"/>
        </w:rPr>
      </w:pPr>
      <w:r w:rsidRPr="00B900C4">
        <w:rPr>
          <w:sz w:val="28"/>
          <w:szCs w:val="28"/>
        </w:rPr>
        <w:t xml:space="preserve">              ОН</w:t>
      </w:r>
    </w:p>
    <w:p w:rsidR="00B900C4" w:rsidRPr="00B900C4" w:rsidRDefault="00B900C4" w:rsidP="00B900C4">
      <w:pPr>
        <w:pStyle w:val="a3"/>
        <w:rPr>
          <w:sz w:val="28"/>
          <w:szCs w:val="28"/>
        </w:rPr>
      </w:pPr>
      <w:r w:rsidRPr="00B900C4">
        <w:rPr>
          <w:sz w:val="28"/>
          <w:szCs w:val="28"/>
        </w:rPr>
        <w:t xml:space="preserve">       Б) СН</w:t>
      </w:r>
      <w:r w:rsidRPr="00B900C4">
        <w:rPr>
          <w:sz w:val="28"/>
          <w:szCs w:val="28"/>
          <w:vertAlign w:val="subscript"/>
        </w:rPr>
        <w:t>3</w:t>
      </w:r>
      <w:r w:rsidRPr="00B900C4">
        <w:rPr>
          <w:sz w:val="28"/>
          <w:szCs w:val="28"/>
        </w:rPr>
        <w:t>- СН</w:t>
      </w:r>
      <w:r w:rsidRPr="00B900C4">
        <w:rPr>
          <w:sz w:val="28"/>
          <w:szCs w:val="28"/>
          <w:vertAlign w:val="subscript"/>
        </w:rPr>
        <w:t>2</w:t>
      </w:r>
      <w:r w:rsidRPr="00B900C4">
        <w:rPr>
          <w:sz w:val="28"/>
          <w:szCs w:val="28"/>
        </w:rPr>
        <w:t>-СН</w:t>
      </w:r>
      <w:r w:rsidRPr="00B900C4">
        <w:rPr>
          <w:sz w:val="28"/>
          <w:szCs w:val="28"/>
          <w:vertAlign w:val="subscript"/>
        </w:rPr>
        <w:t>2</w:t>
      </w:r>
      <w:r w:rsidRPr="00B900C4">
        <w:rPr>
          <w:sz w:val="28"/>
          <w:szCs w:val="28"/>
        </w:rPr>
        <w:t>-СН</w:t>
      </w:r>
      <w:r w:rsidRPr="00B900C4">
        <w:rPr>
          <w:sz w:val="28"/>
          <w:szCs w:val="28"/>
          <w:vertAlign w:val="subscript"/>
        </w:rPr>
        <w:t>2</w:t>
      </w:r>
      <w:r w:rsidRPr="00B900C4">
        <w:rPr>
          <w:sz w:val="28"/>
          <w:szCs w:val="28"/>
        </w:rPr>
        <w:t>-О-СН</w:t>
      </w:r>
      <w:r w:rsidRPr="00B900C4">
        <w:rPr>
          <w:sz w:val="28"/>
          <w:szCs w:val="28"/>
          <w:vertAlign w:val="subscript"/>
        </w:rPr>
        <w:t>2</w:t>
      </w:r>
      <w:r w:rsidRPr="00B900C4">
        <w:rPr>
          <w:sz w:val="28"/>
          <w:szCs w:val="28"/>
        </w:rPr>
        <w:t>-СН</w:t>
      </w:r>
      <w:r w:rsidRPr="00B900C4">
        <w:rPr>
          <w:sz w:val="28"/>
          <w:szCs w:val="28"/>
          <w:vertAlign w:val="subscript"/>
        </w:rPr>
        <w:t>3</w:t>
      </w:r>
    </w:p>
    <w:p w:rsidR="00B900C4" w:rsidRPr="00B900C4" w:rsidRDefault="00B900C4" w:rsidP="00B900C4">
      <w:pPr>
        <w:pStyle w:val="a3"/>
        <w:rPr>
          <w:sz w:val="28"/>
          <w:szCs w:val="28"/>
        </w:rPr>
      </w:pPr>
      <w:r w:rsidRPr="00B900C4">
        <w:rPr>
          <w:sz w:val="28"/>
          <w:szCs w:val="28"/>
        </w:rPr>
        <w:t xml:space="preserve">       В) СН</w:t>
      </w:r>
      <w:r w:rsidRPr="00B900C4">
        <w:rPr>
          <w:sz w:val="28"/>
          <w:szCs w:val="28"/>
          <w:vertAlign w:val="subscript"/>
        </w:rPr>
        <w:t>3</w:t>
      </w:r>
      <w:r w:rsidRPr="00B900C4">
        <w:rPr>
          <w:sz w:val="28"/>
          <w:szCs w:val="28"/>
        </w:rPr>
        <w:t>-СН</w:t>
      </w:r>
      <w:r w:rsidRPr="00B900C4">
        <w:rPr>
          <w:sz w:val="28"/>
          <w:szCs w:val="28"/>
          <w:vertAlign w:val="subscript"/>
        </w:rPr>
        <w:t>2</w:t>
      </w:r>
      <w:r w:rsidRPr="00B900C4">
        <w:rPr>
          <w:sz w:val="28"/>
          <w:szCs w:val="28"/>
        </w:rPr>
        <w:t>-СН</w:t>
      </w:r>
      <w:r w:rsidRPr="00B900C4">
        <w:rPr>
          <w:sz w:val="28"/>
          <w:szCs w:val="28"/>
          <w:vertAlign w:val="subscript"/>
        </w:rPr>
        <w:t>2</w:t>
      </w:r>
      <w:r w:rsidRPr="00B900C4">
        <w:rPr>
          <w:sz w:val="28"/>
          <w:szCs w:val="28"/>
        </w:rPr>
        <w:t>-О-СН</w:t>
      </w:r>
      <w:r w:rsidRPr="00B900C4">
        <w:rPr>
          <w:sz w:val="28"/>
          <w:szCs w:val="28"/>
          <w:vertAlign w:val="subscript"/>
        </w:rPr>
        <w:t>2</w:t>
      </w:r>
      <w:r w:rsidRPr="00B900C4">
        <w:rPr>
          <w:sz w:val="28"/>
          <w:szCs w:val="28"/>
        </w:rPr>
        <w:t>-СН</w:t>
      </w:r>
      <w:r w:rsidRPr="00B900C4">
        <w:rPr>
          <w:sz w:val="28"/>
          <w:szCs w:val="28"/>
          <w:vertAlign w:val="subscript"/>
        </w:rPr>
        <w:t>2</w:t>
      </w:r>
      <w:r w:rsidRPr="00B900C4">
        <w:rPr>
          <w:sz w:val="28"/>
          <w:szCs w:val="28"/>
        </w:rPr>
        <w:t>-СН</w:t>
      </w:r>
      <w:r w:rsidRPr="00B900C4">
        <w:rPr>
          <w:sz w:val="28"/>
          <w:szCs w:val="28"/>
          <w:vertAlign w:val="subscript"/>
        </w:rPr>
        <w:t>3</w:t>
      </w:r>
    </w:p>
    <w:p w:rsidR="00B900C4" w:rsidRPr="00B900C4" w:rsidRDefault="00B900C4" w:rsidP="00B900C4">
      <w:pPr>
        <w:pStyle w:val="a3"/>
        <w:rPr>
          <w:sz w:val="28"/>
          <w:szCs w:val="28"/>
        </w:rPr>
      </w:pPr>
      <w:r w:rsidRPr="00B900C4">
        <w:rPr>
          <w:sz w:val="28"/>
          <w:szCs w:val="28"/>
        </w:rPr>
        <w:t xml:space="preserve">       Г)  СН</w:t>
      </w:r>
      <w:r w:rsidRPr="00B900C4">
        <w:rPr>
          <w:sz w:val="28"/>
          <w:szCs w:val="28"/>
          <w:vertAlign w:val="subscript"/>
        </w:rPr>
        <w:t>3</w:t>
      </w:r>
      <w:r w:rsidRPr="00B900C4">
        <w:rPr>
          <w:sz w:val="28"/>
          <w:szCs w:val="28"/>
        </w:rPr>
        <w:t>-ОН</w:t>
      </w:r>
    </w:p>
    <w:p w:rsidR="00B900C4" w:rsidRPr="00B900C4" w:rsidRDefault="00B900C4" w:rsidP="00B900C4">
      <w:pPr>
        <w:pStyle w:val="a3"/>
        <w:rPr>
          <w:rFonts w:ascii="Times New Roman" w:hAnsi="Times New Roman"/>
          <w:sz w:val="28"/>
          <w:szCs w:val="28"/>
        </w:rPr>
      </w:pPr>
      <w:r w:rsidRPr="00B900C4">
        <w:rPr>
          <w:sz w:val="28"/>
          <w:szCs w:val="28"/>
        </w:rPr>
        <w:t>5.  Ч</w:t>
      </w:r>
      <w:r w:rsidRPr="00B900C4">
        <w:rPr>
          <w:rFonts w:ascii="Times New Roman" w:hAnsi="Times New Roman"/>
          <w:sz w:val="28"/>
          <w:szCs w:val="28"/>
        </w:rPr>
        <w:t>то такое функциональная группа?  Перечислите известные Вам ФГ,  расположите их по старшинству.</w:t>
      </w:r>
    </w:p>
    <w:p w:rsidR="00B900C4" w:rsidRPr="00B900C4" w:rsidRDefault="00B900C4" w:rsidP="00B900C4">
      <w:pPr>
        <w:pStyle w:val="a3"/>
        <w:rPr>
          <w:rFonts w:ascii="Times New Roman" w:hAnsi="Times New Roman"/>
          <w:sz w:val="28"/>
          <w:szCs w:val="28"/>
        </w:rPr>
      </w:pPr>
    </w:p>
    <w:p w:rsidR="00B900C4" w:rsidRPr="00B900C4" w:rsidRDefault="00B900C4" w:rsidP="00B900C4">
      <w:pPr>
        <w:pStyle w:val="a3"/>
        <w:rPr>
          <w:sz w:val="28"/>
          <w:szCs w:val="28"/>
        </w:rPr>
      </w:pPr>
    </w:p>
    <w:p w:rsidR="00B900C4" w:rsidRPr="00B900C4" w:rsidRDefault="00B900C4" w:rsidP="00B900C4">
      <w:pPr>
        <w:pStyle w:val="a3"/>
        <w:rPr>
          <w:sz w:val="28"/>
          <w:szCs w:val="28"/>
        </w:rPr>
      </w:pPr>
    </w:p>
    <w:p w:rsidR="00B900C4" w:rsidRPr="00B900C4" w:rsidRDefault="00B900C4" w:rsidP="00B900C4">
      <w:pPr>
        <w:pStyle w:val="a3"/>
        <w:rPr>
          <w:sz w:val="28"/>
          <w:szCs w:val="28"/>
        </w:rPr>
      </w:pPr>
    </w:p>
    <w:p w:rsidR="00B900C4" w:rsidRPr="00B900C4" w:rsidRDefault="00B900C4" w:rsidP="00B900C4">
      <w:pPr>
        <w:pStyle w:val="a3"/>
        <w:rPr>
          <w:sz w:val="28"/>
          <w:szCs w:val="28"/>
        </w:rPr>
      </w:pPr>
      <w:r w:rsidRPr="00B900C4">
        <w:rPr>
          <w:sz w:val="28"/>
          <w:szCs w:val="28"/>
        </w:rPr>
        <w:t xml:space="preserve">                                                                </w:t>
      </w:r>
    </w:p>
    <w:p w:rsidR="00B900C4" w:rsidRPr="00B900C4" w:rsidRDefault="00B900C4" w:rsidP="00B900C4">
      <w:pPr>
        <w:pStyle w:val="a3"/>
      </w:pPr>
    </w:p>
    <w:p w:rsidR="00616409" w:rsidRDefault="00616409" w:rsidP="0061640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90A81">
        <w:rPr>
          <w:rFonts w:ascii="Times New Roman" w:hAnsi="Times New Roman"/>
          <w:b/>
          <w:sz w:val="28"/>
          <w:szCs w:val="28"/>
        </w:rPr>
        <w:lastRenderedPageBreak/>
        <w:t>Контрольная работа №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90A81">
        <w:rPr>
          <w:rFonts w:ascii="Times New Roman" w:hAnsi="Times New Roman"/>
          <w:b/>
          <w:sz w:val="28"/>
          <w:szCs w:val="28"/>
        </w:rPr>
        <w:t>2</w:t>
      </w:r>
    </w:p>
    <w:p w:rsidR="00616409" w:rsidRDefault="00616409" w:rsidP="0061640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190A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190A8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теме «Химические реакции в органической химии</w:t>
      </w:r>
    </w:p>
    <w:p w:rsidR="00616409" w:rsidRDefault="00616409" w:rsidP="00616409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строение органических соединений»</w:t>
      </w:r>
    </w:p>
    <w:p w:rsidR="00616409" w:rsidRDefault="00616409" w:rsidP="0061640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227E67">
        <w:rPr>
          <w:rFonts w:ascii="Times New Roman" w:hAnsi="Times New Roman"/>
          <w:b/>
          <w:sz w:val="28"/>
          <w:szCs w:val="28"/>
        </w:rPr>
        <w:t>В 1</w:t>
      </w:r>
      <w:r>
        <w:rPr>
          <w:rFonts w:ascii="Times New Roman" w:hAnsi="Times New Roman"/>
          <w:sz w:val="28"/>
          <w:szCs w:val="28"/>
        </w:rPr>
        <w:t>.</w:t>
      </w:r>
    </w:p>
    <w:p w:rsidR="00616409" w:rsidRDefault="00616409" w:rsidP="0061640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Определите тип химической реакции.</w:t>
      </w:r>
    </w:p>
    <w:p w:rsidR="00616409" w:rsidRDefault="00616409" w:rsidP="0061640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а)  С</w:t>
      </w:r>
      <w:r>
        <w:rPr>
          <w:rFonts w:ascii="Times New Roman" w:hAnsi="Times New Roman"/>
          <w:sz w:val="28"/>
          <w:szCs w:val="28"/>
          <w:vertAlign w:val="subscript"/>
        </w:rPr>
        <w:t xml:space="preserve">4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 xml:space="preserve">10 </w:t>
      </w:r>
      <w:r>
        <w:rPr>
          <w:rFonts w:ascii="Times New Roman" w:hAnsi="Times New Roman"/>
          <w:sz w:val="28"/>
          <w:szCs w:val="28"/>
        </w:rPr>
        <w:t>-</w:t>
      </w:r>
      <w:r w:rsidRPr="00E56AE1">
        <w:rPr>
          <w:rFonts w:ascii="Times New Roman" w:hAnsi="Times New Roman"/>
          <w:sz w:val="28"/>
          <w:szCs w:val="28"/>
        </w:rPr>
        <w:t>---</w:t>
      </w:r>
      <w:r>
        <w:rPr>
          <w:rFonts w:ascii="Times New Roman" w:hAnsi="Times New Roman"/>
          <w:sz w:val="28"/>
          <w:szCs w:val="28"/>
        </w:rPr>
        <w:t xml:space="preserve">  С</w:t>
      </w:r>
      <w:r>
        <w:rPr>
          <w:rFonts w:ascii="Times New Roman" w:hAnsi="Times New Roman"/>
          <w:sz w:val="28"/>
          <w:szCs w:val="28"/>
          <w:vertAlign w:val="subscript"/>
        </w:rPr>
        <w:t xml:space="preserve">4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 xml:space="preserve">8 </w:t>
      </w:r>
      <w:r>
        <w:rPr>
          <w:rFonts w:ascii="Times New Roman" w:hAnsi="Times New Roman"/>
          <w:sz w:val="28"/>
          <w:szCs w:val="28"/>
        </w:rPr>
        <w:t xml:space="preserve"> +  Н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</w:p>
    <w:p w:rsidR="00616409" w:rsidRDefault="00616409" w:rsidP="0061640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б)  С</w:t>
      </w:r>
      <w:r>
        <w:rPr>
          <w:rFonts w:ascii="Times New Roman" w:hAnsi="Times New Roman"/>
          <w:sz w:val="28"/>
          <w:szCs w:val="28"/>
          <w:vertAlign w:val="subscript"/>
        </w:rPr>
        <w:t xml:space="preserve">6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 xml:space="preserve">6 </w:t>
      </w:r>
      <w:r>
        <w:rPr>
          <w:rFonts w:ascii="Times New Roman" w:hAnsi="Times New Roman"/>
          <w:sz w:val="28"/>
          <w:szCs w:val="28"/>
        </w:rPr>
        <w:t xml:space="preserve"> + Н</w:t>
      </w:r>
      <w:r>
        <w:rPr>
          <w:rFonts w:ascii="Times New Roman" w:hAnsi="Times New Roman"/>
          <w:sz w:val="28"/>
          <w:szCs w:val="28"/>
          <w:lang w:val="en-US"/>
        </w:rPr>
        <w:t>NO</w:t>
      </w:r>
      <w:r w:rsidRPr="00E56AE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E56AE1">
        <w:rPr>
          <w:rFonts w:ascii="Times New Roman" w:hAnsi="Times New Roman"/>
          <w:sz w:val="28"/>
          <w:szCs w:val="28"/>
        </w:rPr>
        <w:t xml:space="preserve">-----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E56AE1">
        <w:rPr>
          <w:rFonts w:ascii="Times New Roman" w:hAnsi="Times New Roman"/>
          <w:sz w:val="28"/>
          <w:szCs w:val="28"/>
          <w:vertAlign w:val="subscript"/>
        </w:rPr>
        <w:t xml:space="preserve">6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 xml:space="preserve">5 </w:t>
      </w:r>
      <w:r>
        <w:rPr>
          <w:rFonts w:ascii="Times New Roman" w:hAnsi="Times New Roman"/>
          <w:sz w:val="28"/>
          <w:szCs w:val="28"/>
          <w:lang w:val="en-US"/>
        </w:rPr>
        <w:t>NO</w:t>
      </w:r>
      <w:r w:rsidRPr="00E56AE1">
        <w:rPr>
          <w:rFonts w:ascii="Times New Roman" w:hAnsi="Times New Roman"/>
          <w:sz w:val="28"/>
          <w:szCs w:val="28"/>
          <w:vertAlign w:val="subscript"/>
        </w:rPr>
        <w:t>2</w:t>
      </w:r>
      <w:r w:rsidRPr="00E56AE1">
        <w:rPr>
          <w:rFonts w:ascii="Times New Roman" w:hAnsi="Times New Roman"/>
          <w:sz w:val="28"/>
          <w:szCs w:val="28"/>
        </w:rPr>
        <w:t xml:space="preserve"> +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О</w:t>
      </w:r>
    </w:p>
    <w:p w:rsidR="00616409" w:rsidRPr="00446606" w:rsidRDefault="00616409" w:rsidP="00616409">
      <w:pPr>
        <w:pStyle w:val="a3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E56A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в)  СН</w:t>
      </w:r>
      <w:r>
        <w:rPr>
          <w:rFonts w:ascii="Times New Roman" w:hAnsi="Times New Roman"/>
          <w:sz w:val="28"/>
          <w:szCs w:val="28"/>
          <w:vertAlign w:val="subscript"/>
        </w:rPr>
        <w:t>3 _</w:t>
      </w:r>
      <w:r>
        <w:rPr>
          <w:rFonts w:ascii="Times New Roman" w:hAnsi="Times New Roman"/>
          <w:sz w:val="28"/>
          <w:szCs w:val="28"/>
        </w:rPr>
        <w:t>- СН – СН – СН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t</w:t>
      </w:r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kat</w:t>
      </w:r>
      <w:r>
        <w:rPr>
          <w:rFonts w:ascii="Times New Roman" w:hAnsi="Times New Roman"/>
          <w:sz w:val="28"/>
          <w:szCs w:val="28"/>
        </w:rPr>
        <w:t>--</w:t>
      </w:r>
      <w:r w:rsidRPr="00E56AE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СН</w:t>
      </w:r>
      <w:r w:rsidRPr="0044660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  <w:vertAlign w:val="subscript"/>
        </w:rPr>
        <w:t xml:space="preserve"> _</w:t>
      </w:r>
      <w:r>
        <w:rPr>
          <w:rFonts w:ascii="Times New Roman" w:hAnsi="Times New Roman"/>
          <w:sz w:val="28"/>
          <w:szCs w:val="28"/>
        </w:rPr>
        <w:t>- СН – СН</w:t>
      </w:r>
      <w:r w:rsidRPr="00446606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– СН</w:t>
      </w:r>
      <w:r w:rsidRPr="00446606">
        <w:rPr>
          <w:rFonts w:ascii="Times New Roman" w:hAnsi="Times New Roman"/>
          <w:sz w:val="28"/>
          <w:szCs w:val="28"/>
          <w:vertAlign w:val="subscript"/>
        </w:rPr>
        <w:t xml:space="preserve">3 </w:t>
      </w:r>
    </w:p>
    <w:p w:rsidR="00616409" w:rsidRDefault="00616409" w:rsidP="0061640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46606">
        <w:rPr>
          <w:rFonts w:ascii="Times New Roman" w:hAnsi="Times New Roman"/>
          <w:sz w:val="28"/>
          <w:szCs w:val="28"/>
          <w:vertAlign w:val="subscript"/>
        </w:rPr>
        <w:t xml:space="preserve">  </w:t>
      </w:r>
      <w:r w:rsidRPr="00446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г</w:t>
      </w:r>
      <w:r w:rsidRPr="00616409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  <w:vertAlign w:val="subscript"/>
        </w:rPr>
        <w:t xml:space="preserve">3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>6</w:t>
      </w:r>
      <w:r>
        <w:rPr>
          <w:rFonts w:ascii="Times New Roman" w:hAnsi="Times New Roman"/>
          <w:sz w:val="28"/>
          <w:szCs w:val="28"/>
        </w:rPr>
        <w:t xml:space="preserve"> + Н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>---- С</w:t>
      </w:r>
      <w:r>
        <w:rPr>
          <w:rFonts w:ascii="Times New Roman" w:hAnsi="Times New Roman"/>
          <w:sz w:val="28"/>
          <w:szCs w:val="28"/>
          <w:vertAlign w:val="subscript"/>
        </w:rPr>
        <w:t xml:space="preserve">3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 xml:space="preserve">8 </w:t>
      </w:r>
    </w:p>
    <w:p w:rsidR="00616409" w:rsidRPr="00616409" w:rsidRDefault="00616409" w:rsidP="0061640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д)   СН</w:t>
      </w:r>
      <w:r>
        <w:rPr>
          <w:rFonts w:ascii="Times New Roman" w:hAnsi="Times New Roman"/>
          <w:sz w:val="28"/>
          <w:szCs w:val="28"/>
          <w:vertAlign w:val="subscript"/>
        </w:rPr>
        <w:t xml:space="preserve">4 </w:t>
      </w:r>
      <w:r>
        <w:rPr>
          <w:rFonts w:ascii="Times New Roman" w:hAnsi="Times New Roman"/>
          <w:sz w:val="28"/>
          <w:szCs w:val="28"/>
        </w:rPr>
        <w:t xml:space="preserve"> + С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446606">
        <w:rPr>
          <w:rFonts w:ascii="Times New Roman" w:hAnsi="Times New Roman"/>
          <w:sz w:val="28"/>
          <w:szCs w:val="28"/>
          <w:vertAlign w:val="subscript"/>
        </w:rPr>
        <w:t>2</w:t>
      </w:r>
      <w:r w:rsidRPr="00446606">
        <w:rPr>
          <w:rFonts w:ascii="Times New Roman" w:hAnsi="Times New Roman"/>
          <w:sz w:val="28"/>
          <w:szCs w:val="28"/>
        </w:rPr>
        <w:t xml:space="preserve"> ----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 xml:space="preserve">3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446606">
        <w:rPr>
          <w:rFonts w:ascii="Times New Roman" w:hAnsi="Times New Roman"/>
          <w:sz w:val="28"/>
          <w:szCs w:val="28"/>
        </w:rPr>
        <w:t xml:space="preserve"> + </w:t>
      </w:r>
      <w:r>
        <w:rPr>
          <w:rFonts w:ascii="Times New Roman" w:hAnsi="Times New Roman"/>
          <w:sz w:val="28"/>
          <w:szCs w:val="28"/>
          <w:lang w:val="en-US"/>
        </w:rPr>
        <w:t>HCl</w:t>
      </w:r>
    </w:p>
    <w:p w:rsidR="00616409" w:rsidRPr="00616409" w:rsidRDefault="00616409" w:rsidP="0061640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16409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е</w:t>
      </w:r>
      <w:r w:rsidRPr="00616409">
        <w:rPr>
          <w:rFonts w:ascii="Times New Roman" w:hAnsi="Times New Roman"/>
          <w:sz w:val="28"/>
          <w:szCs w:val="28"/>
        </w:rPr>
        <w:t xml:space="preserve">)   </w:t>
      </w:r>
      <w:r>
        <w:rPr>
          <w:rFonts w:ascii="Times New Roman" w:hAnsi="Times New Roman"/>
          <w:sz w:val="28"/>
          <w:szCs w:val="28"/>
        </w:rPr>
        <w:t>СН</w:t>
      </w:r>
      <w:r w:rsidRPr="0061640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16409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СН</w:t>
      </w:r>
      <w:r w:rsidRPr="00616409">
        <w:rPr>
          <w:rFonts w:ascii="Times New Roman" w:hAnsi="Times New Roman"/>
          <w:sz w:val="28"/>
          <w:szCs w:val="28"/>
          <w:vertAlign w:val="subscript"/>
        </w:rPr>
        <w:t xml:space="preserve">2    </w:t>
      </w:r>
      <w:r w:rsidRPr="00616409">
        <w:rPr>
          <w:rFonts w:ascii="Times New Roman" w:hAnsi="Times New Roman"/>
          <w:sz w:val="28"/>
          <w:szCs w:val="28"/>
        </w:rPr>
        <w:t xml:space="preserve">+  </w:t>
      </w:r>
      <w:r>
        <w:rPr>
          <w:rFonts w:ascii="Times New Roman" w:hAnsi="Times New Roman"/>
          <w:sz w:val="28"/>
          <w:szCs w:val="28"/>
        </w:rPr>
        <w:t>НС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616409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616409">
        <w:rPr>
          <w:rFonts w:ascii="Times New Roman" w:hAnsi="Times New Roman"/>
          <w:sz w:val="28"/>
          <w:szCs w:val="28"/>
        </w:rPr>
        <w:t xml:space="preserve">---- </w:t>
      </w:r>
      <w:r>
        <w:rPr>
          <w:rFonts w:ascii="Times New Roman" w:hAnsi="Times New Roman"/>
          <w:sz w:val="28"/>
          <w:szCs w:val="28"/>
        </w:rPr>
        <w:t>СН</w:t>
      </w:r>
      <w:r w:rsidRPr="0061640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1640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СН</w:t>
      </w:r>
      <w:r w:rsidRPr="0061640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  <w:lang w:val="en-US"/>
        </w:rPr>
        <w:t>l</w:t>
      </w:r>
    </w:p>
    <w:p w:rsidR="00616409" w:rsidRDefault="00616409" w:rsidP="0061640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06FE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 Реакция хлорирования бутена относится к реакциям:</w:t>
      </w:r>
    </w:p>
    <w:p w:rsidR="00616409" w:rsidRDefault="00616409" w:rsidP="0061640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замещения                   В) присоединения</w:t>
      </w:r>
    </w:p>
    <w:p w:rsidR="00616409" w:rsidRDefault="00616409" w:rsidP="0061640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 изомеризации              Г) отщепления </w:t>
      </w:r>
    </w:p>
    <w:p w:rsidR="00616409" w:rsidRDefault="00616409" w:rsidP="0061640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В представленной цепочке превращений определите тип реакции на каждой стадии:</w:t>
      </w:r>
    </w:p>
    <w:p w:rsidR="00616409" w:rsidRPr="001E2F12" w:rsidRDefault="00616409" w:rsidP="0061640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СН</w:t>
      </w:r>
      <w:r>
        <w:rPr>
          <w:rFonts w:ascii="Times New Roman" w:hAnsi="Times New Roman"/>
          <w:sz w:val="28"/>
          <w:szCs w:val="28"/>
          <w:vertAlign w:val="subscript"/>
        </w:rPr>
        <w:t>3 _</w:t>
      </w:r>
      <w:r>
        <w:rPr>
          <w:rFonts w:ascii="Times New Roman" w:hAnsi="Times New Roman"/>
          <w:sz w:val="28"/>
          <w:szCs w:val="28"/>
        </w:rPr>
        <w:t>- СН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– СН</w:t>
      </w:r>
      <w:r>
        <w:rPr>
          <w:rFonts w:ascii="Times New Roman" w:hAnsi="Times New Roman"/>
          <w:sz w:val="28"/>
          <w:szCs w:val="28"/>
          <w:vertAlign w:val="subscript"/>
        </w:rPr>
        <w:t xml:space="preserve">3 </w:t>
      </w:r>
      <w:r>
        <w:rPr>
          <w:rFonts w:ascii="Times New Roman" w:hAnsi="Times New Roman"/>
          <w:sz w:val="28"/>
          <w:szCs w:val="28"/>
        </w:rPr>
        <w:t>---- СН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>– СН – СН</w:t>
      </w:r>
      <w:r>
        <w:rPr>
          <w:rFonts w:ascii="Times New Roman" w:hAnsi="Times New Roman"/>
          <w:sz w:val="28"/>
          <w:szCs w:val="28"/>
          <w:vertAlign w:val="subscript"/>
        </w:rPr>
        <w:t xml:space="preserve">3 </w:t>
      </w:r>
      <w:r>
        <w:rPr>
          <w:rFonts w:ascii="Times New Roman" w:hAnsi="Times New Roman"/>
          <w:sz w:val="28"/>
          <w:szCs w:val="28"/>
        </w:rPr>
        <w:t>--- СН</w:t>
      </w:r>
      <w:r>
        <w:rPr>
          <w:rFonts w:ascii="Times New Roman" w:hAnsi="Times New Roman"/>
          <w:sz w:val="28"/>
          <w:szCs w:val="28"/>
          <w:vertAlign w:val="subscript"/>
        </w:rPr>
        <w:t>3 _</w:t>
      </w:r>
      <w:r>
        <w:rPr>
          <w:rFonts w:ascii="Times New Roman" w:hAnsi="Times New Roman"/>
          <w:sz w:val="28"/>
          <w:szCs w:val="28"/>
        </w:rPr>
        <w:t>- СН – СН</w:t>
      </w:r>
      <w:r>
        <w:rPr>
          <w:rFonts w:ascii="Times New Roman" w:hAnsi="Times New Roman"/>
          <w:sz w:val="28"/>
          <w:szCs w:val="28"/>
          <w:vertAlign w:val="subscript"/>
        </w:rPr>
        <w:t>3</w:t>
      </w:r>
      <w:r w:rsidRPr="001E2F12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1E2F12">
        <w:rPr>
          <w:rFonts w:ascii="Times New Roman" w:hAnsi="Times New Roman"/>
          <w:sz w:val="28"/>
          <w:szCs w:val="28"/>
        </w:rPr>
        <w:t xml:space="preserve">---- </w:t>
      </w:r>
      <w:r>
        <w:rPr>
          <w:rFonts w:ascii="Times New Roman" w:hAnsi="Times New Roman"/>
          <w:sz w:val="28"/>
          <w:szCs w:val="28"/>
        </w:rPr>
        <w:t>СН</w:t>
      </w:r>
      <w:r>
        <w:rPr>
          <w:rFonts w:ascii="Times New Roman" w:hAnsi="Times New Roman"/>
          <w:sz w:val="28"/>
          <w:szCs w:val="28"/>
          <w:vertAlign w:val="subscript"/>
        </w:rPr>
        <w:t>3_</w:t>
      </w:r>
      <w:r>
        <w:rPr>
          <w:rFonts w:ascii="Times New Roman" w:hAnsi="Times New Roman"/>
          <w:sz w:val="28"/>
          <w:szCs w:val="28"/>
        </w:rPr>
        <w:t>- СН – СН</w:t>
      </w:r>
      <w:r>
        <w:rPr>
          <w:rFonts w:ascii="Times New Roman" w:hAnsi="Times New Roman"/>
          <w:sz w:val="28"/>
          <w:szCs w:val="28"/>
          <w:vertAlign w:val="subscript"/>
        </w:rPr>
        <w:t>3</w:t>
      </w:r>
    </w:p>
    <w:p w:rsidR="00616409" w:rsidRPr="001E2F12" w:rsidRDefault="00616409" w:rsidP="00616409">
      <w:pPr>
        <w:pStyle w:val="a3"/>
      </w:pPr>
      <w:r>
        <w:t xml:space="preserve">                                                                                                                        </w:t>
      </w:r>
      <w:r>
        <w:rPr>
          <w:lang w:val="en-US"/>
        </w:rPr>
        <w:t>I</w:t>
      </w:r>
      <w:r w:rsidRPr="00616409">
        <w:t xml:space="preserve">                                                </w:t>
      </w:r>
      <w:r>
        <w:rPr>
          <w:lang w:val="en-US"/>
        </w:rPr>
        <w:t>I</w:t>
      </w:r>
    </w:p>
    <w:p w:rsidR="00616409" w:rsidRPr="00616409" w:rsidRDefault="00616409" w:rsidP="00616409">
      <w:pPr>
        <w:pStyle w:val="a3"/>
        <w:rPr>
          <w:rFonts w:ascii="Times New Roman" w:hAnsi="Times New Roman"/>
        </w:rPr>
      </w:pPr>
      <w:r w:rsidRPr="00616409">
        <w:t xml:space="preserve">                                                                                                                      </w:t>
      </w:r>
      <w:r w:rsidRPr="00135672">
        <w:rPr>
          <w:rFonts w:ascii="Times New Roman" w:hAnsi="Times New Roman"/>
          <w:lang w:val="en-US"/>
        </w:rPr>
        <w:t>OH</w:t>
      </w:r>
      <w:r w:rsidRPr="00616409">
        <w:rPr>
          <w:rFonts w:ascii="Times New Roman" w:hAnsi="Times New Roman"/>
        </w:rPr>
        <w:t xml:space="preserve">                                      </w:t>
      </w:r>
      <w:r w:rsidRPr="00135672">
        <w:rPr>
          <w:rFonts w:ascii="Times New Roman" w:hAnsi="Times New Roman"/>
        </w:rPr>
        <w:t>О</w:t>
      </w:r>
      <w:r w:rsidRPr="00135672">
        <w:rPr>
          <w:rFonts w:ascii="Times New Roman" w:hAnsi="Times New Roman"/>
          <w:lang w:val="en-US"/>
        </w:rPr>
        <w:t>Na</w:t>
      </w:r>
    </w:p>
    <w:p w:rsidR="00616409" w:rsidRPr="00616409" w:rsidRDefault="00616409" w:rsidP="00616409">
      <w:pPr>
        <w:pStyle w:val="a3"/>
      </w:pPr>
    </w:p>
    <w:p w:rsidR="00616409" w:rsidRDefault="00616409" w:rsidP="00616409">
      <w:pPr>
        <w:pStyle w:val="a3"/>
        <w:rPr>
          <w:rFonts w:ascii="Times New Roman" w:hAnsi="Times New Roman"/>
          <w:sz w:val="28"/>
          <w:szCs w:val="28"/>
        </w:rPr>
      </w:pPr>
      <w:r w:rsidRPr="001A41B9">
        <w:rPr>
          <w:rFonts w:ascii="Times New Roman" w:hAnsi="Times New Roman"/>
          <w:sz w:val="28"/>
          <w:szCs w:val="28"/>
        </w:rPr>
        <w:t>4.  Укажите группы, проявляющие отрицательный индуктивный эффект</w:t>
      </w:r>
      <w:r>
        <w:rPr>
          <w:rFonts w:ascii="Times New Roman" w:hAnsi="Times New Roman"/>
          <w:sz w:val="28"/>
          <w:szCs w:val="28"/>
        </w:rPr>
        <w:t>:</w:t>
      </w:r>
    </w:p>
    <w:p w:rsidR="00616409" w:rsidRPr="005F06FB" w:rsidRDefault="00616409" w:rsidP="0061640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а)  - СН</w:t>
      </w:r>
      <w:r>
        <w:rPr>
          <w:rFonts w:ascii="Times New Roman" w:hAnsi="Times New Roman"/>
          <w:sz w:val="28"/>
          <w:szCs w:val="28"/>
          <w:vertAlign w:val="subscript"/>
        </w:rPr>
        <w:t xml:space="preserve">3  </w:t>
      </w:r>
      <w:r w:rsidRPr="001A41B9">
        <w:rPr>
          <w:rFonts w:ascii="Times New Roman" w:hAnsi="Times New Roman"/>
          <w:sz w:val="28"/>
          <w:szCs w:val="28"/>
          <w:vertAlign w:val="subscript"/>
        </w:rPr>
        <w:t xml:space="preserve">                 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>б) – ОСН</w:t>
      </w:r>
      <w:r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1A41B9">
        <w:rPr>
          <w:rFonts w:ascii="Times New Roman" w:hAnsi="Times New Roman"/>
          <w:sz w:val="28"/>
          <w:szCs w:val="28"/>
          <w:vertAlign w:val="subscript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 в) –С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 xml:space="preserve">5 </w:t>
      </w:r>
      <w:r w:rsidRPr="001A41B9">
        <w:rPr>
          <w:rFonts w:ascii="Times New Roman" w:hAnsi="Times New Roman"/>
          <w:sz w:val="28"/>
          <w:szCs w:val="28"/>
          <w:vertAlign w:val="subscript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 xml:space="preserve"> г)</w:t>
      </w:r>
      <w:r w:rsidRPr="001A41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–С</w:t>
      </w:r>
      <w:r>
        <w:rPr>
          <w:rFonts w:ascii="Times New Roman" w:hAnsi="Times New Roman"/>
          <w:sz w:val="28"/>
          <w:szCs w:val="28"/>
          <w:lang w:val="en-US"/>
        </w:rPr>
        <w:t>l</w:t>
      </w:r>
    </w:p>
    <w:p w:rsidR="00616409" w:rsidRDefault="00616409" w:rsidP="00616409">
      <w:pPr>
        <w:pStyle w:val="a3"/>
        <w:rPr>
          <w:rFonts w:ascii="Times New Roman" w:hAnsi="Times New Roman"/>
          <w:sz w:val="28"/>
          <w:szCs w:val="28"/>
        </w:rPr>
      </w:pPr>
    </w:p>
    <w:p w:rsidR="00616409" w:rsidRDefault="00616409" w:rsidP="00616409">
      <w:pPr>
        <w:pStyle w:val="a3"/>
        <w:rPr>
          <w:rFonts w:ascii="Times New Roman" w:hAnsi="Times New Roman"/>
          <w:sz w:val="28"/>
          <w:szCs w:val="28"/>
        </w:rPr>
      </w:pPr>
      <w:r w:rsidRPr="005F06FB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  Для каких молекул характерно П,П – сопряжение?</w:t>
      </w:r>
    </w:p>
    <w:p w:rsidR="00616409" w:rsidRDefault="00616409" w:rsidP="00616409">
      <w:pPr>
        <w:pStyle w:val="a3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</w:rPr>
        <w:t xml:space="preserve">            а) СН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>СН- СН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– СН – СН</w:t>
      </w:r>
      <w:r>
        <w:rPr>
          <w:rFonts w:ascii="Times New Roman" w:hAnsi="Times New Roman"/>
          <w:sz w:val="28"/>
          <w:szCs w:val="28"/>
          <w:vertAlign w:val="subscript"/>
        </w:rPr>
        <w:t xml:space="preserve">2               </w:t>
      </w:r>
      <w:r>
        <w:rPr>
          <w:rFonts w:ascii="Times New Roman" w:hAnsi="Times New Roman"/>
          <w:sz w:val="28"/>
          <w:szCs w:val="28"/>
        </w:rPr>
        <w:t>б) СН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>СН- СН – СН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</w:p>
    <w:p w:rsidR="00616409" w:rsidRDefault="00616409" w:rsidP="00616409">
      <w:pPr>
        <w:pStyle w:val="a3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  <w:vertAlign w:val="subscript"/>
        </w:rPr>
        <w:t xml:space="preserve">                   </w:t>
      </w:r>
      <w:r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>СН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>СН- СН</w:t>
      </w:r>
      <w:r>
        <w:rPr>
          <w:rFonts w:ascii="Times New Roman" w:hAnsi="Times New Roman"/>
          <w:sz w:val="28"/>
          <w:szCs w:val="28"/>
          <w:vertAlign w:val="subscript"/>
        </w:rPr>
        <w:t xml:space="preserve">3   </w:t>
      </w:r>
      <w:r>
        <w:rPr>
          <w:rFonts w:ascii="Times New Roman" w:hAnsi="Times New Roman"/>
          <w:sz w:val="28"/>
          <w:szCs w:val="28"/>
        </w:rPr>
        <w:t xml:space="preserve">                           г)  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>СН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>СН- СН - О</w:t>
      </w:r>
      <w:r>
        <w:rPr>
          <w:rFonts w:ascii="Times New Roman" w:hAnsi="Times New Roman"/>
          <w:sz w:val="28"/>
          <w:szCs w:val="28"/>
          <w:vertAlign w:val="subscript"/>
        </w:rPr>
        <w:t xml:space="preserve">   </w:t>
      </w:r>
    </w:p>
    <w:p w:rsidR="00616409" w:rsidRDefault="00616409" w:rsidP="00616409">
      <w:pPr>
        <w:pStyle w:val="a3"/>
        <w:rPr>
          <w:rFonts w:ascii="Times New Roman" w:hAnsi="Times New Roman"/>
          <w:sz w:val="28"/>
          <w:szCs w:val="28"/>
        </w:rPr>
      </w:pPr>
    </w:p>
    <w:p w:rsidR="00616409" w:rsidRDefault="00616409" w:rsidP="0061640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Расположите приведенные ниже соединения в порядке усиления их кислотных свойств:</w:t>
      </w:r>
    </w:p>
    <w:p w:rsidR="00616409" w:rsidRDefault="00616409" w:rsidP="0061640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а) С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E771C8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СН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>– СООН                        б)  В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E771C8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 СН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>– СООН</w:t>
      </w:r>
    </w:p>
    <w:p w:rsidR="00616409" w:rsidRDefault="00616409" w:rsidP="0061640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в) </w:t>
      </w:r>
      <w:r>
        <w:rPr>
          <w:rFonts w:ascii="Times New Roman" w:hAnsi="Times New Roman"/>
          <w:sz w:val="28"/>
          <w:szCs w:val="28"/>
          <w:lang w:val="en-US"/>
        </w:rPr>
        <w:t>F</w:t>
      </w:r>
      <w:r w:rsidRPr="00E771C8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  СН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>– СООН                        г)   СН</w:t>
      </w:r>
      <w:r>
        <w:rPr>
          <w:rFonts w:ascii="Times New Roman" w:hAnsi="Times New Roman"/>
          <w:sz w:val="28"/>
          <w:szCs w:val="28"/>
          <w:vertAlign w:val="subscript"/>
        </w:rPr>
        <w:t xml:space="preserve">3 </w:t>
      </w:r>
      <w:r>
        <w:rPr>
          <w:rFonts w:ascii="Times New Roman" w:hAnsi="Times New Roman"/>
          <w:sz w:val="28"/>
          <w:szCs w:val="28"/>
        </w:rPr>
        <w:t xml:space="preserve">– СООН </w:t>
      </w:r>
    </w:p>
    <w:p w:rsidR="00616409" w:rsidRPr="005F06FB" w:rsidRDefault="00616409" w:rsidP="0061640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</w:p>
    <w:p w:rsidR="00616409" w:rsidRDefault="00616409" w:rsidP="00616409">
      <w:pPr>
        <w:pStyle w:val="a3"/>
        <w:rPr>
          <w:rFonts w:ascii="Times New Roman" w:hAnsi="Times New Roman"/>
          <w:sz w:val="28"/>
          <w:szCs w:val="28"/>
        </w:rPr>
      </w:pPr>
      <w:r w:rsidRPr="00C52CBC">
        <w:rPr>
          <w:rFonts w:ascii="Times New Roman" w:hAnsi="Times New Roman"/>
          <w:sz w:val="28"/>
          <w:szCs w:val="28"/>
        </w:rPr>
        <w:t xml:space="preserve">7. </w:t>
      </w:r>
      <w:r>
        <w:rPr>
          <w:rFonts w:ascii="Times New Roman" w:hAnsi="Times New Roman"/>
          <w:sz w:val="28"/>
          <w:szCs w:val="28"/>
        </w:rPr>
        <w:t>Гомолиз химической связи приводит  к образованию:</w:t>
      </w:r>
    </w:p>
    <w:p w:rsidR="00616409" w:rsidRDefault="00616409" w:rsidP="0061640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а) радикалов      б) функциональной группы      в) ионов             г) молекул</w:t>
      </w:r>
    </w:p>
    <w:p w:rsidR="00616409" w:rsidRDefault="00616409" w:rsidP="00616409">
      <w:pPr>
        <w:pStyle w:val="a3"/>
        <w:rPr>
          <w:rFonts w:ascii="Times New Roman" w:hAnsi="Times New Roman"/>
          <w:sz w:val="28"/>
          <w:szCs w:val="28"/>
        </w:rPr>
      </w:pPr>
    </w:p>
    <w:p w:rsidR="00616409" w:rsidRDefault="00616409" w:rsidP="0061640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Какая частица является нуклеофильной?</w:t>
      </w:r>
    </w:p>
    <w:p w:rsidR="00616409" w:rsidRPr="00C52CBC" w:rsidRDefault="00616409" w:rsidP="00616409">
      <w:pPr>
        <w:pStyle w:val="a3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                          а) Н</w:t>
      </w:r>
      <w:r>
        <w:rPr>
          <w:rFonts w:ascii="Times New Roman" w:hAnsi="Times New Roman"/>
          <w:sz w:val="28"/>
          <w:szCs w:val="28"/>
          <w:vertAlign w:val="subscript"/>
        </w:rPr>
        <w:t xml:space="preserve">3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  <w:vertAlign w:val="superscript"/>
        </w:rPr>
        <w:t xml:space="preserve">+                        </w:t>
      </w:r>
      <w:r>
        <w:rPr>
          <w:rFonts w:ascii="Times New Roman" w:hAnsi="Times New Roman"/>
          <w:sz w:val="28"/>
          <w:szCs w:val="28"/>
        </w:rPr>
        <w:t>б) СН</w:t>
      </w:r>
      <w:r>
        <w:rPr>
          <w:rFonts w:ascii="Times New Roman" w:hAnsi="Times New Roman"/>
          <w:sz w:val="28"/>
          <w:szCs w:val="28"/>
          <w:vertAlign w:val="subscript"/>
        </w:rPr>
        <w:t xml:space="preserve">3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  <w:vertAlign w:val="superscript"/>
        </w:rPr>
        <w:t xml:space="preserve">-                   </w:t>
      </w:r>
      <w:r>
        <w:rPr>
          <w:rFonts w:ascii="Times New Roman" w:hAnsi="Times New Roman"/>
          <w:sz w:val="28"/>
          <w:szCs w:val="28"/>
        </w:rPr>
        <w:t xml:space="preserve"> в) СН</w:t>
      </w:r>
      <w:r>
        <w:rPr>
          <w:rFonts w:ascii="Times New Roman" w:hAnsi="Times New Roman"/>
          <w:sz w:val="28"/>
          <w:szCs w:val="28"/>
          <w:vertAlign w:val="subscript"/>
        </w:rPr>
        <w:t xml:space="preserve">3 </w:t>
      </w:r>
      <w:r>
        <w:rPr>
          <w:rFonts w:ascii="Times New Roman" w:hAnsi="Times New Roman"/>
          <w:sz w:val="28"/>
          <w:szCs w:val="28"/>
          <w:vertAlign w:val="superscript"/>
        </w:rPr>
        <w:t xml:space="preserve">.                     </w:t>
      </w:r>
      <w:r>
        <w:rPr>
          <w:rFonts w:ascii="Times New Roman" w:hAnsi="Times New Roman"/>
          <w:sz w:val="28"/>
          <w:szCs w:val="28"/>
        </w:rPr>
        <w:t>г) К</w:t>
      </w:r>
      <w:r>
        <w:rPr>
          <w:rFonts w:ascii="Times New Roman" w:hAnsi="Times New Roman"/>
          <w:sz w:val="28"/>
          <w:szCs w:val="28"/>
          <w:vertAlign w:val="superscript"/>
        </w:rPr>
        <w:t>+</w:t>
      </w:r>
    </w:p>
    <w:p w:rsidR="00616409" w:rsidRPr="00D06FE6" w:rsidRDefault="00616409" w:rsidP="00616409">
      <w:pPr>
        <w:pStyle w:val="a3"/>
      </w:pPr>
    </w:p>
    <w:p w:rsidR="00616409" w:rsidRDefault="00616409" w:rsidP="0061640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9. </w:t>
      </w:r>
      <w:r>
        <w:rPr>
          <w:rFonts w:ascii="Times New Roman" w:hAnsi="Times New Roman"/>
          <w:sz w:val="28"/>
          <w:szCs w:val="28"/>
        </w:rPr>
        <w:t>Какая частица является электрофильной?</w:t>
      </w:r>
    </w:p>
    <w:p w:rsidR="00616409" w:rsidRPr="00401121" w:rsidRDefault="00616409" w:rsidP="00616409">
      <w:pPr>
        <w:pStyle w:val="a3"/>
      </w:pPr>
      <w:r>
        <w:rPr>
          <w:rFonts w:ascii="Times New Roman" w:hAnsi="Times New Roman"/>
          <w:sz w:val="28"/>
          <w:szCs w:val="28"/>
        </w:rPr>
        <w:t xml:space="preserve">                         а) СН</w:t>
      </w:r>
      <w:r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 xml:space="preserve"> ОН          б) СН</w:t>
      </w:r>
      <w:r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  <w:vertAlign w:val="superscript"/>
        </w:rPr>
        <w:t xml:space="preserve">-   </w:t>
      </w:r>
      <w:r>
        <w:rPr>
          <w:rFonts w:ascii="Times New Roman" w:hAnsi="Times New Roman"/>
          <w:sz w:val="28"/>
          <w:szCs w:val="28"/>
        </w:rPr>
        <w:t xml:space="preserve">             в) СН</w:t>
      </w:r>
      <w:r>
        <w:rPr>
          <w:rFonts w:ascii="Times New Roman" w:hAnsi="Times New Roman"/>
          <w:sz w:val="28"/>
          <w:szCs w:val="28"/>
          <w:vertAlign w:val="subscript"/>
        </w:rPr>
        <w:t xml:space="preserve">3 </w:t>
      </w:r>
      <w:r>
        <w:rPr>
          <w:rFonts w:ascii="Times New Roman" w:hAnsi="Times New Roman"/>
          <w:sz w:val="28"/>
          <w:szCs w:val="28"/>
          <w:vertAlign w:val="superscript"/>
        </w:rPr>
        <w:t xml:space="preserve">.                </w:t>
      </w:r>
      <w:r>
        <w:rPr>
          <w:rFonts w:ascii="Times New Roman" w:hAnsi="Times New Roman"/>
          <w:sz w:val="28"/>
          <w:szCs w:val="28"/>
        </w:rPr>
        <w:t xml:space="preserve"> г) СН</w:t>
      </w:r>
      <w:r>
        <w:rPr>
          <w:rFonts w:ascii="Times New Roman" w:hAnsi="Times New Roman"/>
          <w:sz w:val="28"/>
          <w:szCs w:val="28"/>
          <w:vertAlign w:val="subscript"/>
        </w:rPr>
        <w:t xml:space="preserve">3 </w:t>
      </w:r>
      <w:r>
        <w:rPr>
          <w:rFonts w:ascii="Times New Roman" w:hAnsi="Times New Roman"/>
          <w:sz w:val="28"/>
          <w:szCs w:val="28"/>
          <w:vertAlign w:val="superscript"/>
        </w:rPr>
        <w:t>+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16409" w:rsidRPr="00D06FE6" w:rsidRDefault="00616409" w:rsidP="00616409">
      <w:pPr>
        <w:pStyle w:val="a3"/>
      </w:pPr>
    </w:p>
    <w:p w:rsidR="00616409" w:rsidRDefault="00616409" w:rsidP="00616409">
      <w:pPr>
        <w:pStyle w:val="a3"/>
        <w:rPr>
          <w:rFonts w:ascii="Times New Roman" w:hAnsi="Times New Roman"/>
          <w:sz w:val="28"/>
          <w:szCs w:val="28"/>
        </w:rPr>
      </w:pPr>
      <w:r w:rsidRPr="00227E67">
        <w:rPr>
          <w:rFonts w:ascii="Times New Roman" w:hAnsi="Times New Roman"/>
          <w:sz w:val="28"/>
          <w:szCs w:val="28"/>
        </w:rPr>
        <w:t>10.</w:t>
      </w:r>
      <w:r>
        <w:rPr>
          <w:rFonts w:ascii="Times New Roman" w:hAnsi="Times New Roman"/>
          <w:sz w:val="28"/>
          <w:szCs w:val="28"/>
        </w:rPr>
        <w:t xml:space="preserve"> Гетеролитический разрыв связи (гетеролиз) приводит к образованию:</w:t>
      </w:r>
    </w:p>
    <w:p w:rsidR="00DB5879" w:rsidRDefault="00616409" w:rsidP="0061640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а) нуклеофильной частицы                  </w:t>
      </w:r>
    </w:p>
    <w:p w:rsidR="00616409" w:rsidRDefault="00DB5879" w:rsidP="0061640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616409">
        <w:rPr>
          <w:rFonts w:ascii="Times New Roman" w:hAnsi="Times New Roman"/>
          <w:sz w:val="28"/>
          <w:szCs w:val="28"/>
        </w:rPr>
        <w:t xml:space="preserve">  б) электрофильной частицы </w:t>
      </w:r>
    </w:p>
    <w:p w:rsidR="00DB5879" w:rsidRDefault="00616409" w:rsidP="0061640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DB58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в) и нуклеофильной, и электрофильной частиц   </w:t>
      </w:r>
    </w:p>
    <w:p w:rsidR="00616409" w:rsidRPr="00227E67" w:rsidRDefault="00DB5879" w:rsidP="0061640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616409">
        <w:rPr>
          <w:rFonts w:ascii="Times New Roman" w:hAnsi="Times New Roman"/>
          <w:sz w:val="28"/>
          <w:szCs w:val="28"/>
        </w:rPr>
        <w:t xml:space="preserve"> г) верного ответа среди   приведенных нет.</w:t>
      </w:r>
    </w:p>
    <w:p w:rsidR="005D499B" w:rsidRPr="007C3AE9" w:rsidRDefault="005D499B" w:rsidP="005D499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7C3AE9">
        <w:rPr>
          <w:rFonts w:ascii="Times New Roman" w:hAnsi="Times New Roman"/>
          <w:b/>
          <w:sz w:val="28"/>
          <w:szCs w:val="28"/>
        </w:rPr>
        <w:lastRenderedPageBreak/>
        <w:t xml:space="preserve">Контрольная работа № 3 </w:t>
      </w:r>
    </w:p>
    <w:p w:rsidR="005D499B" w:rsidRPr="007C3AE9" w:rsidRDefault="005D499B" w:rsidP="005D499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>по теме «Алканы и алкены».</w:t>
      </w:r>
    </w:p>
    <w:p w:rsidR="005D499B" w:rsidRPr="005D499B" w:rsidRDefault="005D499B" w:rsidP="005D499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>В-1</w:t>
      </w:r>
    </w:p>
    <w:p w:rsidR="005D499B" w:rsidRPr="007C3AE9" w:rsidRDefault="005D499B" w:rsidP="005D499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>1.  Для вещества, формула которого</w:t>
      </w:r>
    </w:p>
    <w:p w:rsidR="005D499B" w:rsidRPr="007C3AE9" w:rsidRDefault="005D499B" w:rsidP="005D499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 xml:space="preserve">    СН</w:t>
      </w:r>
      <w:r w:rsidRPr="007C3A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7C3AE9">
        <w:rPr>
          <w:rFonts w:ascii="Times New Roman" w:hAnsi="Times New Roman"/>
          <w:sz w:val="28"/>
          <w:szCs w:val="28"/>
        </w:rPr>
        <w:t>– СН - СН - СН</w:t>
      </w:r>
      <w:r w:rsidRPr="007C3AE9">
        <w:rPr>
          <w:rFonts w:ascii="Times New Roman" w:hAnsi="Times New Roman"/>
          <w:sz w:val="28"/>
          <w:szCs w:val="28"/>
          <w:vertAlign w:val="subscript"/>
        </w:rPr>
        <w:t>3</w:t>
      </w:r>
    </w:p>
    <w:p w:rsidR="005D499B" w:rsidRPr="005D499B" w:rsidRDefault="005D499B" w:rsidP="005D499B">
      <w:pPr>
        <w:pStyle w:val="a3"/>
        <w:tabs>
          <w:tab w:val="left" w:pos="1190"/>
        </w:tabs>
        <w:ind w:left="720"/>
        <w:jc w:val="both"/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 xml:space="preserve">                </w:t>
      </w:r>
      <w:r w:rsidRPr="007C3AE9">
        <w:rPr>
          <w:rFonts w:ascii="Times New Roman" w:hAnsi="Times New Roman"/>
          <w:sz w:val="28"/>
          <w:szCs w:val="28"/>
          <w:lang w:val="en-US"/>
        </w:rPr>
        <w:t>I</w:t>
      </w:r>
      <w:r w:rsidRPr="007C3AE9">
        <w:rPr>
          <w:rFonts w:ascii="Times New Roman" w:hAnsi="Times New Roman"/>
          <w:sz w:val="28"/>
          <w:szCs w:val="28"/>
        </w:rPr>
        <w:t xml:space="preserve">        </w:t>
      </w:r>
      <w:r w:rsidRPr="007C3AE9">
        <w:rPr>
          <w:rFonts w:ascii="Times New Roman" w:hAnsi="Times New Roman"/>
          <w:sz w:val="28"/>
          <w:szCs w:val="28"/>
          <w:lang w:val="en-US"/>
        </w:rPr>
        <w:t>I</w:t>
      </w:r>
    </w:p>
    <w:p w:rsidR="005D499B" w:rsidRPr="007C3AE9" w:rsidRDefault="005D499B" w:rsidP="005D499B">
      <w:pPr>
        <w:pStyle w:val="a3"/>
        <w:ind w:left="720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7C3AE9">
        <w:rPr>
          <w:rFonts w:ascii="Times New Roman" w:hAnsi="Times New Roman"/>
          <w:sz w:val="28"/>
          <w:szCs w:val="28"/>
        </w:rPr>
        <w:t xml:space="preserve">              СН</w:t>
      </w:r>
      <w:r w:rsidRPr="007C3AE9">
        <w:rPr>
          <w:rFonts w:ascii="Times New Roman" w:hAnsi="Times New Roman"/>
          <w:sz w:val="28"/>
          <w:szCs w:val="28"/>
          <w:vertAlign w:val="subscript"/>
        </w:rPr>
        <w:t>3</w:t>
      </w:r>
      <w:r w:rsidRPr="007C3AE9">
        <w:rPr>
          <w:rFonts w:ascii="Times New Roman" w:hAnsi="Times New Roman"/>
          <w:sz w:val="28"/>
          <w:szCs w:val="28"/>
        </w:rPr>
        <w:t xml:space="preserve">   </w:t>
      </w:r>
      <w:r w:rsidRPr="007C3AE9">
        <w:rPr>
          <w:rFonts w:ascii="Times New Roman" w:hAnsi="Times New Roman"/>
          <w:sz w:val="28"/>
          <w:szCs w:val="28"/>
          <w:lang w:val="en-US"/>
        </w:rPr>
        <w:t>CH</w:t>
      </w:r>
      <w:r w:rsidRPr="005D499B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7C3AE9">
        <w:rPr>
          <w:rFonts w:ascii="Times New Roman" w:hAnsi="Times New Roman"/>
          <w:sz w:val="28"/>
          <w:szCs w:val="28"/>
        </w:rPr>
        <w:t xml:space="preserve"> </w:t>
      </w:r>
    </w:p>
    <w:p w:rsidR="005D499B" w:rsidRPr="007C3AE9" w:rsidRDefault="005D499B" w:rsidP="005D499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>Составьте  структурные формулы двух изомеров и двух гомологов. Дайте названия всех веществ по систематической номенклатуре.</w:t>
      </w:r>
    </w:p>
    <w:p w:rsidR="005D499B" w:rsidRDefault="005D499B" w:rsidP="005D499B">
      <w:pPr>
        <w:pStyle w:val="a3"/>
        <w:rPr>
          <w:rFonts w:ascii="Times New Roman" w:hAnsi="Times New Roman"/>
          <w:sz w:val="28"/>
          <w:szCs w:val="28"/>
        </w:rPr>
      </w:pPr>
    </w:p>
    <w:p w:rsidR="005D499B" w:rsidRPr="007C3AE9" w:rsidRDefault="005D499B" w:rsidP="005D499B">
      <w:pPr>
        <w:pStyle w:val="a3"/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 xml:space="preserve">2. Напишите структурные  формулы: </w:t>
      </w:r>
    </w:p>
    <w:p w:rsidR="005D499B" w:rsidRPr="007C3AE9" w:rsidRDefault="005D499B" w:rsidP="005D499B">
      <w:pPr>
        <w:pStyle w:val="a3"/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 xml:space="preserve">                     а) 2,4 – диметилпентана;  б) 2- метилгексана;       в) н- бутана.</w:t>
      </w:r>
    </w:p>
    <w:p w:rsidR="005D499B" w:rsidRPr="007C3AE9" w:rsidRDefault="005D499B" w:rsidP="005D499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D499B" w:rsidRPr="007C3AE9" w:rsidRDefault="005D499B" w:rsidP="005D499B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 xml:space="preserve">3. </w:t>
      </w:r>
      <w:r w:rsidRPr="007C3AE9">
        <w:rPr>
          <w:rFonts w:ascii="Times New Roman" w:hAnsi="Times New Roman"/>
          <w:sz w:val="28"/>
          <w:szCs w:val="28"/>
          <w:lang w:val="en-US"/>
        </w:rPr>
        <w:t>C</w:t>
      </w:r>
      <w:r w:rsidRPr="007C3AE9">
        <w:rPr>
          <w:rFonts w:ascii="Times New Roman" w:hAnsi="Times New Roman"/>
          <w:sz w:val="28"/>
          <w:szCs w:val="28"/>
        </w:rPr>
        <w:t xml:space="preserve"> какими из перечисленных веществ: бром, бромоводород, вода, гидроксид натрия будет реагировать  пропен. Напишите уравнения реакций.</w:t>
      </w:r>
    </w:p>
    <w:p w:rsidR="005D499B" w:rsidRPr="005D499B" w:rsidRDefault="005D499B" w:rsidP="005D499B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</w:p>
    <w:p w:rsidR="005D499B" w:rsidRPr="007C3AE9" w:rsidRDefault="005D499B" w:rsidP="005D499B">
      <w:pPr>
        <w:pStyle w:val="a3"/>
        <w:tabs>
          <w:tab w:val="left" w:pos="2565"/>
          <w:tab w:val="left" w:pos="3615"/>
        </w:tabs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>4. Напишите уравнения реакций, с помощью которых можно осуществить следующие превращения:</w:t>
      </w:r>
    </w:p>
    <w:p w:rsidR="005D499B" w:rsidRPr="007C3AE9" w:rsidRDefault="005D499B" w:rsidP="005D499B">
      <w:pPr>
        <w:pStyle w:val="a3"/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7C3AE9">
        <w:rPr>
          <w:rFonts w:ascii="Times New Roman" w:hAnsi="Times New Roman"/>
          <w:sz w:val="28"/>
          <w:szCs w:val="28"/>
          <w:lang w:val="en-US"/>
        </w:rPr>
        <w:t>Na</w:t>
      </w:r>
      <w:r w:rsidRPr="007C3AE9">
        <w:rPr>
          <w:rFonts w:ascii="Times New Roman" w:hAnsi="Times New Roman"/>
          <w:sz w:val="28"/>
          <w:szCs w:val="28"/>
          <w:vertAlign w:val="subscript"/>
        </w:rPr>
        <w:t>2</w:t>
      </w:r>
      <w:r w:rsidRPr="007C3AE9">
        <w:rPr>
          <w:rFonts w:ascii="Times New Roman" w:hAnsi="Times New Roman"/>
          <w:sz w:val="28"/>
          <w:szCs w:val="28"/>
          <w:lang w:val="en-US"/>
        </w:rPr>
        <w:t>CH</w:t>
      </w:r>
      <w:r w:rsidRPr="007C3AE9">
        <w:rPr>
          <w:rFonts w:ascii="Times New Roman" w:hAnsi="Times New Roman"/>
          <w:sz w:val="28"/>
          <w:szCs w:val="28"/>
          <w:vertAlign w:val="subscript"/>
        </w:rPr>
        <w:t>3</w:t>
      </w:r>
      <w:r w:rsidRPr="007C3AE9">
        <w:rPr>
          <w:rFonts w:ascii="Times New Roman" w:hAnsi="Times New Roman"/>
          <w:sz w:val="28"/>
          <w:szCs w:val="28"/>
          <w:lang w:val="en-US"/>
        </w:rPr>
        <w:t>Br</w:t>
      </w:r>
      <w:r w:rsidRPr="007C3AE9">
        <w:rPr>
          <w:rFonts w:ascii="Times New Roman" w:hAnsi="Times New Roman"/>
          <w:sz w:val="28"/>
          <w:szCs w:val="28"/>
        </w:rPr>
        <w:t xml:space="preserve">                                        </w:t>
      </w:r>
    </w:p>
    <w:p w:rsidR="005D499B" w:rsidRPr="007C3AE9" w:rsidRDefault="00EF325C" w:rsidP="005D499B">
      <w:pPr>
        <w:pStyle w:val="a3"/>
        <w:tabs>
          <w:tab w:val="left" w:pos="2565"/>
          <w:tab w:val="left" w:pos="36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88265</wp:posOffset>
                </wp:positionV>
                <wp:extent cx="123825" cy="0"/>
                <wp:effectExtent l="13335" t="53975" r="15240" b="60325"/>
                <wp:wrapNone/>
                <wp:docPr id="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8.25pt;margin-top:6.95pt;width:9.7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">
                <v:stroke endarrow="block"/>
              </v:shape>
            </w:pict>
          </mc:Fallback>
        </mc:AlternateContent>
      </w:r>
      <w:r w:rsidR="005D499B" w:rsidRPr="007C3AE9">
        <w:rPr>
          <w:rFonts w:ascii="Times New Roman" w:hAnsi="Times New Roman"/>
          <w:sz w:val="28"/>
          <w:szCs w:val="28"/>
        </w:rPr>
        <w:t>С     СН</w:t>
      </w:r>
      <w:r w:rsidR="005D499B" w:rsidRPr="007C3AE9">
        <w:rPr>
          <w:rFonts w:ascii="Times New Roman" w:hAnsi="Times New Roman"/>
          <w:sz w:val="28"/>
          <w:szCs w:val="28"/>
          <w:vertAlign w:val="subscript"/>
        </w:rPr>
        <w:t>4</w:t>
      </w:r>
      <w:r w:rsidR="005D499B" w:rsidRPr="007C3AE9">
        <w:rPr>
          <w:rFonts w:ascii="Times New Roman" w:hAnsi="Times New Roman"/>
          <w:sz w:val="28"/>
          <w:szCs w:val="28"/>
        </w:rPr>
        <w:t xml:space="preserve">  ----    СН</w:t>
      </w:r>
      <w:r w:rsidR="005D499B" w:rsidRPr="007C3AE9">
        <w:rPr>
          <w:rFonts w:ascii="Times New Roman" w:hAnsi="Times New Roman"/>
          <w:sz w:val="28"/>
          <w:szCs w:val="28"/>
          <w:vertAlign w:val="subscript"/>
        </w:rPr>
        <w:t>3</w:t>
      </w:r>
      <w:r w:rsidR="005D499B" w:rsidRPr="007C3AE9">
        <w:rPr>
          <w:rFonts w:ascii="Times New Roman" w:hAnsi="Times New Roman"/>
          <w:sz w:val="28"/>
          <w:szCs w:val="28"/>
          <w:lang w:val="en-US"/>
        </w:rPr>
        <w:t>Br</w:t>
      </w:r>
      <w:r w:rsidR="005D499B" w:rsidRPr="007C3AE9">
        <w:rPr>
          <w:rFonts w:ascii="Times New Roman" w:hAnsi="Times New Roman"/>
          <w:sz w:val="28"/>
          <w:szCs w:val="28"/>
        </w:rPr>
        <w:t xml:space="preserve"> ------------      С</w:t>
      </w:r>
      <w:r w:rsidR="005D499B" w:rsidRPr="007C3AE9">
        <w:rPr>
          <w:rFonts w:ascii="Times New Roman" w:hAnsi="Times New Roman"/>
          <w:sz w:val="28"/>
          <w:szCs w:val="28"/>
          <w:vertAlign w:val="subscript"/>
        </w:rPr>
        <w:t>2</w:t>
      </w:r>
      <w:r w:rsidR="005D499B" w:rsidRPr="007C3AE9">
        <w:rPr>
          <w:rFonts w:ascii="Times New Roman" w:hAnsi="Times New Roman"/>
          <w:sz w:val="28"/>
          <w:szCs w:val="28"/>
        </w:rPr>
        <w:t>Н</w:t>
      </w:r>
      <w:r w:rsidR="005D499B" w:rsidRPr="007C3AE9">
        <w:rPr>
          <w:rFonts w:ascii="Times New Roman" w:hAnsi="Times New Roman"/>
          <w:sz w:val="28"/>
          <w:szCs w:val="28"/>
          <w:vertAlign w:val="subscript"/>
        </w:rPr>
        <w:t xml:space="preserve">6    </w:t>
      </w:r>
      <w:r w:rsidR="005D499B" w:rsidRPr="007C3AE9">
        <w:rPr>
          <w:rFonts w:ascii="Times New Roman" w:hAnsi="Times New Roman"/>
          <w:sz w:val="28"/>
          <w:szCs w:val="28"/>
        </w:rPr>
        <w:t>-------</w:t>
      </w:r>
      <w:r w:rsidR="005D499B" w:rsidRPr="007C3AE9">
        <w:rPr>
          <w:rFonts w:ascii="Times New Roman" w:hAnsi="Times New Roman"/>
          <w:sz w:val="28"/>
          <w:szCs w:val="28"/>
          <w:vertAlign w:val="subscript"/>
        </w:rPr>
        <w:t xml:space="preserve">       </w:t>
      </w:r>
      <w:r w:rsidR="005D499B" w:rsidRPr="007C3AE9">
        <w:rPr>
          <w:rFonts w:ascii="Times New Roman" w:hAnsi="Times New Roman"/>
          <w:sz w:val="28"/>
          <w:szCs w:val="28"/>
        </w:rPr>
        <w:t>СО</w:t>
      </w:r>
      <w:r w:rsidR="005D499B" w:rsidRPr="007C3AE9">
        <w:rPr>
          <w:rFonts w:ascii="Times New Roman" w:hAnsi="Times New Roman"/>
          <w:sz w:val="28"/>
          <w:szCs w:val="28"/>
          <w:vertAlign w:val="subscript"/>
        </w:rPr>
        <w:t xml:space="preserve">2 </w:t>
      </w:r>
    </w:p>
    <w:p w:rsidR="005D499B" w:rsidRPr="007C3AE9" w:rsidRDefault="005D499B" w:rsidP="005D499B">
      <w:pPr>
        <w:pStyle w:val="a3"/>
        <w:tabs>
          <w:tab w:val="left" w:pos="2565"/>
          <w:tab w:val="left" w:pos="3615"/>
        </w:tabs>
        <w:rPr>
          <w:sz w:val="28"/>
          <w:szCs w:val="28"/>
        </w:rPr>
      </w:pPr>
    </w:p>
    <w:p w:rsidR="005D499B" w:rsidRPr="007C3AE9" w:rsidRDefault="005D499B" w:rsidP="005D499B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 xml:space="preserve"> 4. Массовая доля углерода в углеводороде равна 84,21%, а относительная плотность его паров по воздуху- 3,93.  Выведите формулу соединения. </w:t>
      </w:r>
    </w:p>
    <w:p w:rsidR="005D499B" w:rsidRPr="007C3AE9" w:rsidRDefault="005D499B" w:rsidP="005D499B">
      <w:pPr>
        <w:pStyle w:val="a3"/>
        <w:tabs>
          <w:tab w:val="left" w:pos="2565"/>
          <w:tab w:val="left" w:pos="3615"/>
        </w:tabs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5D499B" w:rsidRPr="007C3AE9" w:rsidRDefault="005D499B" w:rsidP="005D499B">
      <w:pPr>
        <w:pStyle w:val="a3"/>
        <w:tabs>
          <w:tab w:val="left" w:pos="2565"/>
          <w:tab w:val="left" w:pos="3615"/>
        </w:tabs>
        <w:jc w:val="center"/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>В-2.</w:t>
      </w:r>
    </w:p>
    <w:p w:rsidR="005D499B" w:rsidRPr="007C3AE9" w:rsidRDefault="005D499B" w:rsidP="005D499B">
      <w:pPr>
        <w:pStyle w:val="a3"/>
        <w:tabs>
          <w:tab w:val="left" w:pos="142"/>
        </w:tabs>
        <w:jc w:val="both"/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>1. Для вещества, формула которого</w:t>
      </w:r>
    </w:p>
    <w:p w:rsidR="005D499B" w:rsidRPr="007C3AE9" w:rsidRDefault="005D499B" w:rsidP="005D499B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 xml:space="preserve">                      СН</w:t>
      </w:r>
      <w:r w:rsidRPr="007C3AE9">
        <w:rPr>
          <w:rFonts w:ascii="Times New Roman" w:hAnsi="Times New Roman"/>
          <w:sz w:val="28"/>
          <w:szCs w:val="28"/>
          <w:vertAlign w:val="subscript"/>
        </w:rPr>
        <w:t>3</w:t>
      </w:r>
      <w:r w:rsidRPr="007C3AE9">
        <w:rPr>
          <w:rFonts w:ascii="Times New Roman" w:hAnsi="Times New Roman"/>
          <w:sz w:val="28"/>
          <w:szCs w:val="28"/>
        </w:rPr>
        <w:t>-СН</w:t>
      </w:r>
      <w:r w:rsidRPr="007C3AE9">
        <w:rPr>
          <w:rFonts w:ascii="Times New Roman" w:hAnsi="Times New Roman"/>
          <w:sz w:val="28"/>
          <w:szCs w:val="28"/>
          <w:vertAlign w:val="subscript"/>
        </w:rPr>
        <w:t>2</w:t>
      </w:r>
      <w:r w:rsidRPr="007C3AE9">
        <w:rPr>
          <w:rFonts w:ascii="Times New Roman" w:hAnsi="Times New Roman"/>
          <w:sz w:val="28"/>
          <w:szCs w:val="28"/>
        </w:rPr>
        <w:t>-С=СН</w:t>
      </w:r>
      <w:r w:rsidRPr="007C3AE9">
        <w:rPr>
          <w:rFonts w:ascii="Times New Roman" w:hAnsi="Times New Roman"/>
          <w:sz w:val="28"/>
          <w:szCs w:val="28"/>
          <w:vertAlign w:val="subscript"/>
        </w:rPr>
        <w:t>2</w:t>
      </w:r>
    </w:p>
    <w:p w:rsidR="005D499B" w:rsidRPr="007C3AE9" w:rsidRDefault="005D499B" w:rsidP="005D499B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7C3AE9">
        <w:rPr>
          <w:rFonts w:ascii="Times New Roman" w:hAnsi="Times New Roman"/>
          <w:sz w:val="28"/>
          <w:szCs w:val="28"/>
          <w:lang w:val="en-US"/>
        </w:rPr>
        <w:t>I</w:t>
      </w:r>
    </w:p>
    <w:p w:rsidR="005D499B" w:rsidRPr="007C3AE9" w:rsidRDefault="005D499B" w:rsidP="005D499B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 xml:space="preserve">                                      СН</w:t>
      </w:r>
      <w:r w:rsidRPr="007C3AE9">
        <w:rPr>
          <w:rFonts w:ascii="Times New Roman" w:hAnsi="Times New Roman"/>
          <w:sz w:val="28"/>
          <w:szCs w:val="28"/>
          <w:vertAlign w:val="subscript"/>
        </w:rPr>
        <w:t>3</w:t>
      </w:r>
    </w:p>
    <w:p w:rsidR="005D499B" w:rsidRPr="007C3AE9" w:rsidRDefault="005D499B" w:rsidP="005D499B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 xml:space="preserve"> Составьте структурные формулы двух изомеров и двух гомологов. Дайте названия всех веществ по систематической номенклатуре.</w:t>
      </w:r>
    </w:p>
    <w:p w:rsidR="005D499B" w:rsidRPr="007C3AE9" w:rsidRDefault="005D499B" w:rsidP="005D499B">
      <w:pPr>
        <w:pStyle w:val="a3"/>
        <w:tabs>
          <w:tab w:val="left" w:pos="2565"/>
          <w:tab w:val="left" w:pos="3615"/>
        </w:tabs>
        <w:jc w:val="center"/>
        <w:rPr>
          <w:rFonts w:ascii="Times New Roman" w:hAnsi="Times New Roman"/>
          <w:sz w:val="28"/>
          <w:szCs w:val="28"/>
        </w:rPr>
      </w:pPr>
    </w:p>
    <w:p w:rsidR="005D499B" w:rsidRPr="007C3AE9" w:rsidRDefault="005D499B" w:rsidP="005D499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>2. Напишите структурные формулы:</w:t>
      </w:r>
    </w:p>
    <w:p w:rsidR="005D499B" w:rsidRPr="007C3AE9" w:rsidRDefault="005D499B" w:rsidP="005D499B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 xml:space="preserve">              А) 2,2- диметилпентана;     Б) 2- метилбутана;     В) 2,3,5- триметилгексана</w:t>
      </w:r>
    </w:p>
    <w:p w:rsidR="005D499B" w:rsidRPr="007C3AE9" w:rsidRDefault="005D499B" w:rsidP="005D499B">
      <w:pPr>
        <w:pStyle w:val="a3"/>
        <w:tabs>
          <w:tab w:val="left" w:pos="142"/>
        </w:tabs>
        <w:jc w:val="both"/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 xml:space="preserve"> </w:t>
      </w:r>
    </w:p>
    <w:p w:rsidR="005D499B" w:rsidRPr="007C3AE9" w:rsidRDefault="005D499B" w:rsidP="005D499B">
      <w:pPr>
        <w:pStyle w:val="a3"/>
        <w:tabs>
          <w:tab w:val="left" w:pos="2565"/>
          <w:tab w:val="left" w:pos="3615"/>
        </w:tabs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>3. Напишите уравнения реакций, с помощью которых можно осуществить следующие превращения:</w:t>
      </w:r>
    </w:p>
    <w:p w:rsidR="005D499B" w:rsidRPr="007C3AE9" w:rsidRDefault="005D499B" w:rsidP="005D499B">
      <w:pPr>
        <w:pStyle w:val="a3"/>
        <w:tabs>
          <w:tab w:val="left" w:pos="2565"/>
          <w:tab w:val="left" w:pos="3615"/>
        </w:tabs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 xml:space="preserve">                              </w:t>
      </w:r>
      <w:r w:rsidRPr="007C3AE9">
        <w:rPr>
          <w:rFonts w:ascii="Times New Roman" w:hAnsi="Times New Roman"/>
          <w:sz w:val="28"/>
          <w:szCs w:val="28"/>
          <w:lang w:val="en-US"/>
        </w:rPr>
        <w:t>Na</w:t>
      </w:r>
      <w:r w:rsidRPr="007C3AE9">
        <w:rPr>
          <w:rFonts w:ascii="Times New Roman" w:hAnsi="Times New Roman"/>
          <w:sz w:val="28"/>
          <w:szCs w:val="28"/>
        </w:rPr>
        <w:t xml:space="preserve">, </w:t>
      </w:r>
      <w:r w:rsidRPr="007C3AE9">
        <w:rPr>
          <w:rFonts w:ascii="Times New Roman" w:hAnsi="Times New Roman"/>
          <w:sz w:val="28"/>
          <w:szCs w:val="28"/>
          <w:lang w:val="en-US"/>
        </w:rPr>
        <w:t>C</w:t>
      </w:r>
      <w:r w:rsidRPr="007C3AE9">
        <w:rPr>
          <w:rFonts w:ascii="Times New Roman" w:hAnsi="Times New Roman"/>
          <w:sz w:val="28"/>
          <w:szCs w:val="28"/>
          <w:vertAlign w:val="subscript"/>
        </w:rPr>
        <w:t>2</w:t>
      </w:r>
      <w:r w:rsidRPr="007C3AE9">
        <w:rPr>
          <w:rFonts w:ascii="Times New Roman" w:hAnsi="Times New Roman"/>
          <w:sz w:val="28"/>
          <w:szCs w:val="28"/>
          <w:lang w:val="en-US"/>
        </w:rPr>
        <w:t>H</w:t>
      </w:r>
      <w:r w:rsidRPr="007C3AE9">
        <w:rPr>
          <w:rFonts w:ascii="Times New Roman" w:hAnsi="Times New Roman"/>
          <w:sz w:val="28"/>
          <w:szCs w:val="28"/>
          <w:vertAlign w:val="subscript"/>
        </w:rPr>
        <w:t>5</w:t>
      </w:r>
      <w:r w:rsidRPr="007C3AE9">
        <w:rPr>
          <w:rFonts w:ascii="Times New Roman" w:hAnsi="Times New Roman"/>
          <w:sz w:val="28"/>
          <w:szCs w:val="28"/>
          <w:lang w:val="en-US"/>
        </w:rPr>
        <w:t>Br</w:t>
      </w:r>
    </w:p>
    <w:p w:rsidR="005D499B" w:rsidRPr="007C3AE9" w:rsidRDefault="00EF325C" w:rsidP="005D499B">
      <w:pPr>
        <w:pStyle w:val="a3"/>
        <w:tabs>
          <w:tab w:val="left" w:pos="945"/>
          <w:tab w:val="left" w:pos="1416"/>
          <w:tab w:val="left" w:pos="212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93345</wp:posOffset>
                </wp:positionV>
                <wp:extent cx="24130" cy="0"/>
                <wp:effectExtent l="5080" t="55880" r="18415" b="58420"/>
                <wp:wrapNone/>
                <wp:docPr id="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200.35pt;margin-top:7.35pt;width:1.9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52MMwIAAFw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93345</wp:posOffset>
                </wp:positionV>
                <wp:extent cx="333375" cy="0"/>
                <wp:effectExtent l="13335" t="55880" r="15240" b="58420"/>
                <wp:wrapNone/>
                <wp:docPr id="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253.5pt;margin-top:7.35pt;width:26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93345</wp:posOffset>
                </wp:positionV>
                <wp:extent cx="781050" cy="0"/>
                <wp:effectExtent l="13335" t="55880" r="15240" b="58420"/>
                <wp:wrapNone/>
                <wp:docPr id="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96.75pt;margin-top:7.35pt;width:61.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93345</wp:posOffset>
                </wp:positionV>
                <wp:extent cx="257175" cy="0"/>
                <wp:effectExtent l="13335" t="55880" r="15240" b="58420"/>
                <wp:wrapNone/>
                <wp:docPr id="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24.75pt;margin-top:7.35pt;width:20.2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zldNAIAAF0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">
                <v:stroke endarrow="block"/>
              </v:shape>
            </w:pict>
          </mc:Fallback>
        </mc:AlternateContent>
      </w:r>
      <w:r w:rsidR="005D499B" w:rsidRPr="007C3AE9">
        <w:rPr>
          <w:rFonts w:ascii="Times New Roman" w:hAnsi="Times New Roman"/>
          <w:sz w:val="28"/>
          <w:szCs w:val="28"/>
        </w:rPr>
        <w:t>Этан</w:t>
      </w:r>
      <w:r w:rsidR="005D499B" w:rsidRPr="007C3AE9">
        <w:rPr>
          <w:rFonts w:ascii="Times New Roman" w:hAnsi="Times New Roman"/>
          <w:sz w:val="28"/>
          <w:szCs w:val="28"/>
        </w:rPr>
        <w:tab/>
        <w:t>бромэтан</w:t>
      </w:r>
      <w:r w:rsidR="005D499B" w:rsidRPr="007C3AE9">
        <w:rPr>
          <w:rFonts w:ascii="Times New Roman" w:hAnsi="Times New Roman"/>
          <w:sz w:val="28"/>
          <w:szCs w:val="28"/>
        </w:rPr>
        <w:tab/>
      </w:r>
      <w:r w:rsidR="005D499B" w:rsidRPr="007C3AE9">
        <w:rPr>
          <w:rFonts w:ascii="Times New Roman" w:hAnsi="Times New Roman"/>
          <w:sz w:val="28"/>
          <w:szCs w:val="28"/>
        </w:rPr>
        <w:tab/>
        <w:t xml:space="preserve">     бутан </w:t>
      </w:r>
      <w:r w:rsidR="005D499B">
        <w:rPr>
          <w:rFonts w:ascii="Times New Roman" w:hAnsi="Times New Roman"/>
          <w:sz w:val="28"/>
          <w:szCs w:val="28"/>
        </w:rPr>
        <w:t xml:space="preserve"> </w:t>
      </w:r>
      <w:r w:rsidR="005D499B" w:rsidRPr="007C3AE9">
        <w:rPr>
          <w:rFonts w:ascii="Times New Roman" w:hAnsi="Times New Roman"/>
          <w:sz w:val="28"/>
          <w:szCs w:val="28"/>
        </w:rPr>
        <w:t>изобутан            оксид углерода (</w:t>
      </w:r>
      <w:r w:rsidR="005D499B" w:rsidRPr="007C3AE9">
        <w:rPr>
          <w:rFonts w:ascii="Times New Roman" w:hAnsi="Times New Roman"/>
          <w:sz w:val="28"/>
          <w:szCs w:val="28"/>
          <w:lang w:val="en-US"/>
        </w:rPr>
        <w:t>IV</w:t>
      </w:r>
      <w:r w:rsidR="005D499B" w:rsidRPr="007C3AE9">
        <w:rPr>
          <w:rFonts w:ascii="Times New Roman" w:hAnsi="Times New Roman"/>
          <w:sz w:val="28"/>
          <w:szCs w:val="28"/>
        </w:rPr>
        <w:t xml:space="preserve">)                                                                                 </w:t>
      </w:r>
    </w:p>
    <w:p w:rsidR="005D499B" w:rsidRPr="007C3AE9" w:rsidRDefault="005D499B" w:rsidP="005D499B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</w:p>
    <w:p w:rsidR="005D499B" w:rsidRPr="007C3AE9" w:rsidRDefault="005D499B" w:rsidP="005D499B">
      <w:pPr>
        <w:pStyle w:val="a3"/>
        <w:tabs>
          <w:tab w:val="left" w:pos="945"/>
          <w:tab w:val="left" w:pos="1416"/>
          <w:tab w:val="left" w:pos="2124"/>
        </w:tabs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 xml:space="preserve">4. Напишите уравнения реакций термического разложения метана, дегидрирования этана, первой и второй стадии хлорирования метана.                                                                                                                                                                      </w:t>
      </w:r>
    </w:p>
    <w:p w:rsidR="005D499B" w:rsidRPr="007C3AE9" w:rsidRDefault="005D499B" w:rsidP="005D499B">
      <w:pPr>
        <w:pStyle w:val="a3"/>
        <w:tabs>
          <w:tab w:val="left" w:pos="945"/>
          <w:tab w:val="left" w:pos="1416"/>
          <w:tab w:val="left" w:pos="2124"/>
        </w:tabs>
        <w:jc w:val="both"/>
        <w:rPr>
          <w:rFonts w:ascii="Times New Roman" w:hAnsi="Times New Roman"/>
          <w:sz w:val="28"/>
          <w:szCs w:val="28"/>
        </w:rPr>
      </w:pPr>
      <w:r w:rsidRPr="007C3AE9">
        <w:rPr>
          <w:rFonts w:ascii="Times New Roman" w:hAnsi="Times New Roman"/>
          <w:sz w:val="28"/>
          <w:szCs w:val="28"/>
        </w:rPr>
        <w:t>5.  Массовая доля углерода в углеводороде равна 92,31%, а его относительная  плотность по воздуху 0,897. Выведите его молекулярную формулу.</w:t>
      </w:r>
    </w:p>
    <w:p w:rsidR="00A4640E" w:rsidRPr="0048415F" w:rsidRDefault="00A4640E" w:rsidP="00A4640E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8415F">
        <w:rPr>
          <w:rFonts w:ascii="Times New Roman" w:hAnsi="Times New Roman"/>
          <w:b/>
          <w:sz w:val="28"/>
          <w:szCs w:val="28"/>
        </w:rPr>
        <w:lastRenderedPageBreak/>
        <w:t>Контрольная работа № 4</w:t>
      </w:r>
      <w:r w:rsidRPr="0048415F">
        <w:rPr>
          <w:rFonts w:ascii="Times New Roman" w:hAnsi="Times New Roman"/>
          <w:sz w:val="28"/>
          <w:szCs w:val="28"/>
        </w:rPr>
        <w:t xml:space="preserve"> </w:t>
      </w:r>
    </w:p>
    <w:p w:rsidR="00A4640E" w:rsidRPr="0048415F" w:rsidRDefault="00A4640E" w:rsidP="00A4640E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8415F">
        <w:rPr>
          <w:rFonts w:ascii="Times New Roman" w:hAnsi="Times New Roman"/>
          <w:sz w:val="28"/>
          <w:szCs w:val="28"/>
        </w:rPr>
        <w:t>по теме «</w:t>
      </w:r>
      <w:r>
        <w:rPr>
          <w:rFonts w:ascii="Times New Roman" w:hAnsi="Times New Roman"/>
          <w:sz w:val="28"/>
          <w:szCs w:val="28"/>
        </w:rPr>
        <w:t>У</w:t>
      </w:r>
      <w:r w:rsidRPr="0048415F">
        <w:rPr>
          <w:rFonts w:ascii="Times New Roman" w:hAnsi="Times New Roman"/>
          <w:sz w:val="28"/>
          <w:szCs w:val="28"/>
        </w:rPr>
        <w:t>глеводороды»</w:t>
      </w:r>
    </w:p>
    <w:p w:rsidR="00A4640E" w:rsidRPr="0048415F" w:rsidRDefault="00A4640E" w:rsidP="00A4640E">
      <w:pPr>
        <w:pStyle w:val="a3"/>
        <w:tabs>
          <w:tab w:val="left" w:pos="945"/>
          <w:tab w:val="left" w:pos="1416"/>
          <w:tab w:val="left" w:pos="2124"/>
        </w:tabs>
        <w:jc w:val="center"/>
        <w:rPr>
          <w:rFonts w:ascii="Times New Roman" w:hAnsi="Times New Roman"/>
          <w:sz w:val="28"/>
          <w:szCs w:val="28"/>
        </w:rPr>
      </w:pPr>
      <w:r w:rsidRPr="0048415F">
        <w:rPr>
          <w:rFonts w:ascii="Times New Roman" w:hAnsi="Times New Roman"/>
          <w:sz w:val="28"/>
          <w:szCs w:val="28"/>
        </w:rPr>
        <w:t>В-1.</w:t>
      </w:r>
    </w:p>
    <w:p w:rsidR="00A4640E" w:rsidRPr="0048415F" w:rsidRDefault="00A4640E" w:rsidP="00A4640E">
      <w:pPr>
        <w:pStyle w:val="a3"/>
        <w:numPr>
          <w:ilvl w:val="0"/>
          <w:numId w:val="5"/>
        </w:numPr>
        <w:tabs>
          <w:tab w:val="left" w:pos="945"/>
          <w:tab w:val="left" w:pos="1416"/>
          <w:tab w:val="left" w:pos="2124"/>
        </w:tabs>
        <w:jc w:val="both"/>
        <w:rPr>
          <w:rFonts w:ascii="Times New Roman" w:hAnsi="Times New Roman"/>
          <w:sz w:val="28"/>
          <w:szCs w:val="28"/>
        </w:rPr>
      </w:pPr>
      <w:r w:rsidRPr="0048415F">
        <w:rPr>
          <w:rFonts w:ascii="Times New Roman" w:hAnsi="Times New Roman"/>
          <w:sz w:val="28"/>
          <w:szCs w:val="28"/>
        </w:rPr>
        <w:t xml:space="preserve"> Напишите уравнения химических реакци</w:t>
      </w:r>
      <w:r>
        <w:rPr>
          <w:rFonts w:ascii="Times New Roman" w:hAnsi="Times New Roman"/>
          <w:sz w:val="28"/>
          <w:szCs w:val="28"/>
        </w:rPr>
        <w:t>й</w:t>
      </w:r>
      <w:r w:rsidRPr="0048415F">
        <w:rPr>
          <w:rFonts w:ascii="Times New Roman" w:hAnsi="Times New Roman"/>
          <w:sz w:val="28"/>
          <w:szCs w:val="28"/>
        </w:rPr>
        <w:t xml:space="preserve"> между бутадиен - 1,3 и молекулярным водородом на катализаторе, назовите продукт. Напишите реакцию галоидирования бутадиен - 1,3. </w:t>
      </w:r>
    </w:p>
    <w:p w:rsidR="00A4640E" w:rsidRPr="0048415F" w:rsidRDefault="00A4640E" w:rsidP="00A4640E">
      <w:pPr>
        <w:pStyle w:val="a3"/>
        <w:tabs>
          <w:tab w:val="left" w:pos="945"/>
          <w:tab w:val="left" w:pos="1416"/>
          <w:tab w:val="left" w:pos="2124"/>
        </w:tabs>
        <w:ind w:left="360"/>
        <w:jc w:val="both"/>
        <w:rPr>
          <w:rFonts w:ascii="Times New Roman" w:hAnsi="Times New Roman"/>
          <w:sz w:val="28"/>
          <w:szCs w:val="28"/>
        </w:rPr>
      </w:pPr>
    </w:p>
    <w:p w:rsidR="00A4640E" w:rsidRPr="0048415F" w:rsidRDefault="00A4640E" w:rsidP="00A4640E">
      <w:pPr>
        <w:pStyle w:val="a3"/>
        <w:numPr>
          <w:ilvl w:val="0"/>
          <w:numId w:val="5"/>
        </w:numPr>
        <w:tabs>
          <w:tab w:val="left" w:pos="945"/>
          <w:tab w:val="left" w:pos="1416"/>
          <w:tab w:val="left" w:pos="2124"/>
        </w:tabs>
        <w:jc w:val="both"/>
        <w:rPr>
          <w:rFonts w:ascii="Times New Roman" w:hAnsi="Times New Roman"/>
          <w:sz w:val="28"/>
          <w:szCs w:val="28"/>
        </w:rPr>
      </w:pPr>
      <w:r w:rsidRPr="0048415F">
        <w:rPr>
          <w:rFonts w:ascii="Times New Roman" w:hAnsi="Times New Roman"/>
          <w:sz w:val="28"/>
          <w:szCs w:val="28"/>
        </w:rPr>
        <w:t xml:space="preserve"> Осуществите  следующие превращения, назовите вещества:</w:t>
      </w:r>
    </w:p>
    <w:p w:rsidR="00A4640E" w:rsidRPr="0048415F" w:rsidRDefault="00A4640E" w:rsidP="00A4640E">
      <w:pPr>
        <w:pStyle w:val="a3"/>
        <w:tabs>
          <w:tab w:val="left" w:pos="945"/>
          <w:tab w:val="left" w:pos="1416"/>
          <w:tab w:val="left" w:pos="2124"/>
        </w:tabs>
        <w:ind w:left="720"/>
        <w:jc w:val="both"/>
        <w:rPr>
          <w:rFonts w:ascii="Times New Roman" w:hAnsi="Times New Roman"/>
          <w:sz w:val="28"/>
          <w:szCs w:val="28"/>
        </w:rPr>
      </w:pPr>
      <w:r w:rsidRPr="0048415F">
        <w:rPr>
          <w:rFonts w:ascii="Times New Roman" w:hAnsi="Times New Roman"/>
          <w:sz w:val="28"/>
          <w:szCs w:val="28"/>
        </w:rPr>
        <w:t xml:space="preserve">            425</w:t>
      </w:r>
      <w:r w:rsidRPr="0048415F">
        <w:rPr>
          <w:rFonts w:ascii="Times New Roman" w:hAnsi="Times New Roman"/>
          <w:sz w:val="28"/>
          <w:szCs w:val="28"/>
          <w:vertAlign w:val="superscript"/>
        </w:rPr>
        <w:t>0</w:t>
      </w:r>
      <w:r w:rsidRPr="0048415F">
        <w:rPr>
          <w:rFonts w:ascii="Times New Roman" w:hAnsi="Times New Roman"/>
          <w:sz w:val="28"/>
          <w:szCs w:val="28"/>
        </w:rPr>
        <w:t>С,</w:t>
      </w:r>
      <w:r w:rsidRPr="0048415F">
        <w:rPr>
          <w:rFonts w:ascii="Times New Roman" w:hAnsi="Times New Roman"/>
          <w:sz w:val="28"/>
          <w:szCs w:val="28"/>
          <w:lang w:val="en-US"/>
        </w:rPr>
        <w:t>AI</w:t>
      </w:r>
      <w:r w:rsidRPr="0048415F">
        <w:rPr>
          <w:rFonts w:ascii="Times New Roman" w:hAnsi="Times New Roman"/>
          <w:sz w:val="28"/>
          <w:szCs w:val="28"/>
          <w:vertAlign w:val="subscript"/>
        </w:rPr>
        <w:t>2</w:t>
      </w:r>
      <w:r w:rsidRPr="0048415F">
        <w:rPr>
          <w:rFonts w:ascii="Times New Roman" w:hAnsi="Times New Roman"/>
          <w:sz w:val="28"/>
          <w:szCs w:val="28"/>
        </w:rPr>
        <w:t>О</w:t>
      </w:r>
      <w:r w:rsidRPr="0048415F">
        <w:rPr>
          <w:rFonts w:ascii="Times New Roman" w:hAnsi="Times New Roman"/>
          <w:sz w:val="28"/>
          <w:szCs w:val="28"/>
          <w:vertAlign w:val="subscript"/>
        </w:rPr>
        <w:t>3</w:t>
      </w:r>
      <w:r w:rsidRPr="0048415F">
        <w:rPr>
          <w:rFonts w:ascii="Times New Roman" w:hAnsi="Times New Roman"/>
          <w:sz w:val="28"/>
          <w:szCs w:val="28"/>
          <w:lang w:val="en-US"/>
        </w:rPr>
        <w:t>Zn</w:t>
      </w:r>
      <w:r w:rsidRPr="0048415F">
        <w:rPr>
          <w:rFonts w:ascii="Times New Roman" w:hAnsi="Times New Roman"/>
          <w:sz w:val="28"/>
          <w:szCs w:val="28"/>
        </w:rPr>
        <w:t xml:space="preserve">О;    </w:t>
      </w:r>
      <w:r w:rsidRPr="0048415F">
        <w:rPr>
          <w:rFonts w:ascii="Times New Roman" w:hAnsi="Times New Roman"/>
          <w:sz w:val="28"/>
          <w:szCs w:val="28"/>
          <w:lang w:val="en-US"/>
        </w:rPr>
        <w:t>CI</w:t>
      </w:r>
      <w:r w:rsidRPr="0048415F">
        <w:rPr>
          <w:rFonts w:ascii="Times New Roman" w:hAnsi="Times New Roman"/>
          <w:sz w:val="28"/>
          <w:szCs w:val="28"/>
          <w:vertAlign w:val="subscript"/>
        </w:rPr>
        <w:t>2</w:t>
      </w:r>
      <w:r w:rsidRPr="0048415F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415F">
        <w:rPr>
          <w:rFonts w:ascii="Times New Roman" w:hAnsi="Times New Roman"/>
          <w:sz w:val="28"/>
          <w:szCs w:val="28"/>
        </w:rPr>
        <w:t>2КОН, спирт        Н</w:t>
      </w:r>
      <w:r w:rsidRPr="0048415F">
        <w:rPr>
          <w:rFonts w:ascii="Times New Roman" w:hAnsi="Times New Roman"/>
          <w:sz w:val="28"/>
          <w:szCs w:val="28"/>
          <w:vertAlign w:val="subscript"/>
        </w:rPr>
        <w:t>2</w:t>
      </w:r>
      <w:r w:rsidRPr="0048415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k</w:t>
      </w:r>
      <w:r w:rsidRPr="0048415F">
        <w:rPr>
          <w:rFonts w:ascii="Times New Roman" w:hAnsi="Times New Roman"/>
          <w:sz w:val="28"/>
          <w:szCs w:val="28"/>
        </w:rPr>
        <w:t>ат</w:t>
      </w:r>
    </w:p>
    <w:p w:rsidR="00A4640E" w:rsidRPr="0048415F" w:rsidRDefault="00EF325C" w:rsidP="00A4640E">
      <w:pPr>
        <w:pStyle w:val="a3"/>
        <w:tabs>
          <w:tab w:val="left" w:pos="945"/>
          <w:tab w:val="left" w:pos="1416"/>
          <w:tab w:val="left" w:pos="2124"/>
        </w:tabs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114935</wp:posOffset>
                </wp:positionV>
                <wp:extent cx="600075" cy="0"/>
                <wp:effectExtent l="13335" t="55880" r="15240" b="58420"/>
                <wp:wrapNone/>
                <wp:docPr id="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265.5pt;margin-top:9.05pt;width:47.2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yENAIAAF0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124460</wp:posOffset>
                </wp:positionV>
                <wp:extent cx="533400" cy="0"/>
                <wp:effectExtent l="13335" t="55880" r="15240" b="58420"/>
                <wp:wrapNone/>
                <wp:docPr id="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192.75pt;margin-top:9.8pt;width:42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nnANAIAAF0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A4640E" w:rsidRPr="0048415F">
        <w:rPr>
          <w:rFonts w:ascii="Times New Roman" w:hAnsi="Times New Roman"/>
          <w:sz w:val="28"/>
          <w:szCs w:val="28"/>
        </w:rPr>
        <w:t>С</w:t>
      </w:r>
      <w:r w:rsidR="00A4640E" w:rsidRPr="0048415F">
        <w:rPr>
          <w:rFonts w:ascii="Times New Roman" w:hAnsi="Times New Roman"/>
          <w:sz w:val="28"/>
          <w:szCs w:val="28"/>
          <w:vertAlign w:val="subscript"/>
        </w:rPr>
        <w:t>2</w:t>
      </w:r>
      <w:r w:rsidR="00A4640E" w:rsidRPr="0048415F">
        <w:rPr>
          <w:rFonts w:ascii="Times New Roman" w:hAnsi="Times New Roman"/>
          <w:sz w:val="28"/>
          <w:szCs w:val="28"/>
        </w:rPr>
        <w:t>Н</w:t>
      </w:r>
      <w:r w:rsidR="00A4640E" w:rsidRPr="0048415F">
        <w:rPr>
          <w:rFonts w:ascii="Times New Roman" w:hAnsi="Times New Roman"/>
          <w:sz w:val="28"/>
          <w:szCs w:val="28"/>
          <w:vertAlign w:val="subscript"/>
        </w:rPr>
        <w:t>5</w:t>
      </w:r>
      <w:r w:rsidR="00A4640E" w:rsidRPr="0048415F">
        <w:rPr>
          <w:rFonts w:ascii="Times New Roman" w:hAnsi="Times New Roman"/>
          <w:sz w:val="28"/>
          <w:szCs w:val="28"/>
        </w:rPr>
        <w:t xml:space="preserve">ОН </w:t>
      </w:r>
      <w:r w:rsidR="00A4640E">
        <w:rPr>
          <w:rFonts w:ascii="Times New Roman" w:hAnsi="Times New Roman"/>
          <w:sz w:val="28"/>
          <w:szCs w:val="28"/>
        </w:rPr>
        <w:t>------------------</w:t>
      </w:r>
      <w:r w:rsidR="00A4640E" w:rsidRPr="0048415F">
        <w:rPr>
          <w:rFonts w:ascii="Times New Roman" w:hAnsi="Times New Roman"/>
          <w:sz w:val="28"/>
          <w:szCs w:val="28"/>
        </w:rPr>
        <w:t xml:space="preserve">  А              </w:t>
      </w:r>
      <w:r w:rsidR="00A4640E">
        <w:rPr>
          <w:rFonts w:ascii="Times New Roman" w:hAnsi="Times New Roman"/>
          <w:sz w:val="28"/>
          <w:szCs w:val="28"/>
        </w:rPr>
        <w:t xml:space="preserve">  </w:t>
      </w:r>
      <w:r w:rsidR="00A4640E" w:rsidRPr="0048415F">
        <w:rPr>
          <w:rFonts w:ascii="Times New Roman" w:hAnsi="Times New Roman"/>
          <w:sz w:val="28"/>
          <w:szCs w:val="28"/>
        </w:rPr>
        <w:t xml:space="preserve">В                         Б  </w:t>
      </w:r>
      <w:r w:rsidR="00A4640E">
        <w:rPr>
          <w:rFonts w:ascii="Times New Roman" w:hAnsi="Times New Roman"/>
          <w:sz w:val="28"/>
          <w:szCs w:val="28"/>
        </w:rPr>
        <w:t>-----------</w:t>
      </w:r>
      <w:r w:rsidR="00A4640E" w:rsidRPr="0048415F">
        <w:rPr>
          <w:rFonts w:ascii="Times New Roman" w:hAnsi="Times New Roman"/>
          <w:sz w:val="28"/>
          <w:szCs w:val="28"/>
        </w:rPr>
        <w:t xml:space="preserve">    Г</w:t>
      </w:r>
    </w:p>
    <w:p w:rsidR="00A4640E" w:rsidRPr="0048415F" w:rsidRDefault="00A4640E" w:rsidP="00A4640E">
      <w:pPr>
        <w:pStyle w:val="a3"/>
        <w:tabs>
          <w:tab w:val="left" w:pos="945"/>
          <w:tab w:val="left" w:pos="1416"/>
          <w:tab w:val="left" w:pos="2124"/>
        </w:tabs>
        <w:jc w:val="both"/>
        <w:rPr>
          <w:rFonts w:ascii="Times New Roman" w:hAnsi="Times New Roman"/>
          <w:sz w:val="28"/>
          <w:szCs w:val="28"/>
        </w:rPr>
      </w:pPr>
    </w:p>
    <w:p w:rsidR="00A4640E" w:rsidRPr="0048415F" w:rsidRDefault="00A4640E" w:rsidP="00A4640E">
      <w:pPr>
        <w:pStyle w:val="a3"/>
        <w:tabs>
          <w:tab w:val="left" w:pos="945"/>
          <w:tab w:val="left" w:pos="1416"/>
          <w:tab w:val="left" w:pos="2124"/>
        </w:tabs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48415F">
        <w:rPr>
          <w:rFonts w:ascii="Times New Roman" w:hAnsi="Times New Roman"/>
          <w:sz w:val="28"/>
          <w:szCs w:val="28"/>
        </w:rPr>
        <w:t xml:space="preserve">Для циклопентана составьте структурные формулы двух изомеров и двух гомологов. Дайте названия всех веществ по систематической номенклатуре. </w:t>
      </w:r>
    </w:p>
    <w:p w:rsidR="00A4640E" w:rsidRPr="00491F73" w:rsidRDefault="00A4640E" w:rsidP="00A4640E">
      <w:pPr>
        <w:pStyle w:val="a3"/>
        <w:tabs>
          <w:tab w:val="left" w:pos="945"/>
          <w:tab w:val="left" w:pos="1416"/>
          <w:tab w:val="left" w:pos="2124"/>
        </w:tabs>
        <w:rPr>
          <w:rFonts w:ascii="Times New Roman" w:hAnsi="Times New Roman"/>
          <w:sz w:val="28"/>
          <w:szCs w:val="28"/>
        </w:rPr>
      </w:pPr>
    </w:p>
    <w:p w:rsidR="00A4640E" w:rsidRDefault="00A4640E" w:rsidP="00A4640E">
      <w:pPr>
        <w:pStyle w:val="a3"/>
        <w:tabs>
          <w:tab w:val="left" w:pos="945"/>
          <w:tab w:val="left" w:pos="1416"/>
          <w:tab w:val="left" w:pos="2124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</w:t>
      </w:r>
      <w:r w:rsidRPr="00752A51">
        <w:rPr>
          <w:rFonts w:ascii="Times New Roman" w:hAnsi="Times New Roman"/>
          <w:sz w:val="28"/>
          <w:szCs w:val="28"/>
        </w:rPr>
        <w:t>риведите не менее двух способов получения  ароматических углеводородов. Ответ подтвердите химическими  уравнениями  реакций  и укажите их типы, условия осуществления.</w:t>
      </w:r>
    </w:p>
    <w:p w:rsidR="00A4640E" w:rsidRPr="00752A51" w:rsidRDefault="00A4640E" w:rsidP="00A4640E">
      <w:pPr>
        <w:pStyle w:val="a3"/>
        <w:tabs>
          <w:tab w:val="left" w:pos="945"/>
          <w:tab w:val="left" w:pos="1416"/>
          <w:tab w:val="left" w:pos="2124"/>
        </w:tabs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A4640E" w:rsidRPr="00A261D6" w:rsidRDefault="00A4640E" w:rsidP="00A4640E">
      <w:pPr>
        <w:pStyle w:val="a3"/>
        <w:tabs>
          <w:tab w:val="left" w:pos="2565"/>
          <w:tab w:val="left" w:pos="3615"/>
        </w:tabs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5.</w:t>
      </w:r>
      <w:r w:rsidRPr="00752A51">
        <w:rPr>
          <w:rFonts w:ascii="Times New Roman" w:hAnsi="Times New Roman"/>
          <w:sz w:val="28"/>
          <w:szCs w:val="28"/>
        </w:rPr>
        <w:t xml:space="preserve"> </w:t>
      </w:r>
      <w:r w:rsidRPr="00A261D6">
        <w:rPr>
          <w:rFonts w:ascii="Times New Roman" w:hAnsi="Times New Roman"/>
          <w:sz w:val="28"/>
          <w:szCs w:val="28"/>
        </w:rPr>
        <w:t xml:space="preserve">При полном сгорании 3,6г. углеводорода  образовалось 11г. оксида углерода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A261D6">
        <w:rPr>
          <w:rFonts w:ascii="Times New Roman" w:hAnsi="Times New Roman"/>
          <w:sz w:val="28"/>
          <w:szCs w:val="28"/>
        </w:rPr>
        <w:t>(</w:t>
      </w:r>
      <w:r w:rsidRPr="00A261D6">
        <w:rPr>
          <w:rFonts w:ascii="Times New Roman" w:hAnsi="Times New Roman"/>
          <w:sz w:val="28"/>
          <w:szCs w:val="28"/>
          <w:lang w:val="en-US"/>
        </w:rPr>
        <w:t>IV</w:t>
      </w:r>
      <w:r w:rsidRPr="00A261D6">
        <w:rPr>
          <w:rFonts w:ascii="Times New Roman" w:hAnsi="Times New Roman"/>
          <w:sz w:val="28"/>
          <w:szCs w:val="28"/>
        </w:rPr>
        <w:t xml:space="preserve">)  и 5,4 г воды. Относительная плотность паров этого вещества по водороду равна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A261D6">
        <w:rPr>
          <w:rFonts w:ascii="Times New Roman" w:hAnsi="Times New Roman"/>
          <w:sz w:val="28"/>
          <w:szCs w:val="28"/>
        </w:rPr>
        <w:t>36. Выведите  молекулярную формулу этого вещества.</w:t>
      </w:r>
    </w:p>
    <w:p w:rsidR="00A4640E" w:rsidRPr="00A261D6" w:rsidRDefault="00A4640E" w:rsidP="00A4640E">
      <w:pPr>
        <w:pStyle w:val="a3"/>
        <w:tabs>
          <w:tab w:val="left" w:pos="945"/>
          <w:tab w:val="left" w:pos="1416"/>
          <w:tab w:val="left" w:pos="2124"/>
        </w:tabs>
        <w:rPr>
          <w:sz w:val="28"/>
          <w:szCs w:val="28"/>
        </w:rPr>
      </w:pPr>
    </w:p>
    <w:p w:rsidR="00A4640E" w:rsidRDefault="00A4640E" w:rsidP="00A4640E">
      <w:pPr>
        <w:pStyle w:val="a3"/>
        <w:tabs>
          <w:tab w:val="left" w:pos="945"/>
          <w:tab w:val="left" w:pos="1416"/>
          <w:tab w:val="left" w:pos="2124"/>
        </w:tabs>
        <w:jc w:val="center"/>
        <w:rPr>
          <w:rFonts w:ascii="Times New Roman" w:hAnsi="Times New Roman"/>
          <w:sz w:val="28"/>
          <w:szCs w:val="28"/>
        </w:rPr>
      </w:pPr>
      <w:r w:rsidRPr="0048415F">
        <w:rPr>
          <w:rFonts w:ascii="Times New Roman" w:hAnsi="Times New Roman"/>
          <w:sz w:val="28"/>
          <w:szCs w:val="28"/>
        </w:rPr>
        <w:t>В-2.</w:t>
      </w:r>
    </w:p>
    <w:p w:rsidR="00B03F70" w:rsidRDefault="00B03F70" w:rsidP="00A4640E">
      <w:pPr>
        <w:pStyle w:val="a3"/>
        <w:tabs>
          <w:tab w:val="left" w:pos="945"/>
          <w:tab w:val="left" w:pos="1416"/>
          <w:tab w:val="left" w:pos="2124"/>
        </w:tabs>
        <w:jc w:val="center"/>
        <w:rPr>
          <w:rFonts w:ascii="Times New Roman" w:hAnsi="Times New Roman"/>
          <w:sz w:val="28"/>
          <w:szCs w:val="28"/>
        </w:rPr>
      </w:pPr>
    </w:p>
    <w:p w:rsidR="00A4640E" w:rsidRPr="0048415F" w:rsidRDefault="00A4640E" w:rsidP="00A4640E">
      <w:pPr>
        <w:pStyle w:val="a3"/>
        <w:numPr>
          <w:ilvl w:val="0"/>
          <w:numId w:val="6"/>
        </w:numPr>
        <w:tabs>
          <w:tab w:val="left" w:pos="426"/>
          <w:tab w:val="left" w:pos="1416"/>
          <w:tab w:val="left" w:pos="2124"/>
        </w:tabs>
        <w:ind w:hanging="106"/>
        <w:jc w:val="both"/>
        <w:rPr>
          <w:rFonts w:ascii="Times New Roman" w:hAnsi="Times New Roman"/>
          <w:sz w:val="28"/>
          <w:szCs w:val="28"/>
        </w:rPr>
      </w:pPr>
      <w:r w:rsidRPr="0048415F">
        <w:rPr>
          <w:rFonts w:ascii="Times New Roman" w:hAnsi="Times New Roman"/>
          <w:sz w:val="28"/>
          <w:szCs w:val="28"/>
        </w:rPr>
        <w:t>Напишите уравнения реакции гало</w:t>
      </w:r>
      <w:r>
        <w:rPr>
          <w:rFonts w:ascii="Times New Roman" w:hAnsi="Times New Roman"/>
          <w:sz w:val="28"/>
          <w:szCs w:val="28"/>
        </w:rPr>
        <w:t>гени</w:t>
      </w:r>
      <w:r w:rsidRPr="0048415F">
        <w:rPr>
          <w:rFonts w:ascii="Times New Roman" w:hAnsi="Times New Roman"/>
          <w:sz w:val="28"/>
          <w:szCs w:val="28"/>
        </w:rPr>
        <w:t>рования толуола на катализаторе и на  свету, назовите полученные продукты.</w:t>
      </w:r>
    </w:p>
    <w:p w:rsidR="00A4640E" w:rsidRPr="0048415F" w:rsidRDefault="00A4640E" w:rsidP="00A4640E">
      <w:pPr>
        <w:pStyle w:val="a3"/>
        <w:tabs>
          <w:tab w:val="left" w:pos="945"/>
          <w:tab w:val="left" w:pos="1416"/>
          <w:tab w:val="left" w:pos="2124"/>
        </w:tabs>
        <w:ind w:left="30"/>
        <w:jc w:val="both"/>
        <w:rPr>
          <w:rFonts w:ascii="Times New Roman" w:hAnsi="Times New Roman"/>
          <w:sz w:val="28"/>
          <w:szCs w:val="28"/>
        </w:rPr>
      </w:pPr>
    </w:p>
    <w:p w:rsidR="00A4640E" w:rsidRPr="0048415F" w:rsidRDefault="00A4640E" w:rsidP="00A4640E">
      <w:pPr>
        <w:pStyle w:val="a3"/>
        <w:numPr>
          <w:ilvl w:val="0"/>
          <w:numId w:val="6"/>
        </w:numPr>
        <w:tabs>
          <w:tab w:val="left" w:pos="945"/>
          <w:tab w:val="left" w:pos="1416"/>
          <w:tab w:val="left" w:pos="2124"/>
        </w:tabs>
        <w:ind w:hanging="106"/>
        <w:jc w:val="both"/>
        <w:rPr>
          <w:rFonts w:ascii="Times New Roman" w:hAnsi="Times New Roman"/>
          <w:sz w:val="28"/>
          <w:szCs w:val="28"/>
        </w:rPr>
      </w:pPr>
      <w:r w:rsidRPr="0048415F">
        <w:rPr>
          <w:rFonts w:ascii="Times New Roman" w:hAnsi="Times New Roman"/>
          <w:sz w:val="28"/>
          <w:szCs w:val="28"/>
        </w:rPr>
        <w:t xml:space="preserve"> Осуществите следующие превращения, назовите вещества:</w:t>
      </w:r>
    </w:p>
    <w:p w:rsidR="00A4640E" w:rsidRPr="0048415F" w:rsidRDefault="00A4640E" w:rsidP="00A4640E">
      <w:pPr>
        <w:pStyle w:val="a3"/>
        <w:tabs>
          <w:tab w:val="left" w:pos="945"/>
          <w:tab w:val="left" w:pos="1416"/>
          <w:tab w:val="left" w:pos="2124"/>
        </w:tabs>
        <w:jc w:val="both"/>
        <w:rPr>
          <w:rFonts w:ascii="Times New Roman" w:hAnsi="Times New Roman"/>
          <w:sz w:val="28"/>
          <w:szCs w:val="28"/>
        </w:rPr>
      </w:pPr>
      <w:r w:rsidRPr="0048415F"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415F">
        <w:rPr>
          <w:rFonts w:ascii="Times New Roman" w:hAnsi="Times New Roman"/>
          <w:sz w:val="28"/>
          <w:szCs w:val="28"/>
        </w:rPr>
        <w:t xml:space="preserve"> КОН(спирт)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415F">
        <w:rPr>
          <w:rFonts w:ascii="Times New Roman" w:hAnsi="Times New Roman"/>
          <w:sz w:val="28"/>
          <w:szCs w:val="28"/>
          <w:lang w:val="en-US"/>
        </w:rPr>
        <w:t>HCI</w:t>
      </w:r>
      <w:r w:rsidRPr="0048415F">
        <w:rPr>
          <w:rFonts w:ascii="Times New Roman" w:hAnsi="Times New Roman"/>
          <w:sz w:val="28"/>
          <w:szCs w:val="28"/>
        </w:rPr>
        <w:t xml:space="preserve">  (1 моль)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415F">
        <w:rPr>
          <w:rFonts w:ascii="Times New Roman" w:hAnsi="Times New Roman"/>
          <w:sz w:val="28"/>
          <w:szCs w:val="28"/>
        </w:rPr>
        <w:t>Н</w:t>
      </w:r>
      <w:r w:rsidRPr="0048415F">
        <w:rPr>
          <w:rFonts w:ascii="Times New Roman" w:hAnsi="Times New Roman"/>
          <w:sz w:val="28"/>
          <w:szCs w:val="28"/>
          <w:vertAlign w:val="subscript"/>
        </w:rPr>
        <w:t>2</w:t>
      </w:r>
      <w:r w:rsidRPr="0048415F">
        <w:rPr>
          <w:rFonts w:ascii="Times New Roman" w:hAnsi="Times New Roman"/>
          <w:sz w:val="28"/>
          <w:szCs w:val="28"/>
        </w:rPr>
        <w:t xml:space="preserve"> , кат</w:t>
      </w:r>
    </w:p>
    <w:p w:rsidR="00A4640E" w:rsidRDefault="00A4640E" w:rsidP="00A4640E">
      <w:pPr>
        <w:pStyle w:val="a3"/>
        <w:tabs>
          <w:tab w:val="left" w:pos="945"/>
          <w:tab w:val="left" w:pos="1416"/>
          <w:tab w:val="left" w:pos="212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48415F">
        <w:rPr>
          <w:rFonts w:ascii="Times New Roman" w:hAnsi="Times New Roman"/>
          <w:sz w:val="28"/>
          <w:szCs w:val="28"/>
          <w:lang w:val="en-US"/>
        </w:rPr>
        <w:t>CI</w:t>
      </w:r>
      <w:r w:rsidRPr="0048415F">
        <w:rPr>
          <w:rFonts w:ascii="Times New Roman" w:hAnsi="Times New Roman"/>
          <w:sz w:val="28"/>
          <w:szCs w:val="28"/>
        </w:rPr>
        <w:t>—СН</w:t>
      </w:r>
      <w:r w:rsidRPr="0048415F">
        <w:rPr>
          <w:rFonts w:ascii="Times New Roman" w:hAnsi="Times New Roman"/>
          <w:sz w:val="28"/>
          <w:szCs w:val="28"/>
          <w:vertAlign w:val="subscript"/>
        </w:rPr>
        <w:t>2</w:t>
      </w:r>
      <w:r w:rsidRPr="0048415F">
        <w:rPr>
          <w:rFonts w:ascii="Times New Roman" w:hAnsi="Times New Roman"/>
          <w:sz w:val="28"/>
          <w:szCs w:val="28"/>
        </w:rPr>
        <w:t>—СН</w:t>
      </w:r>
      <w:r w:rsidRPr="0048415F">
        <w:rPr>
          <w:rFonts w:ascii="Times New Roman" w:hAnsi="Times New Roman"/>
          <w:sz w:val="28"/>
          <w:szCs w:val="28"/>
          <w:vertAlign w:val="subscript"/>
        </w:rPr>
        <w:t>2</w:t>
      </w:r>
      <w:r w:rsidRPr="0048415F">
        <w:rPr>
          <w:rFonts w:ascii="Times New Roman" w:hAnsi="Times New Roman"/>
          <w:sz w:val="28"/>
          <w:szCs w:val="28"/>
        </w:rPr>
        <w:t>—СН</w:t>
      </w:r>
      <w:r w:rsidRPr="0048415F">
        <w:rPr>
          <w:rFonts w:ascii="Times New Roman" w:hAnsi="Times New Roman"/>
          <w:sz w:val="28"/>
          <w:szCs w:val="28"/>
          <w:vertAlign w:val="subscript"/>
        </w:rPr>
        <w:t>2</w:t>
      </w:r>
      <w:r w:rsidRPr="0048415F">
        <w:rPr>
          <w:rFonts w:ascii="Times New Roman" w:hAnsi="Times New Roman"/>
          <w:sz w:val="28"/>
          <w:szCs w:val="28"/>
        </w:rPr>
        <w:t>—СН</w:t>
      </w:r>
      <w:r w:rsidRPr="0048415F">
        <w:rPr>
          <w:rFonts w:ascii="Times New Roman" w:hAnsi="Times New Roman"/>
          <w:sz w:val="28"/>
          <w:szCs w:val="28"/>
          <w:vertAlign w:val="subscript"/>
        </w:rPr>
        <w:t>2</w:t>
      </w:r>
      <w:r w:rsidRPr="0048415F">
        <w:rPr>
          <w:rFonts w:ascii="Times New Roman" w:hAnsi="Times New Roman"/>
          <w:sz w:val="28"/>
          <w:szCs w:val="28"/>
        </w:rPr>
        <w:t>—</w:t>
      </w:r>
      <w:r w:rsidRPr="0048415F">
        <w:rPr>
          <w:rFonts w:ascii="Times New Roman" w:hAnsi="Times New Roman"/>
          <w:sz w:val="28"/>
          <w:szCs w:val="28"/>
          <w:lang w:val="en-US"/>
        </w:rPr>
        <w:t>CI</w:t>
      </w:r>
      <w:r>
        <w:rPr>
          <w:rFonts w:ascii="Times New Roman" w:hAnsi="Times New Roman"/>
          <w:sz w:val="28"/>
          <w:szCs w:val="28"/>
        </w:rPr>
        <w:t xml:space="preserve">-------------- </w:t>
      </w:r>
      <w:r w:rsidRPr="0048415F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 ------------ </w:t>
      </w:r>
      <w:r w:rsidRPr="0048415F">
        <w:rPr>
          <w:rFonts w:ascii="Times New Roman" w:hAnsi="Times New Roman"/>
          <w:sz w:val="28"/>
          <w:szCs w:val="28"/>
        </w:rPr>
        <w:t>В+Б</w:t>
      </w:r>
      <w:r>
        <w:rPr>
          <w:rFonts w:ascii="Times New Roman" w:hAnsi="Times New Roman"/>
          <w:sz w:val="28"/>
          <w:szCs w:val="28"/>
        </w:rPr>
        <w:t xml:space="preserve">  --------</w:t>
      </w:r>
      <w:r w:rsidRPr="0048415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Г</w:t>
      </w:r>
      <w:r w:rsidRPr="0048415F">
        <w:rPr>
          <w:rFonts w:ascii="Times New Roman" w:hAnsi="Times New Roman"/>
          <w:sz w:val="28"/>
          <w:szCs w:val="28"/>
        </w:rPr>
        <w:t xml:space="preserve"> </w:t>
      </w:r>
    </w:p>
    <w:p w:rsidR="00A4640E" w:rsidRDefault="00A4640E" w:rsidP="00A4640E">
      <w:pPr>
        <w:pStyle w:val="a3"/>
        <w:tabs>
          <w:tab w:val="left" w:pos="945"/>
          <w:tab w:val="left" w:pos="1416"/>
          <w:tab w:val="left" w:pos="2124"/>
        </w:tabs>
        <w:jc w:val="both"/>
        <w:rPr>
          <w:rFonts w:ascii="Times New Roman" w:hAnsi="Times New Roman"/>
          <w:sz w:val="28"/>
          <w:szCs w:val="28"/>
        </w:rPr>
      </w:pPr>
    </w:p>
    <w:p w:rsidR="00A4640E" w:rsidRPr="0048415F" w:rsidRDefault="00A4640E" w:rsidP="00A4640E">
      <w:pPr>
        <w:pStyle w:val="a3"/>
        <w:tabs>
          <w:tab w:val="left" w:pos="945"/>
          <w:tab w:val="left" w:pos="1416"/>
          <w:tab w:val="left" w:pos="2124"/>
        </w:tabs>
        <w:ind w:left="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3. </w:t>
      </w:r>
      <w:r w:rsidRPr="0048415F">
        <w:rPr>
          <w:rFonts w:ascii="Times New Roman" w:hAnsi="Times New Roman"/>
          <w:sz w:val="28"/>
          <w:szCs w:val="28"/>
        </w:rPr>
        <w:t>Для пентадиена – 1,3 составьте формулу (структурные) двух изомеров и двух гомологов. Дайте им названия по систематической номенклатуре.</w:t>
      </w:r>
    </w:p>
    <w:p w:rsidR="00A4640E" w:rsidRDefault="00A4640E" w:rsidP="00A4640E">
      <w:pPr>
        <w:pStyle w:val="a3"/>
        <w:tabs>
          <w:tab w:val="left" w:pos="945"/>
          <w:tab w:val="left" w:pos="1416"/>
          <w:tab w:val="left" w:pos="2124"/>
        </w:tabs>
        <w:jc w:val="both"/>
        <w:rPr>
          <w:rFonts w:ascii="Times New Roman" w:hAnsi="Times New Roman"/>
          <w:sz w:val="28"/>
          <w:szCs w:val="28"/>
        </w:rPr>
      </w:pPr>
    </w:p>
    <w:p w:rsidR="00A4640E" w:rsidRPr="0048415F" w:rsidRDefault="00A4640E" w:rsidP="00A4640E">
      <w:pPr>
        <w:pStyle w:val="a3"/>
        <w:tabs>
          <w:tab w:val="left" w:pos="945"/>
          <w:tab w:val="left" w:pos="1416"/>
          <w:tab w:val="left" w:pos="2124"/>
        </w:tabs>
        <w:ind w:left="30"/>
        <w:jc w:val="both"/>
        <w:rPr>
          <w:rFonts w:ascii="Times New Roman" w:hAnsi="Times New Roman"/>
          <w:sz w:val="28"/>
          <w:szCs w:val="28"/>
        </w:rPr>
      </w:pPr>
      <w:r w:rsidRPr="0048415F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4. </w:t>
      </w:r>
      <w:r w:rsidRPr="0048415F">
        <w:rPr>
          <w:rFonts w:ascii="Times New Roman" w:hAnsi="Times New Roman"/>
          <w:sz w:val="28"/>
          <w:szCs w:val="28"/>
        </w:rPr>
        <w:t>Приведите  не менее двух способов получения алкадиенов. Напишите соответс</w:t>
      </w:r>
      <w:r>
        <w:rPr>
          <w:rFonts w:ascii="Times New Roman" w:hAnsi="Times New Roman"/>
          <w:sz w:val="28"/>
          <w:szCs w:val="28"/>
        </w:rPr>
        <w:t>т</w:t>
      </w:r>
      <w:r w:rsidRPr="0048415F">
        <w:rPr>
          <w:rFonts w:ascii="Times New Roman" w:hAnsi="Times New Roman"/>
          <w:sz w:val="28"/>
          <w:szCs w:val="28"/>
        </w:rPr>
        <w:t>вующие уравнения реакции, укажите их типы и условия протекания. Назовите исходные вещества и продукты реакции.</w:t>
      </w:r>
    </w:p>
    <w:p w:rsidR="00A4640E" w:rsidRPr="0048415F" w:rsidRDefault="00A4640E" w:rsidP="00A4640E">
      <w:pPr>
        <w:pStyle w:val="a3"/>
        <w:tabs>
          <w:tab w:val="left" w:pos="945"/>
          <w:tab w:val="left" w:pos="1416"/>
          <w:tab w:val="left" w:pos="2124"/>
        </w:tabs>
        <w:jc w:val="both"/>
        <w:rPr>
          <w:rFonts w:ascii="Times New Roman" w:hAnsi="Times New Roman"/>
          <w:sz w:val="28"/>
          <w:szCs w:val="28"/>
        </w:rPr>
      </w:pPr>
      <w:r w:rsidRPr="0048415F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A4640E" w:rsidRPr="0048415F" w:rsidRDefault="00A4640E" w:rsidP="00A4640E">
      <w:pPr>
        <w:pStyle w:val="a3"/>
        <w:tabs>
          <w:tab w:val="left" w:pos="945"/>
          <w:tab w:val="left" w:pos="1416"/>
          <w:tab w:val="left" w:pos="2124"/>
        </w:tabs>
        <w:ind w:left="284" w:hanging="2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5. </w:t>
      </w:r>
      <w:r w:rsidRPr="0048415F">
        <w:rPr>
          <w:rFonts w:ascii="Times New Roman" w:hAnsi="Times New Roman"/>
          <w:sz w:val="28"/>
          <w:szCs w:val="28"/>
        </w:rPr>
        <w:t>При полном сжигании навески углеводорода неизвестной массы получили 9,9 г оксида углерода (</w:t>
      </w:r>
      <w:r w:rsidRPr="0048415F">
        <w:rPr>
          <w:rFonts w:ascii="Times New Roman" w:hAnsi="Times New Roman"/>
          <w:sz w:val="28"/>
          <w:szCs w:val="28"/>
          <w:lang w:val="en-US"/>
        </w:rPr>
        <w:t>IV</w:t>
      </w:r>
      <w:r w:rsidRPr="0048415F">
        <w:rPr>
          <w:rFonts w:ascii="Times New Roman" w:hAnsi="Times New Roman"/>
          <w:sz w:val="28"/>
          <w:szCs w:val="28"/>
        </w:rPr>
        <w:t>)  и 4,5 г. воды.  Выведите молекулярную формулу углеводорода и рассчитайте массу взятой для анализа навески. Относительная плотность паров этого вещества по азоту равна 4, 57.</w:t>
      </w:r>
    </w:p>
    <w:p w:rsidR="00B646E5" w:rsidRPr="00B646E5" w:rsidRDefault="00B646E5" w:rsidP="00B646E5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646E5">
        <w:rPr>
          <w:rFonts w:ascii="Times New Roman" w:hAnsi="Times New Roman"/>
          <w:b/>
          <w:sz w:val="28"/>
          <w:szCs w:val="28"/>
        </w:rPr>
        <w:lastRenderedPageBreak/>
        <w:t>Контрольная работа № 5</w:t>
      </w:r>
      <w:r w:rsidRPr="00B646E5">
        <w:rPr>
          <w:rFonts w:ascii="Times New Roman" w:hAnsi="Times New Roman"/>
          <w:sz w:val="28"/>
          <w:szCs w:val="28"/>
        </w:rPr>
        <w:t xml:space="preserve"> по теме «</w:t>
      </w:r>
      <w:r w:rsidR="00DA5BE9">
        <w:rPr>
          <w:rFonts w:ascii="Times New Roman" w:hAnsi="Times New Roman"/>
          <w:sz w:val="28"/>
          <w:szCs w:val="28"/>
        </w:rPr>
        <w:t xml:space="preserve">Спирты и фенолы. </w:t>
      </w:r>
      <w:r w:rsidRPr="00B646E5">
        <w:rPr>
          <w:rFonts w:ascii="Times New Roman" w:hAnsi="Times New Roman"/>
          <w:sz w:val="28"/>
          <w:szCs w:val="28"/>
        </w:rPr>
        <w:t>Альдегиды и кетоны»</w:t>
      </w:r>
    </w:p>
    <w:p w:rsidR="005D499B" w:rsidRPr="00B646E5" w:rsidRDefault="005D499B" w:rsidP="005D499B">
      <w:pPr>
        <w:pStyle w:val="a3"/>
        <w:tabs>
          <w:tab w:val="left" w:pos="2565"/>
          <w:tab w:val="left" w:pos="3615"/>
        </w:tabs>
        <w:rPr>
          <w:rFonts w:ascii="Times New Roman" w:hAnsi="Times New Roman"/>
          <w:sz w:val="28"/>
          <w:szCs w:val="28"/>
        </w:rPr>
      </w:pPr>
    </w:p>
    <w:p w:rsidR="005D499B" w:rsidRDefault="00411C30" w:rsidP="00411C30">
      <w:pPr>
        <w:pStyle w:val="a3"/>
        <w:tabs>
          <w:tab w:val="left" w:pos="2565"/>
          <w:tab w:val="left" w:pos="3615"/>
        </w:tabs>
        <w:jc w:val="center"/>
        <w:rPr>
          <w:rFonts w:ascii="Times New Roman" w:hAnsi="Times New Roman"/>
          <w:sz w:val="28"/>
          <w:szCs w:val="28"/>
        </w:rPr>
      </w:pPr>
      <w:r w:rsidRPr="00411C30">
        <w:rPr>
          <w:rFonts w:ascii="Times New Roman" w:hAnsi="Times New Roman"/>
          <w:sz w:val="28"/>
          <w:szCs w:val="28"/>
        </w:rPr>
        <w:t>В.- 1.</w:t>
      </w:r>
    </w:p>
    <w:p w:rsidR="00411C30" w:rsidRDefault="00411C30" w:rsidP="00411C30">
      <w:pPr>
        <w:pStyle w:val="a3"/>
        <w:tabs>
          <w:tab w:val="left" w:pos="2565"/>
          <w:tab w:val="left" w:pos="3615"/>
        </w:tabs>
        <w:jc w:val="center"/>
        <w:rPr>
          <w:rFonts w:ascii="Times New Roman" w:hAnsi="Times New Roman"/>
          <w:sz w:val="28"/>
          <w:szCs w:val="28"/>
        </w:rPr>
      </w:pPr>
    </w:p>
    <w:p w:rsidR="00B54933" w:rsidRDefault="0080098F" w:rsidP="0080098F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Напишите структурные формулы альдегидов, соответствующих составу </w:t>
      </w:r>
    </w:p>
    <w:p w:rsidR="00411C30" w:rsidRPr="0080098F" w:rsidRDefault="0080098F" w:rsidP="0080098F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  <w:vertAlign w:val="subscript"/>
        </w:rPr>
        <w:t xml:space="preserve">6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 xml:space="preserve">12 </w:t>
      </w:r>
      <w:r>
        <w:rPr>
          <w:rFonts w:ascii="Times New Roman" w:hAnsi="Times New Roman"/>
          <w:sz w:val="28"/>
          <w:szCs w:val="28"/>
        </w:rPr>
        <w:t>О</w:t>
      </w:r>
      <w:r w:rsidR="00DF65F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Дайте им названия по систематической номенклатуре.</w:t>
      </w:r>
      <w:r>
        <w:rPr>
          <w:rFonts w:ascii="Times New Roman" w:hAnsi="Times New Roman"/>
          <w:sz w:val="28"/>
          <w:szCs w:val="28"/>
          <w:vertAlign w:val="subscript"/>
        </w:rPr>
        <w:t>.</w:t>
      </w:r>
    </w:p>
    <w:p w:rsidR="00411C30" w:rsidRDefault="00411C30" w:rsidP="00411C30">
      <w:pPr>
        <w:pStyle w:val="a3"/>
        <w:tabs>
          <w:tab w:val="left" w:pos="2565"/>
          <w:tab w:val="left" w:pos="3615"/>
        </w:tabs>
        <w:jc w:val="center"/>
        <w:rPr>
          <w:rFonts w:ascii="Times New Roman" w:hAnsi="Times New Roman"/>
          <w:sz w:val="28"/>
          <w:szCs w:val="28"/>
        </w:rPr>
      </w:pPr>
    </w:p>
    <w:p w:rsidR="0029591E" w:rsidRDefault="0029591E" w:rsidP="0029591E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Напишите уравнения реакций:</w:t>
      </w:r>
    </w:p>
    <w:p w:rsidR="0029591E" w:rsidRDefault="004E7452" w:rsidP="0029591E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29591E">
        <w:rPr>
          <w:rFonts w:ascii="Times New Roman" w:hAnsi="Times New Roman"/>
          <w:sz w:val="28"/>
          <w:szCs w:val="28"/>
        </w:rPr>
        <w:t>)  пропанола-2 с оксидом меди (2)</w:t>
      </w:r>
    </w:p>
    <w:p w:rsidR="00411C30" w:rsidRDefault="004E7452" w:rsidP="0029591E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29591E">
        <w:rPr>
          <w:rFonts w:ascii="Times New Roman" w:hAnsi="Times New Roman"/>
          <w:sz w:val="28"/>
          <w:szCs w:val="28"/>
        </w:rPr>
        <w:t xml:space="preserve">)  </w:t>
      </w:r>
      <w:r>
        <w:rPr>
          <w:rFonts w:ascii="Times New Roman" w:hAnsi="Times New Roman"/>
          <w:sz w:val="28"/>
          <w:szCs w:val="28"/>
        </w:rPr>
        <w:t>фенола с бромом</w:t>
      </w:r>
    </w:p>
    <w:p w:rsidR="004E7452" w:rsidRDefault="004E7452" w:rsidP="004E7452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 w:rsidR="00CC27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окисление формальдегида</w:t>
      </w:r>
    </w:p>
    <w:p w:rsidR="004E7452" w:rsidRDefault="004E7452" w:rsidP="0029591E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 w:rsidR="00CC27F2">
        <w:rPr>
          <w:rFonts w:ascii="Times New Roman" w:hAnsi="Times New Roman"/>
          <w:sz w:val="28"/>
          <w:szCs w:val="28"/>
        </w:rPr>
        <w:t xml:space="preserve"> глицерина с гидроксидом меди (2)</w:t>
      </w:r>
    </w:p>
    <w:p w:rsidR="00DF6A14" w:rsidRDefault="00DF6A14" w:rsidP="0029591E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</w:p>
    <w:p w:rsidR="00411C30" w:rsidRDefault="00DF6A14" w:rsidP="00DF6A14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Напишите уравнения реакций, при помощи которых можно осуществить следующие превращения по схеме:</w:t>
      </w:r>
      <w:r w:rsidR="005C34F9">
        <w:rPr>
          <w:rFonts w:ascii="Times New Roman" w:hAnsi="Times New Roman"/>
          <w:sz w:val="28"/>
          <w:szCs w:val="28"/>
        </w:rPr>
        <w:t xml:space="preserve"> </w:t>
      </w:r>
    </w:p>
    <w:p w:rsidR="005C34F9" w:rsidRDefault="005C34F9" w:rsidP="00DF6A14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</w:p>
    <w:p w:rsidR="00BC36C7" w:rsidRPr="00BC36C7" w:rsidRDefault="005C34F9" w:rsidP="0080098F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BC36C7">
        <w:rPr>
          <w:rFonts w:ascii="Times New Roman" w:hAnsi="Times New Roman"/>
          <w:sz w:val="28"/>
          <w:szCs w:val="28"/>
        </w:rPr>
        <w:t>СН</w:t>
      </w:r>
      <w:r w:rsidR="00BC36C7">
        <w:rPr>
          <w:rFonts w:ascii="Times New Roman" w:hAnsi="Times New Roman"/>
          <w:sz w:val="28"/>
          <w:szCs w:val="28"/>
          <w:vertAlign w:val="subscript"/>
        </w:rPr>
        <w:t xml:space="preserve">4 </w:t>
      </w:r>
      <w:r w:rsidR="00BC36C7">
        <w:rPr>
          <w:rFonts w:ascii="Times New Roman" w:hAnsi="Times New Roman"/>
          <w:sz w:val="28"/>
          <w:szCs w:val="28"/>
        </w:rPr>
        <w:t xml:space="preserve"> </w:t>
      </w:r>
      <w:r w:rsidR="00BC36C7" w:rsidRPr="00BC36C7">
        <w:rPr>
          <w:rFonts w:ascii="Times New Roman" w:hAnsi="Times New Roman"/>
          <w:sz w:val="28"/>
          <w:szCs w:val="28"/>
          <w:u w:val="single"/>
          <w:vertAlign w:val="superscript"/>
        </w:rPr>
        <w:t>+ С</w:t>
      </w:r>
      <w:r w:rsidR="00BC36C7" w:rsidRPr="00BC36C7">
        <w:rPr>
          <w:rFonts w:ascii="Times New Roman" w:hAnsi="Times New Roman"/>
          <w:sz w:val="28"/>
          <w:szCs w:val="28"/>
          <w:u w:val="single"/>
          <w:vertAlign w:val="superscript"/>
          <w:lang w:val="en-US"/>
        </w:rPr>
        <w:t>l</w:t>
      </w:r>
      <w:r w:rsidR="00BC36C7" w:rsidRPr="00BC36C7">
        <w:rPr>
          <w:rFonts w:ascii="Times New Roman" w:hAnsi="Times New Roman"/>
          <w:sz w:val="28"/>
          <w:szCs w:val="28"/>
          <w:u w:val="single"/>
          <w:vertAlign w:val="superscript"/>
        </w:rPr>
        <w:t xml:space="preserve"> ____</w:t>
      </w:r>
      <w:r w:rsidR="00BC36C7" w:rsidRPr="00BC36C7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C36C7">
        <w:rPr>
          <w:rFonts w:ascii="Times New Roman" w:hAnsi="Times New Roman"/>
          <w:sz w:val="28"/>
          <w:szCs w:val="28"/>
          <w:u w:val="single"/>
        </w:rPr>
        <w:t xml:space="preserve">    Х </w:t>
      </w:r>
      <w:r w:rsidR="00BC36C7">
        <w:rPr>
          <w:rFonts w:ascii="Times New Roman" w:hAnsi="Times New Roman"/>
          <w:sz w:val="28"/>
          <w:szCs w:val="28"/>
          <w:vertAlign w:val="superscript"/>
        </w:rPr>
        <w:t xml:space="preserve">+ КОН </w:t>
      </w:r>
      <w:r w:rsidR="00BC36C7">
        <w:rPr>
          <w:rFonts w:ascii="Times New Roman" w:hAnsi="Times New Roman"/>
          <w:sz w:val="28"/>
          <w:szCs w:val="28"/>
        </w:rPr>
        <w:t xml:space="preserve"> Х</w:t>
      </w:r>
      <w:r w:rsidR="00BC36C7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="00BC36C7">
        <w:rPr>
          <w:rFonts w:ascii="Times New Roman" w:hAnsi="Times New Roman"/>
          <w:sz w:val="28"/>
          <w:szCs w:val="28"/>
        </w:rPr>
        <w:t>--</w:t>
      </w:r>
      <w:r w:rsidR="00BC36C7">
        <w:rPr>
          <w:rFonts w:ascii="Times New Roman" w:hAnsi="Times New Roman"/>
          <w:sz w:val="28"/>
          <w:szCs w:val="28"/>
          <w:vertAlign w:val="superscript"/>
        </w:rPr>
        <w:t>+СН</w:t>
      </w:r>
      <w:r w:rsidR="00BC36C7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="00BC36C7" w:rsidRPr="00BC36C7">
        <w:rPr>
          <w:rFonts w:ascii="Times New Roman" w:hAnsi="Times New Roman"/>
          <w:sz w:val="28"/>
          <w:szCs w:val="28"/>
          <w:vertAlign w:val="superscript"/>
        </w:rPr>
        <w:t>СООН-</w:t>
      </w:r>
      <w:r w:rsidR="00BC36C7">
        <w:rPr>
          <w:rFonts w:ascii="Times New Roman" w:hAnsi="Times New Roman"/>
          <w:sz w:val="28"/>
          <w:szCs w:val="28"/>
        </w:rPr>
        <w:t>--------</w:t>
      </w:r>
      <w:r w:rsidR="00BC36C7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C36C7">
        <w:rPr>
          <w:rFonts w:ascii="Times New Roman" w:hAnsi="Times New Roman"/>
          <w:sz w:val="28"/>
          <w:szCs w:val="28"/>
        </w:rPr>
        <w:t>Х</w:t>
      </w:r>
      <w:r w:rsidR="00BC36C7">
        <w:rPr>
          <w:rFonts w:ascii="Times New Roman" w:hAnsi="Times New Roman"/>
          <w:sz w:val="28"/>
          <w:szCs w:val="28"/>
          <w:vertAlign w:val="subscript"/>
        </w:rPr>
        <w:t>2</w:t>
      </w:r>
    </w:p>
    <w:p w:rsidR="00DF1CF4" w:rsidRPr="00DC0D31" w:rsidRDefault="00DF1CF4" w:rsidP="0080098F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DA0409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I</w:t>
      </w:r>
    </w:p>
    <w:p w:rsidR="00DF1CF4" w:rsidRDefault="00DF1CF4" w:rsidP="0080098F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 w:rsidRPr="00DC0D31">
        <w:rPr>
          <w:rFonts w:ascii="Times New Roman" w:hAnsi="Times New Roman"/>
          <w:sz w:val="28"/>
          <w:szCs w:val="28"/>
        </w:rPr>
        <w:t xml:space="preserve">                               </w:t>
      </w:r>
      <w:r w:rsidR="00DA0409">
        <w:rPr>
          <w:rFonts w:ascii="Times New Roman" w:hAnsi="Times New Roman"/>
          <w:sz w:val="28"/>
          <w:szCs w:val="28"/>
        </w:rPr>
        <w:t xml:space="preserve">           </w:t>
      </w:r>
      <w:r w:rsidRPr="00DC0D3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НСНО</w:t>
      </w:r>
    </w:p>
    <w:p w:rsidR="00790D1A" w:rsidRDefault="00790D1A" w:rsidP="0080098F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</w:p>
    <w:p w:rsidR="00790D1A" w:rsidRDefault="00790D1A" w:rsidP="00790D1A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Задача. </w:t>
      </w:r>
    </w:p>
    <w:p w:rsidR="00790D1A" w:rsidRDefault="00790D1A" w:rsidP="00790D1A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Термохимическое уравнение реакции сгорания ацетилена:</w:t>
      </w:r>
    </w:p>
    <w:p w:rsidR="00790D1A" w:rsidRDefault="00790D1A" w:rsidP="00790D1A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2С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 xml:space="preserve"> + 5 О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 xml:space="preserve"> ------- 4СО</w:t>
      </w:r>
      <w:r>
        <w:rPr>
          <w:rFonts w:ascii="Times New Roman" w:hAnsi="Times New Roman"/>
          <w:sz w:val="28"/>
          <w:szCs w:val="28"/>
          <w:vertAlign w:val="subscript"/>
        </w:rPr>
        <w:t xml:space="preserve">2  </w:t>
      </w:r>
      <w:r>
        <w:rPr>
          <w:rFonts w:ascii="Times New Roman" w:hAnsi="Times New Roman"/>
          <w:sz w:val="28"/>
          <w:szCs w:val="28"/>
        </w:rPr>
        <w:t>+ 2Н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>О + 2610 кДж.</w:t>
      </w:r>
    </w:p>
    <w:p w:rsidR="00790D1A" w:rsidRPr="008D1BD9" w:rsidRDefault="00790D1A" w:rsidP="00790D1A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количество теплоты выделится, если будет израсходовано 13 г ацетилена?</w:t>
      </w:r>
    </w:p>
    <w:p w:rsidR="00790D1A" w:rsidRPr="00411C30" w:rsidRDefault="00790D1A" w:rsidP="00790D1A">
      <w:pPr>
        <w:pStyle w:val="a3"/>
        <w:tabs>
          <w:tab w:val="left" w:pos="2565"/>
          <w:tab w:val="left" w:pos="3615"/>
        </w:tabs>
        <w:jc w:val="center"/>
        <w:rPr>
          <w:rFonts w:ascii="Times New Roman" w:hAnsi="Times New Roman"/>
          <w:sz w:val="28"/>
          <w:szCs w:val="28"/>
        </w:rPr>
      </w:pPr>
    </w:p>
    <w:p w:rsidR="008A12F4" w:rsidRPr="00DF1CF4" w:rsidRDefault="00790D1A" w:rsidP="0080098F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8A12F4">
        <w:rPr>
          <w:rFonts w:ascii="Times New Roman" w:hAnsi="Times New Roman"/>
          <w:sz w:val="28"/>
          <w:szCs w:val="28"/>
        </w:rPr>
        <w:t>. При нагревании предельного одноатомного спирта массой 11,6 г с концентрированной серной кислотой образовался алкен массой 8,4 г. Определите формулу исходного спирта.</w:t>
      </w:r>
    </w:p>
    <w:p w:rsidR="00DF1CF4" w:rsidRDefault="00DF1CF4" w:rsidP="0080098F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</w:p>
    <w:p w:rsidR="00DA0409" w:rsidRDefault="00DA0409" w:rsidP="00411C30">
      <w:pPr>
        <w:pStyle w:val="a3"/>
        <w:tabs>
          <w:tab w:val="left" w:pos="2565"/>
          <w:tab w:val="left" w:pos="3615"/>
        </w:tabs>
        <w:jc w:val="center"/>
        <w:rPr>
          <w:rFonts w:ascii="Times New Roman" w:hAnsi="Times New Roman"/>
          <w:sz w:val="28"/>
          <w:szCs w:val="28"/>
        </w:rPr>
      </w:pPr>
    </w:p>
    <w:p w:rsidR="00DA0409" w:rsidRDefault="00DA0409" w:rsidP="00411C30">
      <w:pPr>
        <w:pStyle w:val="a3"/>
        <w:tabs>
          <w:tab w:val="left" w:pos="2565"/>
          <w:tab w:val="left" w:pos="3615"/>
        </w:tabs>
        <w:jc w:val="center"/>
        <w:rPr>
          <w:rFonts w:ascii="Times New Roman" w:hAnsi="Times New Roman"/>
          <w:sz w:val="28"/>
          <w:szCs w:val="28"/>
        </w:rPr>
      </w:pPr>
    </w:p>
    <w:p w:rsidR="00DA0409" w:rsidRDefault="00DA0409" w:rsidP="00411C30">
      <w:pPr>
        <w:pStyle w:val="a3"/>
        <w:tabs>
          <w:tab w:val="left" w:pos="2565"/>
          <w:tab w:val="left" w:pos="3615"/>
        </w:tabs>
        <w:jc w:val="center"/>
        <w:rPr>
          <w:rFonts w:ascii="Times New Roman" w:hAnsi="Times New Roman"/>
          <w:sz w:val="28"/>
          <w:szCs w:val="28"/>
        </w:rPr>
      </w:pPr>
    </w:p>
    <w:p w:rsidR="00DA0409" w:rsidRDefault="00DA0409" w:rsidP="00411C30">
      <w:pPr>
        <w:pStyle w:val="a3"/>
        <w:tabs>
          <w:tab w:val="left" w:pos="2565"/>
          <w:tab w:val="left" w:pos="3615"/>
        </w:tabs>
        <w:jc w:val="center"/>
        <w:rPr>
          <w:rFonts w:ascii="Times New Roman" w:hAnsi="Times New Roman"/>
          <w:sz w:val="28"/>
          <w:szCs w:val="28"/>
        </w:rPr>
      </w:pPr>
    </w:p>
    <w:p w:rsidR="00DA0409" w:rsidRDefault="00DA0409" w:rsidP="00411C30">
      <w:pPr>
        <w:pStyle w:val="a3"/>
        <w:tabs>
          <w:tab w:val="left" w:pos="2565"/>
          <w:tab w:val="left" w:pos="3615"/>
        </w:tabs>
        <w:jc w:val="center"/>
        <w:rPr>
          <w:rFonts w:ascii="Times New Roman" w:hAnsi="Times New Roman"/>
          <w:sz w:val="28"/>
          <w:szCs w:val="28"/>
        </w:rPr>
      </w:pPr>
    </w:p>
    <w:p w:rsidR="00DA0409" w:rsidRDefault="00DA0409" w:rsidP="00411C30">
      <w:pPr>
        <w:pStyle w:val="a3"/>
        <w:tabs>
          <w:tab w:val="left" w:pos="2565"/>
          <w:tab w:val="left" w:pos="3615"/>
        </w:tabs>
        <w:jc w:val="center"/>
        <w:rPr>
          <w:rFonts w:ascii="Times New Roman" w:hAnsi="Times New Roman"/>
          <w:sz w:val="28"/>
          <w:szCs w:val="28"/>
        </w:rPr>
      </w:pPr>
    </w:p>
    <w:p w:rsidR="00DA0409" w:rsidRDefault="00DA0409" w:rsidP="00411C30">
      <w:pPr>
        <w:pStyle w:val="a3"/>
        <w:tabs>
          <w:tab w:val="left" w:pos="2565"/>
          <w:tab w:val="left" w:pos="3615"/>
        </w:tabs>
        <w:jc w:val="center"/>
        <w:rPr>
          <w:rFonts w:ascii="Times New Roman" w:hAnsi="Times New Roman"/>
          <w:sz w:val="28"/>
          <w:szCs w:val="28"/>
        </w:rPr>
      </w:pPr>
    </w:p>
    <w:p w:rsidR="00DA0409" w:rsidRDefault="00DA0409" w:rsidP="00411C30">
      <w:pPr>
        <w:pStyle w:val="a3"/>
        <w:tabs>
          <w:tab w:val="left" w:pos="2565"/>
          <w:tab w:val="left" w:pos="3615"/>
        </w:tabs>
        <w:jc w:val="center"/>
        <w:rPr>
          <w:rFonts w:ascii="Times New Roman" w:hAnsi="Times New Roman"/>
          <w:sz w:val="28"/>
          <w:szCs w:val="28"/>
        </w:rPr>
      </w:pPr>
    </w:p>
    <w:p w:rsidR="00DA0409" w:rsidRDefault="00DA0409" w:rsidP="00411C30">
      <w:pPr>
        <w:pStyle w:val="a3"/>
        <w:tabs>
          <w:tab w:val="left" w:pos="2565"/>
          <w:tab w:val="left" w:pos="3615"/>
        </w:tabs>
        <w:jc w:val="center"/>
        <w:rPr>
          <w:rFonts w:ascii="Times New Roman" w:hAnsi="Times New Roman"/>
          <w:sz w:val="28"/>
          <w:szCs w:val="28"/>
        </w:rPr>
      </w:pPr>
    </w:p>
    <w:p w:rsidR="00DA0409" w:rsidRDefault="00DA0409" w:rsidP="00411C30">
      <w:pPr>
        <w:pStyle w:val="a3"/>
        <w:tabs>
          <w:tab w:val="left" w:pos="2565"/>
          <w:tab w:val="left" w:pos="3615"/>
        </w:tabs>
        <w:jc w:val="center"/>
        <w:rPr>
          <w:rFonts w:ascii="Times New Roman" w:hAnsi="Times New Roman"/>
          <w:sz w:val="28"/>
          <w:szCs w:val="28"/>
        </w:rPr>
      </w:pPr>
    </w:p>
    <w:p w:rsidR="00DA0409" w:rsidRDefault="00DA0409" w:rsidP="00411C30">
      <w:pPr>
        <w:pStyle w:val="a3"/>
        <w:tabs>
          <w:tab w:val="left" w:pos="2565"/>
          <w:tab w:val="left" w:pos="3615"/>
        </w:tabs>
        <w:jc w:val="center"/>
        <w:rPr>
          <w:rFonts w:ascii="Times New Roman" w:hAnsi="Times New Roman"/>
          <w:sz w:val="28"/>
          <w:szCs w:val="28"/>
        </w:rPr>
      </w:pPr>
    </w:p>
    <w:p w:rsidR="00DA0409" w:rsidRDefault="00DA0409" w:rsidP="00411C30">
      <w:pPr>
        <w:pStyle w:val="a3"/>
        <w:tabs>
          <w:tab w:val="left" w:pos="2565"/>
          <w:tab w:val="left" w:pos="3615"/>
        </w:tabs>
        <w:jc w:val="center"/>
        <w:rPr>
          <w:rFonts w:ascii="Times New Roman" w:hAnsi="Times New Roman"/>
          <w:sz w:val="28"/>
          <w:szCs w:val="28"/>
        </w:rPr>
      </w:pPr>
    </w:p>
    <w:p w:rsidR="009238C1" w:rsidRDefault="009238C1" w:rsidP="00411C30">
      <w:pPr>
        <w:pStyle w:val="a3"/>
        <w:tabs>
          <w:tab w:val="left" w:pos="2565"/>
          <w:tab w:val="left" w:pos="3615"/>
        </w:tabs>
        <w:jc w:val="center"/>
        <w:rPr>
          <w:rFonts w:ascii="Times New Roman" w:hAnsi="Times New Roman"/>
          <w:sz w:val="28"/>
          <w:szCs w:val="28"/>
        </w:rPr>
      </w:pPr>
    </w:p>
    <w:p w:rsidR="009238C1" w:rsidRDefault="009238C1" w:rsidP="00411C30">
      <w:pPr>
        <w:pStyle w:val="a3"/>
        <w:tabs>
          <w:tab w:val="left" w:pos="2565"/>
          <w:tab w:val="left" w:pos="3615"/>
        </w:tabs>
        <w:jc w:val="center"/>
        <w:rPr>
          <w:rFonts w:ascii="Times New Roman" w:hAnsi="Times New Roman"/>
          <w:sz w:val="28"/>
          <w:szCs w:val="28"/>
        </w:rPr>
      </w:pPr>
    </w:p>
    <w:p w:rsidR="009238C1" w:rsidRDefault="009238C1" w:rsidP="00411C30">
      <w:pPr>
        <w:pStyle w:val="a3"/>
        <w:tabs>
          <w:tab w:val="left" w:pos="2565"/>
          <w:tab w:val="left" w:pos="3615"/>
        </w:tabs>
        <w:jc w:val="center"/>
        <w:rPr>
          <w:rFonts w:ascii="Times New Roman" w:hAnsi="Times New Roman"/>
          <w:sz w:val="28"/>
          <w:szCs w:val="28"/>
        </w:rPr>
      </w:pPr>
    </w:p>
    <w:p w:rsidR="00411C30" w:rsidRPr="0080098F" w:rsidRDefault="00411C30" w:rsidP="00411C30">
      <w:pPr>
        <w:pStyle w:val="a3"/>
        <w:tabs>
          <w:tab w:val="left" w:pos="2565"/>
          <w:tab w:val="left" w:pos="3615"/>
        </w:tabs>
        <w:jc w:val="center"/>
        <w:rPr>
          <w:rFonts w:ascii="Times New Roman" w:hAnsi="Times New Roman"/>
          <w:sz w:val="28"/>
          <w:szCs w:val="28"/>
        </w:rPr>
      </w:pPr>
      <w:r w:rsidRPr="0080098F">
        <w:rPr>
          <w:rFonts w:ascii="Times New Roman" w:hAnsi="Times New Roman"/>
          <w:sz w:val="28"/>
          <w:szCs w:val="28"/>
        </w:rPr>
        <w:lastRenderedPageBreak/>
        <w:t>В.-2.</w:t>
      </w:r>
    </w:p>
    <w:p w:rsidR="00B900C4" w:rsidRPr="0080098F" w:rsidRDefault="0080098F" w:rsidP="00070358">
      <w:pPr>
        <w:jc w:val="both"/>
        <w:rPr>
          <w:rFonts w:ascii="Times New Roman" w:hAnsi="Times New Roman" w:cs="Times New Roman"/>
          <w:sz w:val="28"/>
          <w:szCs w:val="28"/>
        </w:rPr>
      </w:pPr>
      <w:r w:rsidRPr="0080098F">
        <w:rPr>
          <w:rFonts w:ascii="Times New Roman" w:hAnsi="Times New Roman" w:cs="Times New Roman"/>
          <w:sz w:val="28"/>
          <w:szCs w:val="28"/>
        </w:rPr>
        <w:t>1. Какими способами можно получить альдегиды и кетоны?</w:t>
      </w:r>
    </w:p>
    <w:p w:rsidR="00BD2564" w:rsidRPr="0080098F" w:rsidRDefault="00BD2564" w:rsidP="00070358">
      <w:pPr>
        <w:jc w:val="both"/>
        <w:rPr>
          <w:rFonts w:ascii="Times New Roman" w:hAnsi="Times New Roman" w:cs="Times New Roman"/>
        </w:rPr>
      </w:pPr>
    </w:p>
    <w:p w:rsidR="00100D47" w:rsidRDefault="00071753" w:rsidP="00071753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100D47">
        <w:rPr>
          <w:rFonts w:ascii="Times New Roman" w:hAnsi="Times New Roman"/>
          <w:sz w:val="28"/>
          <w:szCs w:val="28"/>
        </w:rPr>
        <w:t>Задача.</w:t>
      </w:r>
    </w:p>
    <w:p w:rsidR="00071753" w:rsidRDefault="00071753" w:rsidP="00071753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Термохимическое уравнение реакции сгорания метана:</w:t>
      </w:r>
    </w:p>
    <w:p w:rsidR="00071753" w:rsidRDefault="00071753" w:rsidP="00071753">
      <w:pPr>
        <w:pStyle w:val="a3"/>
        <w:tabs>
          <w:tab w:val="left" w:pos="2565"/>
          <w:tab w:val="left" w:pos="361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С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 xml:space="preserve">4 </w:t>
      </w:r>
      <w:r>
        <w:rPr>
          <w:rFonts w:ascii="Times New Roman" w:hAnsi="Times New Roman"/>
          <w:sz w:val="28"/>
          <w:szCs w:val="28"/>
        </w:rPr>
        <w:t xml:space="preserve"> + 2О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 xml:space="preserve"> ------- СО</w:t>
      </w:r>
      <w:r>
        <w:rPr>
          <w:rFonts w:ascii="Times New Roman" w:hAnsi="Times New Roman"/>
          <w:sz w:val="28"/>
          <w:szCs w:val="28"/>
          <w:vertAlign w:val="subscript"/>
        </w:rPr>
        <w:t xml:space="preserve">2  </w:t>
      </w:r>
      <w:r>
        <w:rPr>
          <w:rFonts w:ascii="Times New Roman" w:hAnsi="Times New Roman"/>
          <w:sz w:val="28"/>
          <w:szCs w:val="28"/>
        </w:rPr>
        <w:t>+ 2Н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>О + 878 кДж.</w:t>
      </w:r>
    </w:p>
    <w:p w:rsidR="00BD2564" w:rsidRDefault="00071753" w:rsidP="00071753">
      <w:pPr>
        <w:jc w:val="both"/>
      </w:pPr>
      <w:r>
        <w:rPr>
          <w:rFonts w:ascii="Times New Roman" w:hAnsi="Times New Roman"/>
          <w:sz w:val="28"/>
          <w:szCs w:val="28"/>
        </w:rPr>
        <w:t>Какое количество теплоты выделится при сгорании 4,48 л (н.у.) метана?</w:t>
      </w:r>
    </w:p>
    <w:p w:rsidR="00BD2564" w:rsidRDefault="00BD2564" w:rsidP="00070358">
      <w:pPr>
        <w:jc w:val="both"/>
      </w:pPr>
    </w:p>
    <w:p w:rsidR="00BD2564" w:rsidRDefault="00BD2564" w:rsidP="00070358">
      <w:pPr>
        <w:jc w:val="both"/>
      </w:pPr>
    </w:p>
    <w:p w:rsidR="00BD2564" w:rsidRDefault="00BD2564" w:rsidP="00070358">
      <w:pPr>
        <w:jc w:val="both"/>
      </w:pPr>
    </w:p>
    <w:p w:rsidR="00BD2564" w:rsidRDefault="00BD2564" w:rsidP="00070358">
      <w:pPr>
        <w:jc w:val="both"/>
      </w:pPr>
    </w:p>
    <w:p w:rsidR="00BD2564" w:rsidRDefault="00BD2564" w:rsidP="00070358">
      <w:pPr>
        <w:jc w:val="both"/>
      </w:pPr>
    </w:p>
    <w:p w:rsidR="00BD2564" w:rsidRDefault="00BD2564" w:rsidP="00070358">
      <w:pPr>
        <w:jc w:val="both"/>
      </w:pPr>
    </w:p>
    <w:p w:rsidR="00BD2564" w:rsidRDefault="00BD2564" w:rsidP="00070358">
      <w:pPr>
        <w:jc w:val="both"/>
      </w:pPr>
    </w:p>
    <w:p w:rsidR="00BD2564" w:rsidRDefault="00BD2564" w:rsidP="00070358">
      <w:pPr>
        <w:jc w:val="both"/>
      </w:pPr>
    </w:p>
    <w:p w:rsidR="00BD2564" w:rsidRDefault="00BD2564" w:rsidP="00070358">
      <w:pPr>
        <w:jc w:val="both"/>
      </w:pPr>
    </w:p>
    <w:p w:rsidR="00BD2564" w:rsidRDefault="00BD2564" w:rsidP="00070358">
      <w:pPr>
        <w:jc w:val="both"/>
      </w:pPr>
    </w:p>
    <w:p w:rsidR="00BD2564" w:rsidRDefault="00BD2564" w:rsidP="00070358">
      <w:pPr>
        <w:jc w:val="both"/>
      </w:pPr>
    </w:p>
    <w:p w:rsidR="00BD2564" w:rsidRDefault="00BD2564" w:rsidP="00070358">
      <w:pPr>
        <w:jc w:val="both"/>
      </w:pPr>
    </w:p>
    <w:p w:rsidR="00BD2564" w:rsidRDefault="00BD2564" w:rsidP="00070358">
      <w:pPr>
        <w:jc w:val="both"/>
      </w:pPr>
    </w:p>
    <w:p w:rsidR="00BD2564" w:rsidRDefault="00BD2564" w:rsidP="00070358">
      <w:pPr>
        <w:jc w:val="both"/>
      </w:pPr>
    </w:p>
    <w:p w:rsidR="00BD2564" w:rsidRDefault="00BD2564" w:rsidP="00070358">
      <w:pPr>
        <w:jc w:val="both"/>
      </w:pPr>
    </w:p>
    <w:p w:rsidR="00BD2564" w:rsidRDefault="00BD2564" w:rsidP="00070358">
      <w:pPr>
        <w:jc w:val="both"/>
      </w:pPr>
    </w:p>
    <w:p w:rsidR="00BD2564" w:rsidRDefault="00BD2564" w:rsidP="00070358">
      <w:pPr>
        <w:jc w:val="both"/>
      </w:pPr>
    </w:p>
    <w:p w:rsidR="00BD2564" w:rsidRDefault="00BD2564" w:rsidP="00070358">
      <w:pPr>
        <w:jc w:val="both"/>
      </w:pPr>
    </w:p>
    <w:p w:rsidR="00BD2564" w:rsidRDefault="00BD2564" w:rsidP="00070358">
      <w:pPr>
        <w:jc w:val="both"/>
      </w:pPr>
    </w:p>
    <w:p w:rsidR="00BD2564" w:rsidRDefault="00BD2564" w:rsidP="00070358">
      <w:pPr>
        <w:jc w:val="both"/>
      </w:pPr>
    </w:p>
    <w:p w:rsidR="00BD2564" w:rsidRDefault="00BD2564" w:rsidP="00070358">
      <w:pPr>
        <w:jc w:val="both"/>
      </w:pPr>
    </w:p>
    <w:p w:rsidR="00BD2564" w:rsidRDefault="00BD2564" w:rsidP="00070358">
      <w:pPr>
        <w:jc w:val="both"/>
      </w:pPr>
    </w:p>
    <w:p w:rsidR="00BD2564" w:rsidRDefault="00BD2564" w:rsidP="00070358">
      <w:pPr>
        <w:jc w:val="both"/>
      </w:pPr>
    </w:p>
    <w:p w:rsidR="00B646E5" w:rsidRPr="00BD2564" w:rsidRDefault="00B646E5" w:rsidP="00B646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D2564">
        <w:rPr>
          <w:rFonts w:ascii="Times New Roman" w:hAnsi="Times New Roman"/>
          <w:b/>
          <w:sz w:val="28"/>
          <w:szCs w:val="28"/>
        </w:rPr>
        <w:lastRenderedPageBreak/>
        <w:t>Контрольная работа № 6</w:t>
      </w:r>
    </w:p>
    <w:p w:rsidR="00B646E5" w:rsidRPr="00BD2564" w:rsidRDefault="00B646E5" w:rsidP="00B646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D2564">
        <w:rPr>
          <w:rFonts w:ascii="Times New Roman" w:hAnsi="Times New Roman"/>
          <w:sz w:val="28"/>
          <w:szCs w:val="28"/>
        </w:rPr>
        <w:t>по теме «Карбоновые кислоты, сложные эфиры и жиры»</w:t>
      </w:r>
    </w:p>
    <w:p w:rsidR="00B646E5" w:rsidRDefault="00B646E5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2564" w:rsidRDefault="00BD2564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2564" w:rsidRDefault="00BD2564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2564" w:rsidRDefault="00BD2564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2564" w:rsidRDefault="00BD2564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2564" w:rsidRDefault="00BD2564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2564" w:rsidRDefault="00BD2564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2564" w:rsidRDefault="00BD2564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2564" w:rsidRDefault="00BD2564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2564" w:rsidRDefault="00BD2564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2564" w:rsidRDefault="00BD2564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2564" w:rsidRDefault="00BD2564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2564" w:rsidRDefault="00BD2564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83" w:rsidRDefault="00352C83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2564" w:rsidRPr="00BD2564" w:rsidRDefault="00BD2564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46E5" w:rsidRPr="00BD2564" w:rsidRDefault="00B646E5" w:rsidP="00B646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D2564">
        <w:rPr>
          <w:rFonts w:ascii="Times New Roman" w:hAnsi="Times New Roman"/>
          <w:b/>
          <w:sz w:val="28"/>
          <w:szCs w:val="28"/>
        </w:rPr>
        <w:lastRenderedPageBreak/>
        <w:t xml:space="preserve">Контрольная работа № </w:t>
      </w:r>
      <w:r w:rsidR="00BD2564">
        <w:rPr>
          <w:rFonts w:ascii="Times New Roman" w:hAnsi="Times New Roman"/>
          <w:b/>
          <w:sz w:val="28"/>
          <w:szCs w:val="28"/>
        </w:rPr>
        <w:t>7</w:t>
      </w:r>
    </w:p>
    <w:p w:rsidR="00B646E5" w:rsidRPr="00BD2564" w:rsidRDefault="00B646E5" w:rsidP="00B646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D2564">
        <w:rPr>
          <w:rFonts w:ascii="Times New Roman" w:hAnsi="Times New Roman"/>
          <w:sz w:val="28"/>
          <w:szCs w:val="28"/>
        </w:rPr>
        <w:t>по теме «Азотсодержащие органические соединения»</w:t>
      </w:r>
    </w:p>
    <w:p w:rsidR="00B646E5" w:rsidRPr="00BD2564" w:rsidRDefault="00B646E5" w:rsidP="00B64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900C4" w:rsidRPr="00BD2564" w:rsidRDefault="00B900C4" w:rsidP="00070358">
      <w:pPr>
        <w:jc w:val="both"/>
        <w:rPr>
          <w:sz w:val="28"/>
          <w:szCs w:val="28"/>
        </w:rPr>
      </w:pPr>
    </w:p>
    <w:sectPr w:rsidR="00B900C4" w:rsidRPr="00BD2564" w:rsidSect="00013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35009"/>
    <w:multiLevelType w:val="hybridMultilevel"/>
    <w:tmpl w:val="0252805A"/>
    <w:lvl w:ilvl="0" w:tplc="B0AE90C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4F0D69A5"/>
    <w:multiLevelType w:val="hybridMultilevel"/>
    <w:tmpl w:val="43185C2E"/>
    <w:lvl w:ilvl="0" w:tplc="8C8C544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79409C"/>
    <w:multiLevelType w:val="hybridMultilevel"/>
    <w:tmpl w:val="2996D6CA"/>
    <w:lvl w:ilvl="0" w:tplc="E27EC140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">
    <w:nsid w:val="5F42396D"/>
    <w:multiLevelType w:val="hybridMultilevel"/>
    <w:tmpl w:val="8DA0B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A27B45"/>
    <w:multiLevelType w:val="hybridMultilevel"/>
    <w:tmpl w:val="2BDC1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462024"/>
    <w:multiLevelType w:val="hybridMultilevel"/>
    <w:tmpl w:val="17241224"/>
    <w:lvl w:ilvl="0" w:tplc="B80E689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FD2"/>
    <w:rsid w:val="00013550"/>
    <w:rsid w:val="000232F8"/>
    <w:rsid w:val="00032B99"/>
    <w:rsid w:val="00064CCE"/>
    <w:rsid w:val="00070358"/>
    <w:rsid w:val="00071753"/>
    <w:rsid w:val="000863EA"/>
    <w:rsid w:val="00096BEF"/>
    <w:rsid w:val="00097456"/>
    <w:rsid w:val="000E61D1"/>
    <w:rsid w:val="00100D47"/>
    <w:rsid w:val="00113FDD"/>
    <w:rsid w:val="00120A7E"/>
    <w:rsid w:val="00134C2C"/>
    <w:rsid w:val="00137F74"/>
    <w:rsid w:val="0014614D"/>
    <w:rsid w:val="001910CC"/>
    <w:rsid w:val="001A2CD1"/>
    <w:rsid w:val="001A4BF6"/>
    <w:rsid w:val="001E263E"/>
    <w:rsid w:val="00215747"/>
    <w:rsid w:val="00245F10"/>
    <w:rsid w:val="0025611E"/>
    <w:rsid w:val="00265E01"/>
    <w:rsid w:val="00276DDD"/>
    <w:rsid w:val="0029591E"/>
    <w:rsid w:val="002A2040"/>
    <w:rsid w:val="002B24A6"/>
    <w:rsid w:val="002B7717"/>
    <w:rsid w:val="002B7BE2"/>
    <w:rsid w:val="002C3FD2"/>
    <w:rsid w:val="002E021C"/>
    <w:rsid w:val="002E0E06"/>
    <w:rsid w:val="003029B6"/>
    <w:rsid w:val="00306225"/>
    <w:rsid w:val="00352C83"/>
    <w:rsid w:val="003932B1"/>
    <w:rsid w:val="003A5E05"/>
    <w:rsid w:val="003D6FEA"/>
    <w:rsid w:val="003F143F"/>
    <w:rsid w:val="00411C30"/>
    <w:rsid w:val="004B7DAE"/>
    <w:rsid w:val="004C66BA"/>
    <w:rsid w:val="004E7452"/>
    <w:rsid w:val="00522907"/>
    <w:rsid w:val="005C1E65"/>
    <w:rsid w:val="005C251F"/>
    <w:rsid w:val="005C34F9"/>
    <w:rsid w:val="005C406D"/>
    <w:rsid w:val="005C5A66"/>
    <w:rsid w:val="005D499B"/>
    <w:rsid w:val="005E4E17"/>
    <w:rsid w:val="005F10D6"/>
    <w:rsid w:val="005F2074"/>
    <w:rsid w:val="006159CF"/>
    <w:rsid w:val="00616409"/>
    <w:rsid w:val="00621DC1"/>
    <w:rsid w:val="00623B51"/>
    <w:rsid w:val="00627A3B"/>
    <w:rsid w:val="00633F54"/>
    <w:rsid w:val="00643892"/>
    <w:rsid w:val="00645456"/>
    <w:rsid w:val="0066361A"/>
    <w:rsid w:val="006855F1"/>
    <w:rsid w:val="006E5D5B"/>
    <w:rsid w:val="006E6430"/>
    <w:rsid w:val="00717584"/>
    <w:rsid w:val="007901FC"/>
    <w:rsid w:val="00790D1A"/>
    <w:rsid w:val="007F08D1"/>
    <w:rsid w:val="0080098F"/>
    <w:rsid w:val="008A12F4"/>
    <w:rsid w:val="008B42A0"/>
    <w:rsid w:val="008D1BD9"/>
    <w:rsid w:val="008F27AA"/>
    <w:rsid w:val="0090637D"/>
    <w:rsid w:val="00906B9B"/>
    <w:rsid w:val="0091132A"/>
    <w:rsid w:val="009238C1"/>
    <w:rsid w:val="00932347"/>
    <w:rsid w:val="00935245"/>
    <w:rsid w:val="00936A2E"/>
    <w:rsid w:val="0098006E"/>
    <w:rsid w:val="00992FC3"/>
    <w:rsid w:val="00996161"/>
    <w:rsid w:val="009966AD"/>
    <w:rsid w:val="009B23E5"/>
    <w:rsid w:val="009C172C"/>
    <w:rsid w:val="009C3A9F"/>
    <w:rsid w:val="009D19C4"/>
    <w:rsid w:val="009E5081"/>
    <w:rsid w:val="009F650D"/>
    <w:rsid w:val="009F7F77"/>
    <w:rsid w:val="00A4640E"/>
    <w:rsid w:val="00A724FC"/>
    <w:rsid w:val="00AC53F9"/>
    <w:rsid w:val="00AC7A1C"/>
    <w:rsid w:val="00AD3AEA"/>
    <w:rsid w:val="00B03F70"/>
    <w:rsid w:val="00B17F5C"/>
    <w:rsid w:val="00B46FF0"/>
    <w:rsid w:val="00B54933"/>
    <w:rsid w:val="00B646E5"/>
    <w:rsid w:val="00B76F89"/>
    <w:rsid w:val="00B900C4"/>
    <w:rsid w:val="00BC36C7"/>
    <w:rsid w:val="00BD2564"/>
    <w:rsid w:val="00BF1348"/>
    <w:rsid w:val="00C20351"/>
    <w:rsid w:val="00C50D18"/>
    <w:rsid w:val="00C50F57"/>
    <w:rsid w:val="00C6294E"/>
    <w:rsid w:val="00C713EF"/>
    <w:rsid w:val="00C714C1"/>
    <w:rsid w:val="00CB37C7"/>
    <w:rsid w:val="00CC27F2"/>
    <w:rsid w:val="00CC2A43"/>
    <w:rsid w:val="00CC4A5F"/>
    <w:rsid w:val="00CD0382"/>
    <w:rsid w:val="00CD21CD"/>
    <w:rsid w:val="00CE02EC"/>
    <w:rsid w:val="00D13C2B"/>
    <w:rsid w:val="00D50F96"/>
    <w:rsid w:val="00D57432"/>
    <w:rsid w:val="00D57B8F"/>
    <w:rsid w:val="00D66974"/>
    <w:rsid w:val="00D70EE0"/>
    <w:rsid w:val="00DA0409"/>
    <w:rsid w:val="00DA5BE9"/>
    <w:rsid w:val="00DB5879"/>
    <w:rsid w:val="00DC0D31"/>
    <w:rsid w:val="00DD09B0"/>
    <w:rsid w:val="00DE273C"/>
    <w:rsid w:val="00DF1CF4"/>
    <w:rsid w:val="00DF65F2"/>
    <w:rsid w:val="00DF6A14"/>
    <w:rsid w:val="00E07C94"/>
    <w:rsid w:val="00E53838"/>
    <w:rsid w:val="00EB6EFF"/>
    <w:rsid w:val="00EC5463"/>
    <w:rsid w:val="00EF325C"/>
    <w:rsid w:val="00F15D68"/>
    <w:rsid w:val="00F22F12"/>
    <w:rsid w:val="00F56E35"/>
    <w:rsid w:val="00F600EC"/>
    <w:rsid w:val="00FF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3FD2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F3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3FD2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F3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00DA1-5B47-41D8-AE6D-67CBE98EE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7622</Words>
  <Characters>43451</Characters>
  <Application>Microsoft Office Word</Application>
  <DocSecurity>0</DocSecurity>
  <Lines>362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2015-01-09T06:24:00Z</cp:lastPrinted>
  <dcterms:created xsi:type="dcterms:W3CDTF">2015-05-14T08:11:00Z</dcterms:created>
  <dcterms:modified xsi:type="dcterms:W3CDTF">2015-05-14T08:11:00Z</dcterms:modified>
</cp:coreProperties>
</file>